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9B694D" w14:textId="77777777" w:rsidR="00124FDB" w:rsidRPr="00B9271C" w:rsidRDefault="00124FDB" w:rsidP="00124FDB">
      <w:pPr>
        <w:spacing w:after="0" w:line="240" w:lineRule="auto"/>
        <w:jc w:val="center"/>
        <w:rPr>
          <w:rFonts w:ascii="Times New Roman" w:eastAsia="Calibri" w:hAnsi="Times New Roman" w:cs="Times New Roman"/>
          <w:lang w:val="lt-LT" w:eastAsia="lt-LT"/>
        </w:rPr>
      </w:pPr>
    </w:p>
    <w:p w14:paraId="381A38B5" w14:textId="77777777" w:rsidR="005D4390" w:rsidRPr="0010587F" w:rsidRDefault="005D4390" w:rsidP="005D4390">
      <w:pPr>
        <w:spacing w:after="0" w:line="240" w:lineRule="auto"/>
        <w:jc w:val="center"/>
        <w:rPr>
          <w:rFonts w:ascii="Times New Roman" w:eastAsia="Calibri" w:hAnsi="Times New Roman" w:cs="Times New Roman"/>
          <w:lang w:val="lt-LT" w:eastAsia="lt-LT"/>
        </w:rPr>
      </w:pPr>
      <w:r w:rsidRPr="00DB3679">
        <w:rPr>
          <w:rFonts w:ascii="Times New Roman" w:eastAsia="Calibri" w:hAnsi="Times New Roman" w:cs="Times New Roman"/>
          <w:lang w:val="lt-LT" w:eastAsia="lt-LT"/>
        </w:rPr>
        <w:t>UAB AVEDUS, Geležinio Vilko g. 18A, LT-08104 Vilnius, įm. kodas 300583901, PVM mokėtojo kodas LT100002530119</w:t>
      </w:r>
    </w:p>
    <w:p w14:paraId="1D834CC3" w14:textId="77777777" w:rsidR="00124FDB" w:rsidRPr="00B9271C" w:rsidRDefault="00124FDB" w:rsidP="00124FDB">
      <w:pPr>
        <w:spacing w:after="0" w:line="240" w:lineRule="auto"/>
        <w:ind w:firstLine="720"/>
        <w:jc w:val="both"/>
        <w:rPr>
          <w:rFonts w:ascii="Times New Roman" w:eastAsia="Calibri" w:hAnsi="Times New Roman" w:cs="Times New Roman"/>
          <w:b/>
          <w:bCs/>
          <w:lang w:val="lt-LT" w:eastAsia="lt-LT"/>
        </w:rPr>
      </w:pPr>
    </w:p>
    <w:p w14:paraId="5124A876" w14:textId="77777777" w:rsidR="00BC4153" w:rsidRPr="00B9271C" w:rsidRDefault="00BC4153" w:rsidP="00BC4153">
      <w:pPr>
        <w:tabs>
          <w:tab w:val="center" w:pos="2520"/>
        </w:tabs>
        <w:spacing w:after="0" w:line="240" w:lineRule="auto"/>
        <w:jc w:val="both"/>
        <w:rPr>
          <w:rFonts w:ascii="Times New Roman" w:eastAsia="Calibri" w:hAnsi="Times New Roman" w:cs="Times New Roman"/>
          <w:b/>
          <w:lang w:val="lt-LT" w:eastAsia="lt-LT"/>
        </w:rPr>
      </w:pPr>
    </w:p>
    <w:p w14:paraId="065F859F" w14:textId="77777777" w:rsidR="00124FDB" w:rsidRPr="00B9271C" w:rsidRDefault="00BC4153" w:rsidP="00BC4153">
      <w:pPr>
        <w:tabs>
          <w:tab w:val="center" w:pos="2520"/>
        </w:tabs>
        <w:spacing w:after="0" w:line="240" w:lineRule="auto"/>
        <w:jc w:val="both"/>
        <w:rPr>
          <w:rFonts w:ascii="Times New Roman" w:eastAsia="Calibri" w:hAnsi="Times New Roman" w:cs="Times New Roman"/>
          <w:b/>
          <w:lang w:val="lt-LT" w:eastAsia="lt-LT"/>
        </w:rPr>
      </w:pPr>
      <w:r w:rsidRPr="00B9271C">
        <w:rPr>
          <w:rFonts w:ascii="Times New Roman" w:eastAsia="Calibri" w:hAnsi="Times New Roman" w:cs="Times New Roman"/>
          <w:b/>
          <w:lang w:val="lt-LT" w:eastAsia="lt-LT"/>
        </w:rPr>
        <w:t>Kertiniam valstybės telekomunikacijų centrui</w:t>
      </w:r>
    </w:p>
    <w:p w14:paraId="1995D492" w14:textId="77777777" w:rsidR="00124FDB" w:rsidRPr="00B9271C" w:rsidRDefault="00124FDB" w:rsidP="00124FDB">
      <w:pPr>
        <w:spacing w:after="0" w:line="240" w:lineRule="auto"/>
        <w:ind w:firstLine="720"/>
        <w:jc w:val="both"/>
        <w:rPr>
          <w:rFonts w:ascii="Times New Roman" w:eastAsia="Calibri" w:hAnsi="Times New Roman" w:cs="Times New Roman"/>
          <w:b/>
          <w:highlight w:val="yellow"/>
          <w:lang w:val="lt-LT" w:eastAsia="lt-LT"/>
        </w:rPr>
      </w:pPr>
    </w:p>
    <w:p w14:paraId="2408942C" w14:textId="77777777" w:rsidR="00124FDB" w:rsidRPr="00B9271C" w:rsidRDefault="00124FDB" w:rsidP="00124FDB">
      <w:pPr>
        <w:spacing w:after="0" w:line="240" w:lineRule="auto"/>
        <w:jc w:val="center"/>
        <w:rPr>
          <w:rFonts w:ascii="Times New Roman" w:eastAsia="Calibri" w:hAnsi="Times New Roman" w:cs="Times New Roman"/>
          <w:b/>
          <w:sz w:val="24"/>
          <w:szCs w:val="24"/>
          <w:highlight w:val="yellow"/>
          <w:lang w:val="lt-LT" w:eastAsia="lt-LT"/>
        </w:rPr>
      </w:pPr>
    </w:p>
    <w:p w14:paraId="7829191F" w14:textId="77777777" w:rsidR="00124FDB" w:rsidRPr="00B9271C" w:rsidRDefault="00124FDB" w:rsidP="00124FDB">
      <w:pPr>
        <w:spacing w:after="0" w:line="240" w:lineRule="auto"/>
        <w:jc w:val="center"/>
        <w:rPr>
          <w:rFonts w:ascii="Times New Roman" w:eastAsia="Calibri" w:hAnsi="Times New Roman" w:cs="Times New Roman"/>
          <w:b/>
          <w:sz w:val="24"/>
          <w:szCs w:val="24"/>
          <w:lang w:val="lt-LT" w:eastAsia="lt-LT"/>
        </w:rPr>
      </w:pPr>
      <w:r w:rsidRPr="00B9271C">
        <w:rPr>
          <w:rFonts w:ascii="Times New Roman" w:eastAsia="Calibri" w:hAnsi="Times New Roman" w:cs="Times New Roman"/>
          <w:b/>
          <w:sz w:val="24"/>
          <w:szCs w:val="24"/>
          <w:lang w:val="lt-LT" w:eastAsia="lt-LT"/>
        </w:rPr>
        <w:t>PASIŪLYMAS</w:t>
      </w:r>
    </w:p>
    <w:p w14:paraId="5BB5C2DB" w14:textId="17F67BBD" w:rsidR="00124FDB" w:rsidRPr="00B9271C" w:rsidRDefault="00124FDB" w:rsidP="00124FDB">
      <w:pPr>
        <w:tabs>
          <w:tab w:val="left" w:pos="3150"/>
        </w:tabs>
        <w:spacing w:after="0" w:line="276" w:lineRule="auto"/>
        <w:jc w:val="center"/>
        <w:rPr>
          <w:rFonts w:ascii="Times New Roman" w:hAnsi="Times New Roman" w:cs="Times New Roman"/>
          <w:b/>
          <w:sz w:val="24"/>
          <w:szCs w:val="24"/>
          <w:lang w:val="lt-LT"/>
        </w:rPr>
      </w:pPr>
      <w:r w:rsidRPr="00B9271C">
        <w:rPr>
          <w:rFonts w:ascii="Times New Roman" w:eastAsia="Calibri" w:hAnsi="Times New Roman" w:cs="Times New Roman"/>
          <w:b/>
          <w:sz w:val="24"/>
          <w:szCs w:val="24"/>
          <w:lang w:val="lt-LT" w:eastAsia="lt-LT"/>
        </w:rPr>
        <w:t xml:space="preserve">DĖL </w:t>
      </w:r>
      <w:r w:rsidR="00447744">
        <w:rPr>
          <w:rFonts w:ascii="Times New Roman" w:hAnsi="Times New Roman" w:cs="Times New Roman"/>
          <w:b/>
          <w:caps/>
          <w:sz w:val="24"/>
          <w:lang w:val="lt-LT"/>
        </w:rPr>
        <w:t>lte modemų</w:t>
      </w:r>
    </w:p>
    <w:p w14:paraId="67012A7E" w14:textId="77777777" w:rsidR="00124FDB" w:rsidRPr="00B9271C" w:rsidRDefault="00124FDB" w:rsidP="00BC4153">
      <w:pPr>
        <w:shd w:val="clear" w:color="auto" w:fill="FFFFFF"/>
        <w:spacing w:after="0" w:line="240" w:lineRule="auto"/>
        <w:rPr>
          <w:rFonts w:ascii="Times New Roman" w:eastAsia="Calibri" w:hAnsi="Times New Roman" w:cs="Times New Roman"/>
          <w:lang w:val="lt-LT" w:eastAsia="lt-LT"/>
        </w:rPr>
      </w:pPr>
    </w:p>
    <w:p w14:paraId="32C802EF" w14:textId="4DE8C025" w:rsidR="00124FDB" w:rsidRPr="00B9271C" w:rsidRDefault="00D02C8D" w:rsidP="00124FDB">
      <w:pPr>
        <w:shd w:val="clear" w:color="auto" w:fill="FFFFFF"/>
        <w:spacing w:after="0" w:line="240" w:lineRule="auto"/>
        <w:jc w:val="center"/>
        <w:rPr>
          <w:rFonts w:ascii="Times New Roman" w:eastAsia="Calibri" w:hAnsi="Times New Roman" w:cs="Times New Roman"/>
          <w:b/>
          <w:bCs/>
          <w:color w:val="000000"/>
          <w:lang w:val="lt-LT" w:eastAsia="lt-LT"/>
        </w:rPr>
      </w:pPr>
      <w:r>
        <w:rPr>
          <w:rFonts w:ascii="Times New Roman" w:eastAsia="Calibri" w:hAnsi="Times New Roman" w:cs="Times New Roman"/>
          <w:lang w:val="lt-LT" w:eastAsia="lt-LT"/>
        </w:rPr>
        <w:t>2021-12-07</w:t>
      </w:r>
      <w:r w:rsidR="00124FDB" w:rsidRPr="00B9271C">
        <w:rPr>
          <w:rFonts w:ascii="Times New Roman" w:eastAsia="Calibri" w:hAnsi="Times New Roman" w:cs="Times New Roman"/>
          <w:bCs/>
          <w:color w:val="000000"/>
          <w:lang w:val="lt-LT" w:eastAsia="lt-LT"/>
        </w:rPr>
        <w:t xml:space="preserve"> Nr.</w:t>
      </w:r>
      <w:r w:rsidR="00124FDB" w:rsidRPr="00B9271C">
        <w:rPr>
          <w:rFonts w:ascii="Times New Roman" w:eastAsia="Calibri" w:hAnsi="Times New Roman" w:cs="Times New Roman"/>
          <w:lang w:val="lt-LT" w:eastAsia="lt-LT"/>
        </w:rPr>
        <w:t xml:space="preserve"> </w:t>
      </w:r>
      <w:r>
        <w:rPr>
          <w:rFonts w:ascii="Times New Roman" w:eastAsia="Calibri" w:hAnsi="Times New Roman" w:cs="Times New Roman"/>
          <w:lang w:val="lt-LT" w:eastAsia="lt-LT"/>
        </w:rPr>
        <w:t>AV/21</w:t>
      </w:r>
      <w:r w:rsidR="00553617">
        <w:rPr>
          <w:rFonts w:ascii="Times New Roman" w:eastAsia="Calibri" w:hAnsi="Times New Roman" w:cs="Times New Roman"/>
          <w:lang w:val="lt-LT" w:eastAsia="lt-LT"/>
        </w:rPr>
        <w:t>-12/LTE</w:t>
      </w:r>
    </w:p>
    <w:p w14:paraId="797DB30B" w14:textId="77777777" w:rsidR="00F7697F" w:rsidRDefault="00F7697F" w:rsidP="00124FDB">
      <w:pPr>
        <w:shd w:val="clear" w:color="auto" w:fill="FFFFFF"/>
        <w:spacing w:after="0" w:line="240" w:lineRule="auto"/>
        <w:jc w:val="center"/>
        <w:rPr>
          <w:rFonts w:ascii="Times New Roman" w:eastAsia="Calibri" w:hAnsi="Times New Roman" w:cs="Times New Roman"/>
          <w:bCs/>
          <w:color w:val="000000"/>
          <w:lang w:val="lt-LT" w:eastAsia="lt-LT"/>
        </w:rPr>
      </w:pPr>
    </w:p>
    <w:p w14:paraId="39C1F462" w14:textId="1DF274F6" w:rsidR="00124FDB" w:rsidRPr="00B9271C" w:rsidRDefault="00553617" w:rsidP="00124FDB">
      <w:pPr>
        <w:shd w:val="clear" w:color="auto" w:fill="FFFFFF"/>
        <w:spacing w:after="0" w:line="240" w:lineRule="auto"/>
        <w:jc w:val="center"/>
        <w:rPr>
          <w:rFonts w:ascii="Times New Roman" w:eastAsia="Calibri" w:hAnsi="Times New Roman" w:cs="Times New Roman"/>
          <w:bCs/>
          <w:color w:val="000000"/>
          <w:lang w:val="lt-LT" w:eastAsia="lt-LT"/>
        </w:rPr>
      </w:pPr>
      <w:r>
        <w:rPr>
          <w:rFonts w:ascii="Times New Roman" w:eastAsia="Calibri" w:hAnsi="Times New Roman" w:cs="Times New Roman"/>
          <w:bCs/>
          <w:color w:val="000000"/>
          <w:lang w:val="lt-LT" w:eastAsia="lt-LT"/>
        </w:rPr>
        <w:t>Vilnius</w:t>
      </w:r>
    </w:p>
    <w:p w14:paraId="1D604213" w14:textId="77777777" w:rsidR="00124FDB" w:rsidRPr="00B9271C" w:rsidRDefault="00124FDB" w:rsidP="00124FDB">
      <w:pPr>
        <w:spacing w:after="0" w:line="240" w:lineRule="auto"/>
        <w:jc w:val="center"/>
        <w:rPr>
          <w:rFonts w:ascii="Times New Roman" w:eastAsia="Calibri" w:hAnsi="Times New Roman" w:cs="Times New Roman"/>
          <w:highlight w:val="yellow"/>
          <w:lang w:val="lt-LT" w:eastAsia="lt-LT"/>
        </w:rPr>
      </w:pPr>
    </w:p>
    <w:tbl>
      <w:tblPr>
        <w:tblW w:w="9376" w:type="dxa"/>
        <w:tblInd w:w="-25" w:type="dxa"/>
        <w:tblLayout w:type="fixed"/>
        <w:tblLook w:val="0000" w:firstRow="0" w:lastRow="0" w:firstColumn="0" w:lastColumn="0" w:noHBand="0" w:noVBand="0"/>
      </w:tblPr>
      <w:tblGrid>
        <w:gridCol w:w="5090"/>
        <w:gridCol w:w="4286"/>
      </w:tblGrid>
      <w:tr w:rsidR="00BC4153" w:rsidRPr="00B9271C" w14:paraId="007463D4" w14:textId="77777777" w:rsidTr="00C70AC1">
        <w:trPr>
          <w:trHeight w:val="659"/>
        </w:trPr>
        <w:tc>
          <w:tcPr>
            <w:tcW w:w="5090" w:type="dxa"/>
            <w:tcBorders>
              <w:top w:val="single" w:sz="4" w:space="0" w:color="000000"/>
              <w:left w:val="single" w:sz="4" w:space="0" w:color="000000"/>
              <w:bottom w:val="single" w:sz="4" w:space="0" w:color="000000"/>
            </w:tcBorders>
            <w:shd w:val="clear" w:color="auto" w:fill="auto"/>
          </w:tcPr>
          <w:p w14:paraId="10D399B6" w14:textId="77777777" w:rsidR="00BC4153" w:rsidRPr="00B9271C" w:rsidRDefault="00BC4153" w:rsidP="00C70AC1">
            <w:pPr>
              <w:tabs>
                <w:tab w:val="left" w:pos="1380"/>
              </w:tabs>
              <w:snapToGrid w:val="0"/>
              <w:spacing w:after="0"/>
              <w:ind w:right="28"/>
              <w:rPr>
                <w:rFonts w:ascii="Times New Roman" w:hAnsi="Times New Roman" w:cs="Times New Roman"/>
                <w:sz w:val="24"/>
                <w:lang w:val="lt-LT"/>
              </w:rPr>
            </w:pPr>
            <w:r w:rsidRPr="00B9271C">
              <w:rPr>
                <w:rFonts w:ascii="Times New Roman" w:hAnsi="Times New Roman" w:cs="Times New Roman"/>
                <w:sz w:val="24"/>
                <w:lang w:val="lt-LT"/>
              </w:rPr>
              <w:t>Tiekėjo pavadinimas / Jeigu dalyvauja ūkio subjektų grupė, surašomi visi dalyvių pavadinimai</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20BCA78C" w14:textId="67384C2E" w:rsidR="00BC4153" w:rsidRPr="00B9271C" w:rsidRDefault="00D02C8D" w:rsidP="00C70AC1">
            <w:pPr>
              <w:tabs>
                <w:tab w:val="left" w:pos="1380"/>
              </w:tabs>
              <w:snapToGrid w:val="0"/>
              <w:spacing w:after="0"/>
              <w:ind w:right="28"/>
              <w:jc w:val="center"/>
              <w:rPr>
                <w:rFonts w:ascii="Times New Roman" w:hAnsi="Times New Roman" w:cs="Times New Roman"/>
                <w:sz w:val="24"/>
                <w:lang w:val="lt-LT"/>
              </w:rPr>
            </w:pPr>
            <w:r>
              <w:rPr>
                <w:rFonts w:ascii="Times New Roman" w:hAnsi="Times New Roman" w:cs="Times New Roman"/>
                <w:sz w:val="24"/>
                <w:lang w:val="lt-LT"/>
              </w:rPr>
              <w:t>UAB AVEDUS</w:t>
            </w:r>
          </w:p>
        </w:tc>
      </w:tr>
      <w:tr w:rsidR="00BC4153" w:rsidRPr="00B9271C" w14:paraId="35DC122B" w14:textId="77777777" w:rsidTr="00C70AC1">
        <w:trPr>
          <w:trHeight w:val="555"/>
        </w:trPr>
        <w:tc>
          <w:tcPr>
            <w:tcW w:w="5090" w:type="dxa"/>
            <w:tcBorders>
              <w:top w:val="single" w:sz="4" w:space="0" w:color="000000"/>
              <w:left w:val="single" w:sz="4" w:space="0" w:color="000000"/>
              <w:bottom w:val="single" w:sz="4" w:space="0" w:color="000000"/>
            </w:tcBorders>
            <w:shd w:val="clear" w:color="auto" w:fill="auto"/>
          </w:tcPr>
          <w:p w14:paraId="0C2677D0" w14:textId="77777777" w:rsidR="00BC4153" w:rsidRPr="00B9271C" w:rsidRDefault="00BC4153" w:rsidP="00C70AC1">
            <w:pPr>
              <w:tabs>
                <w:tab w:val="left" w:pos="1380"/>
              </w:tabs>
              <w:snapToGrid w:val="0"/>
              <w:spacing w:after="0"/>
              <w:ind w:right="28"/>
              <w:rPr>
                <w:rFonts w:ascii="Times New Roman" w:hAnsi="Times New Roman" w:cs="Times New Roman"/>
                <w:sz w:val="24"/>
                <w:lang w:val="lt-LT"/>
              </w:rPr>
            </w:pPr>
            <w:r w:rsidRPr="00B9271C">
              <w:rPr>
                <w:rFonts w:ascii="Times New Roman" w:hAnsi="Times New Roman" w:cs="Times New Roman"/>
                <w:sz w:val="24"/>
                <w:lang w:val="lt-LT"/>
              </w:rPr>
              <w:t>Tiekėjo adresas / Jeigu dalyvauja ūkio subjektų grupė, surašomi visi dalyvių adresai</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3ACF1818" w14:textId="00B71BE1" w:rsidR="00BC4153" w:rsidRPr="00B9271C" w:rsidRDefault="00553617" w:rsidP="00C70AC1">
            <w:pPr>
              <w:tabs>
                <w:tab w:val="left" w:pos="1380"/>
              </w:tabs>
              <w:snapToGrid w:val="0"/>
              <w:spacing w:after="0"/>
              <w:ind w:right="28"/>
              <w:jc w:val="center"/>
              <w:rPr>
                <w:rFonts w:ascii="Times New Roman" w:hAnsi="Times New Roman" w:cs="Times New Roman"/>
                <w:sz w:val="24"/>
                <w:lang w:val="lt-LT"/>
              </w:rPr>
            </w:pPr>
            <w:r w:rsidRPr="00553617">
              <w:rPr>
                <w:rFonts w:ascii="Times New Roman" w:hAnsi="Times New Roman" w:cs="Times New Roman"/>
                <w:sz w:val="24"/>
                <w:lang w:val="lt-LT"/>
              </w:rPr>
              <w:t>Geležinio Vilko 18A, LT-08104 Vilnius</w:t>
            </w:r>
          </w:p>
        </w:tc>
      </w:tr>
      <w:tr w:rsidR="00BC4153" w:rsidRPr="00B9271C" w14:paraId="03EB9974" w14:textId="77777777" w:rsidTr="00C70AC1">
        <w:trPr>
          <w:trHeight w:val="300"/>
        </w:trPr>
        <w:tc>
          <w:tcPr>
            <w:tcW w:w="5090" w:type="dxa"/>
            <w:tcBorders>
              <w:top w:val="single" w:sz="4" w:space="0" w:color="000000"/>
              <w:left w:val="single" w:sz="4" w:space="0" w:color="000000"/>
              <w:bottom w:val="single" w:sz="4" w:space="0" w:color="000000"/>
            </w:tcBorders>
            <w:shd w:val="clear" w:color="auto" w:fill="auto"/>
          </w:tcPr>
          <w:p w14:paraId="56B1DBAE" w14:textId="77777777" w:rsidR="00BC4153" w:rsidRPr="00B9271C" w:rsidRDefault="00BC4153" w:rsidP="00C70AC1">
            <w:pPr>
              <w:tabs>
                <w:tab w:val="left" w:pos="1380"/>
              </w:tabs>
              <w:snapToGrid w:val="0"/>
              <w:spacing w:after="0"/>
              <w:ind w:right="28"/>
              <w:rPr>
                <w:rFonts w:ascii="Times New Roman" w:hAnsi="Times New Roman" w:cs="Times New Roman"/>
                <w:sz w:val="24"/>
                <w:lang w:val="lt-LT"/>
              </w:rPr>
            </w:pPr>
            <w:r w:rsidRPr="00B9271C">
              <w:rPr>
                <w:rFonts w:ascii="Times New Roman" w:hAnsi="Times New Roman" w:cs="Times New Roman"/>
                <w:sz w:val="24"/>
                <w:lang w:val="lt-LT"/>
              </w:rPr>
              <w:t>Tiekėjo kodas</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004576CF" w14:textId="2E9BB13F" w:rsidR="00BC4153" w:rsidRPr="00B9271C" w:rsidRDefault="00736F7C" w:rsidP="00C70AC1">
            <w:pPr>
              <w:tabs>
                <w:tab w:val="left" w:pos="1380"/>
              </w:tabs>
              <w:snapToGrid w:val="0"/>
              <w:spacing w:after="0"/>
              <w:ind w:right="28"/>
              <w:jc w:val="center"/>
              <w:rPr>
                <w:rFonts w:ascii="Times New Roman" w:hAnsi="Times New Roman" w:cs="Times New Roman"/>
                <w:sz w:val="24"/>
                <w:lang w:val="lt-LT"/>
              </w:rPr>
            </w:pPr>
            <w:r w:rsidRPr="00736F7C">
              <w:rPr>
                <w:rFonts w:ascii="Times New Roman" w:hAnsi="Times New Roman" w:cs="Times New Roman"/>
                <w:sz w:val="24"/>
                <w:lang w:val="lt-LT"/>
              </w:rPr>
              <w:t>300583901</w:t>
            </w:r>
          </w:p>
        </w:tc>
      </w:tr>
      <w:tr w:rsidR="00BC4153" w:rsidRPr="00B9271C" w14:paraId="404449AD" w14:textId="77777777" w:rsidTr="00C70AC1">
        <w:trPr>
          <w:trHeight w:val="255"/>
        </w:trPr>
        <w:tc>
          <w:tcPr>
            <w:tcW w:w="5090" w:type="dxa"/>
            <w:tcBorders>
              <w:top w:val="single" w:sz="4" w:space="0" w:color="000000"/>
              <w:left w:val="single" w:sz="4" w:space="0" w:color="000000"/>
              <w:bottom w:val="single" w:sz="4" w:space="0" w:color="000000"/>
            </w:tcBorders>
            <w:shd w:val="clear" w:color="auto" w:fill="auto"/>
          </w:tcPr>
          <w:p w14:paraId="006A97BD" w14:textId="77777777" w:rsidR="00BC4153" w:rsidRPr="00B9271C" w:rsidRDefault="00BC4153" w:rsidP="00C70AC1">
            <w:pPr>
              <w:tabs>
                <w:tab w:val="left" w:pos="1380"/>
              </w:tabs>
              <w:snapToGrid w:val="0"/>
              <w:spacing w:after="0"/>
              <w:ind w:right="28"/>
              <w:rPr>
                <w:rFonts w:ascii="Times New Roman" w:hAnsi="Times New Roman" w:cs="Times New Roman"/>
                <w:sz w:val="24"/>
                <w:lang w:val="lt-LT"/>
              </w:rPr>
            </w:pPr>
            <w:r w:rsidRPr="00B9271C">
              <w:rPr>
                <w:rFonts w:ascii="Times New Roman" w:hAnsi="Times New Roman" w:cs="Times New Roman"/>
                <w:sz w:val="24"/>
                <w:lang w:val="lt-LT"/>
              </w:rPr>
              <w:t>Tiekėjo PVM kodas</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144BF009" w14:textId="493F8F82" w:rsidR="00BC4153" w:rsidRPr="00B9271C" w:rsidRDefault="00736F7C" w:rsidP="00C70AC1">
            <w:pPr>
              <w:tabs>
                <w:tab w:val="left" w:pos="1380"/>
              </w:tabs>
              <w:snapToGrid w:val="0"/>
              <w:spacing w:after="0"/>
              <w:ind w:right="28"/>
              <w:jc w:val="center"/>
              <w:rPr>
                <w:rFonts w:ascii="Times New Roman" w:hAnsi="Times New Roman" w:cs="Times New Roman"/>
                <w:sz w:val="24"/>
                <w:lang w:val="lt-LT"/>
              </w:rPr>
            </w:pPr>
            <w:r w:rsidRPr="00736F7C">
              <w:rPr>
                <w:rFonts w:ascii="Times New Roman" w:hAnsi="Times New Roman" w:cs="Times New Roman"/>
                <w:sz w:val="24"/>
                <w:lang w:val="lt-LT"/>
              </w:rPr>
              <w:t>LT100002530119</w:t>
            </w:r>
          </w:p>
        </w:tc>
      </w:tr>
      <w:tr w:rsidR="00BC4153" w:rsidRPr="00B9271C" w14:paraId="65DA42E3" w14:textId="77777777" w:rsidTr="00C70AC1">
        <w:trPr>
          <w:trHeight w:val="555"/>
        </w:trPr>
        <w:tc>
          <w:tcPr>
            <w:tcW w:w="5090" w:type="dxa"/>
            <w:tcBorders>
              <w:top w:val="single" w:sz="4" w:space="0" w:color="000000"/>
              <w:left w:val="single" w:sz="4" w:space="0" w:color="000000"/>
              <w:bottom w:val="single" w:sz="4" w:space="0" w:color="000000"/>
            </w:tcBorders>
            <w:shd w:val="clear" w:color="auto" w:fill="auto"/>
          </w:tcPr>
          <w:p w14:paraId="16CB503E" w14:textId="77777777" w:rsidR="00BC4153" w:rsidRPr="00B9271C" w:rsidRDefault="00BC4153" w:rsidP="00C70AC1">
            <w:pPr>
              <w:tabs>
                <w:tab w:val="left" w:pos="1380"/>
              </w:tabs>
              <w:snapToGrid w:val="0"/>
              <w:spacing w:after="0"/>
              <w:ind w:right="28"/>
              <w:rPr>
                <w:rFonts w:ascii="Times New Roman" w:hAnsi="Times New Roman" w:cs="Times New Roman"/>
                <w:sz w:val="24"/>
                <w:lang w:val="lt-LT"/>
              </w:rPr>
            </w:pPr>
            <w:r w:rsidRPr="00B9271C">
              <w:rPr>
                <w:rFonts w:ascii="Times New Roman" w:hAnsi="Times New Roman" w:cs="Times New Roman"/>
                <w:sz w:val="24"/>
                <w:lang w:val="lt-LT"/>
              </w:rPr>
              <w:t xml:space="preserve">Tiekėjo / Ūkio </w:t>
            </w:r>
            <w:proofErr w:type="spellStart"/>
            <w:r w:rsidRPr="00B9271C">
              <w:rPr>
                <w:rFonts w:ascii="Times New Roman" w:hAnsi="Times New Roman" w:cs="Times New Roman"/>
                <w:sz w:val="24"/>
                <w:lang w:val="lt-LT"/>
              </w:rPr>
              <w:t>subjėktų</w:t>
            </w:r>
            <w:proofErr w:type="spellEnd"/>
            <w:r w:rsidRPr="00B9271C">
              <w:rPr>
                <w:rFonts w:ascii="Times New Roman" w:hAnsi="Times New Roman" w:cs="Times New Roman"/>
                <w:sz w:val="24"/>
                <w:lang w:val="lt-LT"/>
              </w:rPr>
              <w:t xml:space="preserve"> grupės atsakingo partnerio sąskaitos numeris, banko pavadinimas ir banko kodas (-ai)</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10D210C6" w14:textId="5CBC40E1" w:rsidR="00BC4153" w:rsidRPr="00B9271C" w:rsidRDefault="000C69D9" w:rsidP="00C70AC1">
            <w:pPr>
              <w:tabs>
                <w:tab w:val="left" w:pos="1380"/>
              </w:tabs>
              <w:snapToGrid w:val="0"/>
              <w:spacing w:after="0"/>
              <w:ind w:right="28"/>
              <w:jc w:val="center"/>
              <w:rPr>
                <w:rFonts w:ascii="Times New Roman" w:hAnsi="Times New Roman" w:cs="Times New Roman"/>
                <w:sz w:val="24"/>
                <w:lang w:val="lt-LT"/>
              </w:rPr>
            </w:pPr>
            <w:proofErr w:type="spellStart"/>
            <w:r w:rsidRPr="000C69D9">
              <w:rPr>
                <w:rFonts w:ascii="Times New Roman" w:hAnsi="Times New Roman" w:cs="Times New Roman"/>
                <w:sz w:val="24"/>
                <w:lang w:val="lt-LT"/>
              </w:rPr>
              <w:t>A.s</w:t>
            </w:r>
            <w:proofErr w:type="spellEnd"/>
            <w:r w:rsidRPr="000C69D9">
              <w:rPr>
                <w:rFonts w:ascii="Times New Roman" w:hAnsi="Times New Roman" w:cs="Times New Roman"/>
                <w:sz w:val="24"/>
                <w:lang w:val="lt-LT"/>
              </w:rPr>
              <w:t>. LT03 7300 0100 9676 7590, bankas Swedbank</w:t>
            </w:r>
            <w:r>
              <w:rPr>
                <w:rFonts w:ascii="Times New Roman" w:hAnsi="Times New Roman" w:cs="Times New Roman"/>
                <w:sz w:val="24"/>
                <w:lang w:val="lt-LT"/>
              </w:rPr>
              <w:t xml:space="preserve">, </w:t>
            </w:r>
            <w:proofErr w:type="spellStart"/>
            <w:r>
              <w:rPr>
                <w:rFonts w:ascii="Times New Roman" w:hAnsi="Times New Roman" w:cs="Times New Roman"/>
                <w:sz w:val="24"/>
                <w:lang w:val="lt-LT"/>
              </w:rPr>
              <w:t>b.k</w:t>
            </w:r>
            <w:proofErr w:type="spellEnd"/>
            <w:r>
              <w:rPr>
                <w:rFonts w:ascii="Times New Roman" w:hAnsi="Times New Roman" w:cs="Times New Roman"/>
                <w:sz w:val="24"/>
                <w:lang w:val="lt-LT"/>
              </w:rPr>
              <w:t>. 73000</w:t>
            </w:r>
          </w:p>
        </w:tc>
      </w:tr>
      <w:tr w:rsidR="00BC4153" w:rsidRPr="00B9271C" w14:paraId="14B2DD5B" w14:textId="77777777" w:rsidTr="00C70AC1">
        <w:tc>
          <w:tcPr>
            <w:tcW w:w="5090" w:type="dxa"/>
            <w:tcBorders>
              <w:top w:val="single" w:sz="4" w:space="0" w:color="000000"/>
              <w:left w:val="single" w:sz="4" w:space="0" w:color="000000"/>
              <w:bottom w:val="single" w:sz="4" w:space="0" w:color="000000"/>
            </w:tcBorders>
            <w:shd w:val="clear" w:color="auto" w:fill="auto"/>
          </w:tcPr>
          <w:p w14:paraId="0144D8D5" w14:textId="77777777" w:rsidR="00BC4153" w:rsidRPr="00B9271C" w:rsidRDefault="00BC4153" w:rsidP="00C70AC1">
            <w:pPr>
              <w:tabs>
                <w:tab w:val="left" w:pos="1380"/>
              </w:tabs>
              <w:snapToGrid w:val="0"/>
              <w:spacing w:after="0"/>
              <w:ind w:right="28"/>
              <w:rPr>
                <w:rFonts w:ascii="Times New Roman" w:hAnsi="Times New Roman" w:cs="Times New Roman"/>
                <w:sz w:val="24"/>
                <w:lang w:val="lt-LT"/>
              </w:rPr>
            </w:pPr>
            <w:r w:rsidRPr="00B9271C">
              <w:rPr>
                <w:rFonts w:ascii="Times New Roman" w:hAnsi="Times New Roman" w:cs="Times New Roman"/>
                <w:sz w:val="24"/>
                <w:lang w:val="lt-LT"/>
              </w:rPr>
              <w:t>Už pasiūlymą atsakingo asmens pareigos, vardas, pavardė</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493F191A" w14:textId="6AE5A548" w:rsidR="00BC4153" w:rsidRPr="00B9271C" w:rsidRDefault="000C69D9" w:rsidP="00C70AC1">
            <w:pPr>
              <w:tabs>
                <w:tab w:val="left" w:pos="1380"/>
              </w:tabs>
              <w:snapToGrid w:val="0"/>
              <w:spacing w:after="0"/>
              <w:ind w:right="28"/>
              <w:jc w:val="center"/>
              <w:rPr>
                <w:rFonts w:ascii="Times New Roman" w:hAnsi="Times New Roman" w:cs="Times New Roman"/>
                <w:sz w:val="24"/>
                <w:lang w:val="lt-LT"/>
              </w:rPr>
            </w:pPr>
            <w:r>
              <w:rPr>
                <w:rFonts w:ascii="Times New Roman" w:hAnsi="Times New Roman" w:cs="Times New Roman"/>
                <w:sz w:val="24"/>
                <w:lang w:val="lt-LT"/>
              </w:rPr>
              <w:t xml:space="preserve">Andrius </w:t>
            </w:r>
            <w:proofErr w:type="spellStart"/>
            <w:r>
              <w:rPr>
                <w:rFonts w:ascii="Times New Roman" w:hAnsi="Times New Roman" w:cs="Times New Roman"/>
                <w:sz w:val="24"/>
                <w:lang w:val="lt-LT"/>
              </w:rPr>
              <w:t>Danilaitis</w:t>
            </w:r>
            <w:proofErr w:type="spellEnd"/>
          </w:p>
        </w:tc>
      </w:tr>
      <w:tr w:rsidR="00BC4153" w:rsidRPr="00B9271C" w14:paraId="4ED69AD5" w14:textId="77777777" w:rsidTr="00C70AC1">
        <w:trPr>
          <w:trHeight w:val="391"/>
        </w:trPr>
        <w:tc>
          <w:tcPr>
            <w:tcW w:w="5090" w:type="dxa"/>
            <w:tcBorders>
              <w:top w:val="single" w:sz="4" w:space="0" w:color="000000"/>
              <w:left w:val="single" w:sz="4" w:space="0" w:color="000000"/>
              <w:bottom w:val="single" w:sz="4" w:space="0" w:color="000000"/>
            </w:tcBorders>
            <w:shd w:val="clear" w:color="auto" w:fill="auto"/>
          </w:tcPr>
          <w:p w14:paraId="2CE2A202" w14:textId="77777777" w:rsidR="00BC4153" w:rsidRPr="00B9271C" w:rsidRDefault="00BC4153" w:rsidP="00C70AC1">
            <w:pPr>
              <w:tabs>
                <w:tab w:val="left" w:pos="1380"/>
              </w:tabs>
              <w:snapToGrid w:val="0"/>
              <w:spacing w:after="0"/>
              <w:ind w:right="28"/>
              <w:rPr>
                <w:rFonts w:ascii="Times New Roman" w:hAnsi="Times New Roman" w:cs="Times New Roman"/>
                <w:sz w:val="24"/>
                <w:lang w:val="lt-LT"/>
              </w:rPr>
            </w:pPr>
            <w:r w:rsidRPr="00B9271C">
              <w:rPr>
                <w:rFonts w:ascii="Times New Roman" w:hAnsi="Times New Roman" w:cs="Times New Roman"/>
                <w:sz w:val="24"/>
                <w:lang w:val="lt-LT"/>
              </w:rPr>
              <w:t>Už pasiūlymą atsakingo asmens telefono numeris, elektroninio pašto adresas</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0D6DF82D" w14:textId="0702BD63" w:rsidR="00BC4153" w:rsidRPr="00681D17" w:rsidRDefault="00BC4153" w:rsidP="00C70AC1">
            <w:pPr>
              <w:tabs>
                <w:tab w:val="left" w:pos="1380"/>
              </w:tabs>
              <w:snapToGrid w:val="0"/>
              <w:spacing w:after="0"/>
              <w:ind w:right="28"/>
              <w:jc w:val="center"/>
              <w:rPr>
                <w:rFonts w:ascii="Times New Roman" w:hAnsi="Times New Roman" w:cs="Times New Roman"/>
                <w:sz w:val="24"/>
                <w:lang w:val="lt-LT"/>
              </w:rPr>
            </w:pPr>
          </w:p>
        </w:tc>
      </w:tr>
      <w:tr w:rsidR="00BC4153" w:rsidRPr="00B9271C" w14:paraId="659EE2BF" w14:textId="77777777" w:rsidTr="00C70AC1">
        <w:tc>
          <w:tcPr>
            <w:tcW w:w="5090" w:type="dxa"/>
            <w:tcBorders>
              <w:top w:val="single" w:sz="4" w:space="0" w:color="000000"/>
              <w:left w:val="single" w:sz="4" w:space="0" w:color="000000"/>
              <w:bottom w:val="single" w:sz="4" w:space="0" w:color="000000"/>
            </w:tcBorders>
            <w:shd w:val="clear" w:color="auto" w:fill="auto"/>
          </w:tcPr>
          <w:p w14:paraId="19FEB7F8" w14:textId="77777777" w:rsidR="00BC4153" w:rsidRPr="00B9271C" w:rsidRDefault="00BC4153" w:rsidP="00C70AC1">
            <w:pPr>
              <w:tabs>
                <w:tab w:val="left" w:pos="1380"/>
              </w:tabs>
              <w:snapToGrid w:val="0"/>
              <w:spacing w:after="0"/>
              <w:ind w:right="28"/>
              <w:rPr>
                <w:rFonts w:ascii="Times New Roman" w:hAnsi="Times New Roman" w:cs="Times New Roman"/>
                <w:sz w:val="24"/>
                <w:lang w:val="lt-LT"/>
              </w:rPr>
            </w:pPr>
            <w:r w:rsidRPr="00B9271C">
              <w:rPr>
                <w:rFonts w:ascii="Times New Roman" w:hAnsi="Times New Roman" w:cs="Times New Roman"/>
                <w:sz w:val="24"/>
                <w:lang w:val="lt-LT"/>
              </w:rPr>
              <w:t>Tiekėjo / Ūkio subjektų grupės, laimėjimo atveju, pasirašančio sutartį asmens vardas, pavardė, pareigos</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5B824A5D" w14:textId="0F2826C1" w:rsidR="00681D17" w:rsidRPr="00681D17" w:rsidRDefault="00681D17" w:rsidP="00681D17">
            <w:pPr>
              <w:tabs>
                <w:tab w:val="left" w:pos="1380"/>
              </w:tabs>
              <w:snapToGrid w:val="0"/>
              <w:spacing w:after="0"/>
              <w:ind w:right="28"/>
              <w:jc w:val="center"/>
              <w:rPr>
                <w:rFonts w:ascii="Times New Roman" w:hAnsi="Times New Roman" w:cs="Times New Roman"/>
                <w:sz w:val="24"/>
                <w:lang w:val="lt-LT"/>
              </w:rPr>
            </w:pPr>
            <w:r w:rsidRPr="00681D17">
              <w:rPr>
                <w:rFonts w:ascii="Times New Roman" w:hAnsi="Times New Roman" w:cs="Times New Roman"/>
                <w:sz w:val="24"/>
                <w:lang w:val="lt-LT"/>
              </w:rPr>
              <w:t xml:space="preserve">Andrius </w:t>
            </w:r>
            <w:proofErr w:type="spellStart"/>
            <w:r w:rsidRPr="00681D17">
              <w:rPr>
                <w:rFonts w:ascii="Times New Roman" w:hAnsi="Times New Roman" w:cs="Times New Roman"/>
                <w:sz w:val="24"/>
                <w:lang w:val="lt-LT"/>
              </w:rPr>
              <w:t>Danilaitis</w:t>
            </w:r>
            <w:proofErr w:type="spellEnd"/>
          </w:p>
          <w:p w14:paraId="5BE46FB9" w14:textId="77777777" w:rsidR="00BC4153" w:rsidRPr="00B9271C" w:rsidRDefault="00BC4153" w:rsidP="00681D17">
            <w:pPr>
              <w:tabs>
                <w:tab w:val="left" w:pos="1380"/>
              </w:tabs>
              <w:snapToGrid w:val="0"/>
              <w:spacing w:after="0"/>
              <w:ind w:right="28"/>
              <w:jc w:val="center"/>
              <w:rPr>
                <w:rFonts w:ascii="Times New Roman" w:hAnsi="Times New Roman" w:cs="Times New Roman"/>
                <w:sz w:val="24"/>
                <w:lang w:val="lt-LT"/>
              </w:rPr>
            </w:pPr>
          </w:p>
        </w:tc>
      </w:tr>
      <w:tr w:rsidR="00BC4153" w:rsidRPr="00B9271C" w14:paraId="10C750EA" w14:textId="77777777" w:rsidTr="00C70AC1">
        <w:trPr>
          <w:trHeight w:val="249"/>
        </w:trPr>
        <w:tc>
          <w:tcPr>
            <w:tcW w:w="5090" w:type="dxa"/>
            <w:tcBorders>
              <w:top w:val="single" w:sz="4" w:space="0" w:color="000000"/>
              <w:left w:val="single" w:sz="4" w:space="0" w:color="000000"/>
              <w:bottom w:val="single" w:sz="4" w:space="0" w:color="000000"/>
            </w:tcBorders>
            <w:shd w:val="clear" w:color="auto" w:fill="auto"/>
          </w:tcPr>
          <w:p w14:paraId="1B6DB1B9" w14:textId="77777777" w:rsidR="00BC4153" w:rsidRPr="00B9271C" w:rsidRDefault="00BC4153" w:rsidP="00C70AC1">
            <w:pPr>
              <w:tabs>
                <w:tab w:val="left" w:pos="1380"/>
              </w:tabs>
              <w:snapToGrid w:val="0"/>
              <w:spacing w:after="0"/>
              <w:ind w:right="28"/>
              <w:rPr>
                <w:rFonts w:ascii="Times New Roman" w:hAnsi="Times New Roman" w:cs="Times New Roman"/>
                <w:sz w:val="24"/>
                <w:lang w:val="lt-LT"/>
              </w:rPr>
            </w:pPr>
            <w:r w:rsidRPr="00B9271C">
              <w:rPr>
                <w:rFonts w:ascii="Times New Roman" w:hAnsi="Times New Roman" w:cs="Times New Roman"/>
                <w:sz w:val="24"/>
                <w:lang w:val="lt-LT"/>
              </w:rPr>
              <w:t>Tiekėjo / Ūkio subjektų grupės, laimėjimo atveju, už sutarties vykdymą atsakingo asmens vardas, pavardė, telefono numeris, elektroninio pašto adresas</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6CB4A03C" w14:textId="461ADE37" w:rsidR="00681D17" w:rsidRPr="00681D17" w:rsidRDefault="00681D17" w:rsidP="00681D17">
            <w:pPr>
              <w:tabs>
                <w:tab w:val="left" w:pos="1380"/>
              </w:tabs>
              <w:snapToGrid w:val="0"/>
              <w:spacing w:after="0"/>
              <w:ind w:right="28"/>
              <w:jc w:val="center"/>
              <w:rPr>
                <w:rFonts w:ascii="Times New Roman" w:hAnsi="Times New Roman" w:cs="Times New Roman"/>
                <w:sz w:val="24"/>
                <w:lang w:val="lt-LT"/>
              </w:rPr>
            </w:pPr>
            <w:r w:rsidRPr="00681D17">
              <w:rPr>
                <w:rFonts w:ascii="Times New Roman" w:hAnsi="Times New Roman" w:cs="Times New Roman"/>
                <w:sz w:val="24"/>
                <w:lang w:val="lt-LT"/>
              </w:rPr>
              <w:t>Andrius Danilaitis</w:t>
            </w:r>
            <w:bookmarkStart w:id="0" w:name="_GoBack"/>
            <w:bookmarkEnd w:id="0"/>
          </w:p>
          <w:p w14:paraId="5A47D51B" w14:textId="77777777" w:rsidR="00BC4153" w:rsidRPr="00B9271C" w:rsidRDefault="00BC4153" w:rsidP="00C70AC1">
            <w:pPr>
              <w:tabs>
                <w:tab w:val="left" w:pos="1380"/>
              </w:tabs>
              <w:snapToGrid w:val="0"/>
              <w:spacing w:after="0"/>
              <w:ind w:right="28"/>
              <w:jc w:val="center"/>
              <w:rPr>
                <w:rFonts w:ascii="Times New Roman" w:hAnsi="Times New Roman" w:cs="Times New Roman"/>
                <w:sz w:val="24"/>
                <w:lang w:val="lt-LT"/>
              </w:rPr>
            </w:pPr>
          </w:p>
        </w:tc>
      </w:tr>
    </w:tbl>
    <w:p w14:paraId="4977EE42" w14:textId="77777777" w:rsidR="00BC4153" w:rsidRPr="00B9271C" w:rsidRDefault="00BC4153" w:rsidP="00BC4153">
      <w:pPr>
        <w:spacing w:after="0" w:line="240" w:lineRule="auto"/>
        <w:jc w:val="both"/>
        <w:rPr>
          <w:rFonts w:ascii="Times New Roman" w:hAnsi="Times New Roman" w:cs="Times New Roman"/>
          <w:i/>
          <w:sz w:val="24"/>
          <w:szCs w:val="24"/>
          <w:lang w:val="lt-LT"/>
        </w:rPr>
      </w:pPr>
    </w:p>
    <w:p w14:paraId="18FC3E3C" w14:textId="77777777" w:rsidR="00BC4153" w:rsidRPr="00B9271C" w:rsidRDefault="00BC4153" w:rsidP="00BC4153">
      <w:pPr>
        <w:spacing w:after="0" w:line="240" w:lineRule="auto"/>
        <w:jc w:val="both"/>
        <w:rPr>
          <w:rFonts w:ascii="Times New Roman" w:hAnsi="Times New Roman" w:cs="Times New Roman"/>
          <w:spacing w:val="-4"/>
          <w:sz w:val="24"/>
          <w:szCs w:val="24"/>
          <w:lang w:val="lt-LT" w:eastAsia="ar-SA"/>
        </w:rPr>
      </w:pPr>
      <w:r w:rsidRPr="00B9271C">
        <w:rPr>
          <w:rFonts w:ascii="Times New Roman" w:hAnsi="Times New Roman" w:cs="Times New Roman"/>
          <w:i/>
          <w:spacing w:val="-4"/>
          <w:sz w:val="24"/>
          <w:szCs w:val="24"/>
          <w:lang w:val="lt-LT" w:eastAsia="ar-SA"/>
        </w:rPr>
        <w:t>/Pastaba. Pildoma, jei teikėjas ketina pasitelkti subrangovą (-</w:t>
      </w:r>
      <w:proofErr w:type="spellStart"/>
      <w:r w:rsidRPr="00B9271C">
        <w:rPr>
          <w:rFonts w:ascii="Times New Roman" w:hAnsi="Times New Roman" w:cs="Times New Roman"/>
          <w:i/>
          <w:spacing w:val="-4"/>
          <w:sz w:val="24"/>
          <w:szCs w:val="24"/>
          <w:lang w:val="lt-LT" w:eastAsia="ar-SA"/>
        </w:rPr>
        <w:t>us</w:t>
      </w:r>
      <w:proofErr w:type="spellEnd"/>
      <w:r w:rsidRPr="00B9271C">
        <w:rPr>
          <w:rFonts w:ascii="Times New Roman" w:hAnsi="Times New Roman" w:cs="Times New Roman"/>
          <w:i/>
          <w:spacing w:val="-4"/>
          <w:sz w:val="24"/>
          <w:szCs w:val="24"/>
          <w:lang w:val="lt-LT" w:eastAsia="ar-SA"/>
        </w:rPr>
        <w:t>), subtiekėją (-</w:t>
      </w:r>
      <w:proofErr w:type="spellStart"/>
      <w:r w:rsidRPr="00B9271C">
        <w:rPr>
          <w:rFonts w:ascii="Times New Roman" w:hAnsi="Times New Roman" w:cs="Times New Roman"/>
          <w:i/>
          <w:spacing w:val="-4"/>
          <w:sz w:val="24"/>
          <w:szCs w:val="24"/>
          <w:lang w:val="lt-LT" w:eastAsia="ar-SA"/>
        </w:rPr>
        <w:t>us</w:t>
      </w:r>
      <w:proofErr w:type="spellEnd"/>
      <w:r w:rsidRPr="00B9271C">
        <w:rPr>
          <w:rFonts w:ascii="Times New Roman" w:hAnsi="Times New Roman" w:cs="Times New Roman"/>
          <w:i/>
          <w:spacing w:val="-4"/>
          <w:sz w:val="24"/>
          <w:szCs w:val="24"/>
          <w:lang w:val="lt-LT" w:eastAsia="ar-SA"/>
        </w:rPr>
        <w:t>)</w:t>
      </w:r>
      <w:r w:rsidRPr="00B9271C">
        <w:rPr>
          <w:rFonts w:ascii="Times New Roman" w:hAnsi="Times New Roman" w:cs="Times New Roman"/>
          <w:i/>
          <w:strike/>
          <w:spacing w:val="-4"/>
          <w:sz w:val="24"/>
          <w:szCs w:val="24"/>
          <w:lang w:val="lt-LT" w:eastAsia="ar-SA"/>
        </w:rPr>
        <w:t>,</w:t>
      </w:r>
      <w:r w:rsidRPr="00B9271C">
        <w:rPr>
          <w:rFonts w:ascii="Times New Roman" w:hAnsi="Times New Roman" w:cs="Times New Roman"/>
          <w:i/>
          <w:spacing w:val="-4"/>
          <w:sz w:val="24"/>
          <w:szCs w:val="24"/>
          <w:lang w:val="lt-LT" w:eastAsia="ar-SA"/>
        </w:rPr>
        <w:t xml:space="preserve"> ar </w:t>
      </w:r>
      <w:proofErr w:type="spellStart"/>
      <w:r w:rsidRPr="00B9271C">
        <w:rPr>
          <w:rFonts w:ascii="Times New Roman" w:hAnsi="Times New Roman" w:cs="Times New Roman"/>
          <w:i/>
          <w:spacing w:val="-4"/>
          <w:sz w:val="24"/>
          <w:szCs w:val="24"/>
          <w:lang w:val="lt-LT" w:eastAsia="ar-SA"/>
        </w:rPr>
        <w:t>subteikėją</w:t>
      </w:r>
      <w:proofErr w:type="spellEnd"/>
      <w:r w:rsidRPr="00B9271C">
        <w:rPr>
          <w:rFonts w:ascii="Times New Roman" w:hAnsi="Times New Roman" w:cs="Times New Roman"/>
          <w:i/>
          <w:spacing w:val="-4"/>
          <w:sz w:val="24"/>
          <w:szCs w:val="24"/>
          <w:lang w:val="lt-LT" w:eastAsia="ar-SA"/>
        </w:rPr>
        <w:t xml:space="preserve"> (-</w:t>
      </w:r>
      <w:proofErr w:type="spellStart"/>
      <w:r w:rsidRPr="00B9271C">
        <w:rPr>
          <w:rFonts w:ascii="Times New Roman" w:hAnsi="Times New Roman" w:cs="Times New Roman"/>
          <w:i/>
          <w:spacing w:val="-4"/>
          <w:sz w:val="24"/>
          <w:szCs w:val="24"/>
          <w:lang w:val="lt-LT" w:eastAsia="ar-SA"/>
        </w:rPr>
        <w:t>us</w:t>
      </w:r>
      <w:proofErr w:type="spellEnd"/>
      <w:r w:rsidRPr="00B9271C">
        <w:rPr>
          <w:rFonts w:ascii="Times New Roman" w:hAnsi="Times New Roman" w:cs="Times New Roman"/>
          <w:i/>
          <w:spacing w:val="-4"/>
          <w:sz w:val="24"/>
          <w:szCs w:val="24"/>
          <w:lang w:val="lt-LT" w:eastAsia="ar-SA"/>
        </w:rPr>
        <w:t>)/</w:t>
      </w:r>
    </w:p>
    <w:tbl>
      <w:tblPr>
        <w:tblW w:w="9351" w:type="dxa"/>
        <w:tblLook w:val="04A0" w:firstRow="1" w:lastRow="0" w:firstColumn="1" w:lastColumn="0" w:noHBand="0" w:noVBand="1"/>
      </w:tblPr>
      <w:tblGrid>
        <w:gridCol w:w="5059"/>
        <w:gridCol w:w="4292"/>
      </w:tblGrid>
      <w:tr w:rsidR="00BC4153" w:rsidRPr="00B9271C" w14:paraId="274812DE" w14:textId="77777777" w:rsidTr="00C70AC1">
        <w:tc>
          <w:tcPr>
            <w:tcW w:w="5059" w:type="dxa"/>
            <w:tcBorders>
              <w:top w:val="single" w:sz="4" w:space="0" w:color="000000"/>
              <w:left w:val="single" w:sz="4" w:space="0" w:color="000000"/>
              <w:bottom w:val="single" w:sz="4" w:space="0" w:color="000000"/>
              <w:right w:val="single" w:sz="4" w:space="0" w:color="000000"/>
            </w:tcBorders>
            <w:shd w:val="clear" w:color="auto" w:fill="auto"/>
          </w:tcPr>
          <w:p w14:paraId="1FEC38A0" w14:textId="77777777" w:rsidR="00BC4153" w:rsidRPr="00B9271C" w:rsidRDefault="00BC4153" w:rsidP="00C70AC1">
            <w:pPr>
              <w:spacing w:after="0" w:line="240" w:lineRule="auto"/>
              <w:rPr>
                <w:rFonts w:ascii="Times New Roman" w:hAnsi="Times New Roman" w:cs="Times New Roman"/>
                <w:i/>
                <w:sz w:val="24"/>
                <w:szCs w:val="24"/>
                <w:lang w:val="lt-LT"/>
              </w:rPr>
            </w:pPr>
            <w:r w:rsidRPr="00B9271C">
              <w:rPr>
                <w:rFonts w:ascii="Times New Roman" w:hAnsi="Times New Roman" w:cs="Times New Roman"/>
                <w:spacing w:val="-4"/>
                <w:sz w:val="24"/>
                <w:szCs w:val="24"/>
                <w:lang w:val="lt-LT" w:eastAsia="ar-SA"/>
              </w:rPr>
              <w:t>Subrangovo (-ų), subtiekėjo (-ų) ar subteikėjo  (</w:t>
            </w:r>
            <w:r w:rsidRPr="00B9271C">
              <w:rPr>
                <w:rFonts w:ascii="Times New Roman" w:hAnsi="Times New Roman" w:cs="Times New Roman"/>
                <w:spacing w:val="-4"/>
                <w:sz w:val="24"/>
                <w:szCs w:val="24"/>
                <w:lang w:val="lt-LT" w:eastAsia="ar-SA"/>
              </w:rPr>
              <w:noBreakHyphen/>
              <w:t>ų)</w:t>
            </w:r>
            <w:r w:rsidRPr="00B9271C">
              <w:rPr>
                <w:rFonts w:ascii="Times New Roman" w:hAnsi="Times New Roman" w:cs="Times New Roman"/>
                <w:sz w:val="24"/>
                <w:szCs w:val="24"/>
                <w:lang w:val="lt-LT" w:eastAsia="ar-SA"/>
              </w:rPr>
              <w:t xml:space="preserve"> pavadinimas (-ai) </w:t>
            </w: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14:paraId="444507C6" w14:textId="77777777" w:rsidR="00BC4153" w:rsidRPr="00B9271C" w:rsidRDefault="00BC4153" w:rsidP="00C70AC1">
            <w:pPr>
              <w:spacing w:after="0" w:line="240" w:lineRule="auto"/>
              <w:jc w:val="both"/>
              <w:rPr>
                <w:rFonts w:ascii="Times New Roman" w:hAnsi="Times New Roman" w:cs="Times New Roman"/>
                <w:sz w:val="24"/>
                <w:szCs w:val="24"/>
                <w:lang w:val="lt-LT"/>
              </w:rPr>
            </w:pPr>
          </w:p>
        </w:tc>
      </w:tr>
      <w:tr w:rsidR="00BC4153" w:rsidRPr="00B9271C" w14:paraId="52673D20" w14:textId="77777777" w:rsidTr="00C70AC1">
        <w:tc>
          <w:tcPr>
            <w:tcW w:w="5059" w:type="dxa"/>
            <w:tcBorders>
              <w:top w:val="single" w:sz="4" w:space="0" w:color="000000"/>
              <w:left w:val="single" w:sz="4" w:space="0" w:color="000000"/>
              <w:bottom w:val="single" w:sz="4" w:space="0" w:color="000000"/>
              <w:right w:val="single" w:sz="4" w:space="0" w:color="000000"/>
            </w:tcBorders>
            <w:shd w:val="clear" w:color="auto" w:fill="auto"/>
          </w:tcPr>
          <w:p w14:paraId="1308A39F" w14:textId="77777777" w:rsidR="00BC4153" w:rsidRPr="00B9271C" w:rsidRDefault="00BC4153" w:rsidP="00C70AC1">
            <w:pPr>
              <w:spacing w:after="0" w:line="240" w:lineRule="auto"/>
              <w:rPr>
                <w:rFonts w:ascii="Times New Roman" w:hAnsi="Times New Roman" w:cs="Times New Roman"/>
                <w:sz w:val="24"/>
                <w:szCs w:val="24"/>
                <w:lang w:val="lt-LT"/>
              </w:rPr>
            </w:pPr>
            <w:r w:rsidRPr="00B9271C">
              <w:rPr>
                <w:rFonts w:ascii="Times New Roman" w:hAnsi="Times New Roman" w:cs="Times New Roman"/>
                <w:spacing w:val="-4"/>
                <w:sz w:val="24"/>
                <w:szCs w:val="24"/>
                <w:lang w:val="lt-LT" w:eastAsia="ar-SA"/>
              </w:rPr>
              <w:t>Subrangovo (-ų), subtiekėjo (-ų) ar subteikėjo  (</w:t>
            </w:r>
            <w:r w:rsidRPr="00B9271C">
              <w:rPr>
                <w:rFonts w:ascii="Times New Roman" w:hAnsi="Times New Roman" w:cs="Times New Roman"/>
                <w:spacing w:val="-4"/>
                <w:sz w:val="24"/>
                <w:szCs w:val="24"/>
                <w:lang w:val="lt-LT" w:eastAsia="ar-SA"/>
              </w:rPr>
              <w:noBreakHyphen/>
              <w:t>ų)</w:t>
            </w:r>
            <w:r w:rsidRPr="00B9271C">
              <w:rPr>
                <w:rFonts w:ascii="Times New Roman" w:hAnsi="Times New Roman" w:cs="Times New Roman"/>
                <w:sz w:val="24"/>
                <w:szCs w:val="24"/>
                <w:lang w:val="lt-LT" w:eastAsia="ar-SA"/>
              </w:rPr>
              <w:t xml:space="preserve"> adresas (-ai) </w:t>
            </w: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14:paraId="4D79BD7D" w14:textId="77777777" w:rsidR="00BC4153" w:rsidRPr="00B9271C" w:rsidRDefault="00BC4153" w:rsidP="00C70AC1">
            <w:pPr>
              <w:spacing w:after="0" w:line="240" w:lineRule="auto"/>
              <w:jc w:val="both"/>
              <w:rPr>
                <w:rFonts w:ascii="Times New Roman" w:hAnsi="Times New Roman" w:cs="Times New Roman"/>
                <w:sz w:val="24"/>
                <w:szCs w:val="24"/>
                <w:lang w:val="lt-LT"/>
              </w:rPr>
            </w:pPr>
          </w:p>
        </w:tc>
      </w:tr>
      <w:tr w:rsidR="00BC4153" w:rsidRPr="00B9271C" w14:paraId="381ABFCF" w14:textId="77777777" w:rsidTr="00C70AC1">
        <w:tc>
          <w:tcPr>
            <w:tcW w:w="5059" w:type="dxa"/>
            <w:tcBorders>
              <w:top w:val="single" w:sz="4" w:space="0" w:color="000000"/>
              <w:left w:val="single" w:sz="4" w:space="0" w:color="000000"/>
              <w:bottom w:val="single" w:sz="4" w:space="0" w:color="000000"/>
              <w:right w:val="single" w:sz="4" w:space="0" w:color="000000"/>
            </w:tcBorders>
            <w:shd w:val="clear" w:color="auto" w:fill="auto"/>
          </w:tcPr>
          <w:p w14:paraId="5DA0D0DC" w14:textId="77777777" w:rsidR="00BC4153" w:rsidRPr="00B9271C" w:rsidRDefault="00BC4153" w:rsidP="00C70AC1">
            <w:pPr>
              <w:spacing w:after="0" w:line="240" w:lineRule="auto"/>
              <w:rPr>
                <w:rFonts w:ascii="Times New Roman" w:hAnsi="Times New Roman" w:cs="Times New Roman"/>
                <w:sz w:val="24"/>
                <w:szCs w:val="24"/>
                <w:lang w:val="lt-LT"/>
              </w:rPr>
            </w:pPr>
            <w:r w:rsidRPr="00B9271C">
              <w:rPr>
                <w:rFonts w:ascii="Times New Roman" w:hAnsi="Times New Roman" w:cs="Times New Roman"/>
                <w:sz w:val="24"/>
                <w:szCs w:val="24"/>
                <w:lang w:val="lt-LT" w:eastAsia="ar-SA"/>
              </w:rPr>
              <w:t>Įsipareigojimų dalis (procentais), kuriai ketinama pasitelkti subrangovą (-</w:t>
            </w:r>
            <w:proofErr w:type="spellStart"/>
            <w:r w:rsidRPr="00B9271C">
              <w:rPr>
                <w:rFonts w:ascii="Times New Roman" w:hAnsi="Times New Roman" w:cs="Times New Roman"/>
                <w:sz w:val="24"/>
                <w:szCs w:val="24"/>
                <w:lang w:val="lt-LT" w:eastAsia="ar-SA"/>
              </w:rPr>
              <w:t>us</w:t>
            </w:r>
            <w:proofErr w:type="spellEnd"/>
            <w:r w:rsidRPr="00B9271C">
              <w:rPr>
                <w:rFonts w:ascii="Times New Roman" w:hAnsi="Times New Roman" w:cs="Times New Roman"/>
                <w:sz w:val="24"/>
                <w:szCs w:val="24"/>
                <w:lang w:val="lt-LT" w:eastAsia="ar-SA"/>
              </w:rPr>
              <w:t>), subtiekėją (-</w:t>
            </w:r>
            <w:proofErr w:type="spellStart"/>
            <w:r w:rsidRPr="00B9271C">
              <w:rPr>
                <w:rFonts w:ascii="Times New Roman" w:hAnsi="Times New Roman" w:cs="Times New Roman"/>
                <w:sz w:val="24"/>
                <w:szCs w:val="24"/>
                <w:lang w:val="lt-LT" w:eastAsia="ar-SA"/>
              </w:rPr>
              <w:t>us</w:t>
            </w:r>
            <w:proofErr w:type="spellEnd"/>
            <w:r w:rsidRPr="00B9271C">
              <w:rPr>
                <w:rFonts w:ascii="Times New Roman" w:hAnsi="Times New Roman" w:cs="Times New Roman"/>
                <w:sz w:val="24"/>
                <w:szCs w:val="24"/>
                <w:lang w:val="lt-LT" w:eastAsia="ar-SA"/>
              </w:rPr>
              <w:t xml:space="preserve">) ar </w:t>
            </w:r>
            <w:proofErr w:type="spellStart"/>
            <w:r w:rsidRPr="00B9271C">
              <w:rPr>
                <w:rFonts w:ascii="Times New Roman" w:hAnsi="Times New Roman" w:cs="Times New Roman"/>
                <w:sz w:val="24"/>
                <w:szCs w:val="24"/>
                <w:lang w:val="lt-LT" w:eastAsia="ar-SA"/>
              </w:rPr>
              <w:t>subteikėją</w:t>
            </w:r>
            <w:proofErr w:type="spellEnd"/>
            <w:r w:rsidRPr="00B9271C">
              <w:rPr>
                <w:rFonts w:ascii="Times New Roman" w:hAnsi="Times New Roman" w:cs="Times New Roman"/>
                <w:sz w:val="24"/>
                <w:szCs w:val="24"/>
                <w:lang w:val="lt-LT" w:eastAsia="ar-SA"/>
              </w:rPr>
              <w:t xml:space="preserve"> (-</w:t>
            </w:r>
            <w:proofErr w:type="spellStart"/>
            <w:r w:rsidRPr="00B9271C">
              <w:rPr>
                <w:rFonts w:ascii="Times New Roman" w:hAnsi="Times New Roman" w:cs="Times New Roman"/>
                <w:sz w:val="24"/>
                <w:szCs w:val="24"/>
                <w:lang w:val="lt-LT" w:eastAsia="ar-SA"/>
              </w:rPr>
              <w:t>us</w:t>
            </w:r>
            <w:proofErr w:type="spellEnd"/>
            <w:r w:rsidRPr="00B9271C">
              <w:rPr>
                <w:rFonts w:ascii="Times New Roman" w:hAnsi="Times New Roman" w:cs="Times New Roman"/>
                <w:sz w:val="24"/>
                <w:szCs w:val="24"/>
                <w:lang w:val="lt-LT" w:eastAsia="ar-SA"/>
              </w:rPr>
              <w:t>)</w:t>
            </w: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14:paraId="7D7978C3" w14:textId="77777777" w:rsidR="00BC4153" w:rsidRPr="00B9271C" w:rsidRDefault="00BC4153" w:rsidP="00C70AC1">
            <w:pPr>
              <w:spacing w:after="0" w:line="240" w:lineRule="auto"/>
              <w:jc w:val="both"/>
              <w:rPr>
                <w:rFonts w:ascii="Times New Roman" w:hAnsi="Times New Roman" w:cs="Times New Roman"/>
                <w:sz w:val="24"/>
                <w:szCs w:val="24"/>
                <w:lang w:val="lt-LT"/>
              </w:rPr>
            </w:pPr>
          </w:p>
        </w:tc>
      </w:tr>
    </w:tbl>
    <w:p w14:paraId="753D427C" w14:textId="65BBD7E6" w:rsidR="00124FDB" w:rsidRDefault="00124FDB" w:rsidP="00124FDB">
      <w:pPr>
        <w:spacing w:after="0" w:line="240" w:lineRule="auto"/>
        <w:jc w:val="both"/>
        <w:rPr>
          <w:rFonts w:ascii="Times New Roman" w:eastAsia="Calibri" w:hAnsi="Times New Roman" w:cs="Times New Roman"/>
          <w:highlight w:val="yellow"/>
          <w:lang w:val="lt-LT" w:eastAsia="lt-LT"/>
        </w:rPr>
      </w:pPr>
    </w:p>
    <w:p w14:paraId="72568AE3" w14:textId="77777777" w:rsidR="00447744" w:rsidRPr="00B9271C" w:rsidRDefault="00447744" w:rsidP="00124FDB">
      <w:pPr>
        <w:spacing w:after="0" w:line="240" w:lineRule="auto"/>
        <w:jc w:val="both"/>
        <w:rPr>
          <w:rFonts w:ascii="Times New Roman" w:eastAsia="Calibri" w:hAnsi="Times New Roman" w:cs="Times New Roman"/>
          <w:highlight w:val="yellow"/>
          <w:lang w:val="lt-LT" w:eastAsia="lt-LT"/>
        </w:rPr>
      </w:pPr>
    </w:p>
    <w:p w14:paraId="4A2C8A87" w14:textId="77777777" w:rsidR="00124FDB" w:rsidRPr="00B9271C" w:rsidRDefault="00124FDB" w:rsidP="00124FDB">
      <w:pPr>
        <w:spacing w:after="0" w:line="240" w:lineRule="auto"/>
        <w:jc w:val="both"/>
        <w:rPr>
          <w:rFonts w:ascii="Times New Roman" w:eastAsia="Calibri" w:hAnsi="Times New Roman" w:cs="Times New Roman"/>
          <w:sz w:val="24"/>
          <w:szCs w:val="24"/>
          <w:lang w:val="lt-LT" w:eastAsia="lt-LT"/>
        </w:rPr>
      </w:pPr>
      <w:r w:rsidRPr="00B9271C">
        <w:rPr>
          <w:rFonts w:ascii="Times New Roman" w:eastAsia="Calibri" w:hAnsi="Times New Roman" w:cs="Times New Roman"/>
          <w:sz w:val="24"/>
          <w:szCs w:val="24"/>
          <w:lang w:val="lt-LT" w:eastAsia="lt-LT"/>
        </w:rPr>
        <w:t>1. Šiuo pasiūlymu pažymime, kad sutinkame su visomis pirkimo sąlygomis, nustatytomis:</w:t>
      </w:r>
    </w:p>
    <w:p w14:paraId="29CB4412" w14:textId="77777777" w:rsidR="00124FDB" w:rsidRPr="00B9271C" w:rsidRDefault="00124FDB" w:rsidP="00124FDB">
      <w:pPr>
        <w:spacing w:after="0" w:line="240" w:lineRule="auto"/>
        <w:jc w:val="both"/>
        <w:rPr>
          <w:rFonts w:ascii="Times New Roman" w:eastAsia="Calibri" w:hAnsi="Times New Roman" w:cs="Times New Roman"/>
          <w:sz w:val="24"/>
          <w:szCs w:val="24"/>
          <w:lang w:val="lt-LT" w:eastAsia="lt-LT"/>
        </w:rPr>
      </w:pPr>
      <w:r w:rsidRPr="00B9271C">
        <w:rPr>
          <w:rFonts w:ascii="Times New Roman" w:eastAsia="Calibri" w:hAnsi="Times New Roman" w:cs="Times New Roman"/>
          <w:sz w:val="24"/>
          <w:szCs w:val="24"/>
          <w:lang w:val="lt-LT" w:eastAsia="lt-LT"/>
        </w:rPr>
        <w:t>1.1. skelbime apie pirkimą, paskelbtame Lietuvos Respublikos viešųjų pirkimų įstatymo nustatyta tvarka;</w:t>
      </w:r>
    </w:p>
    <w:p w14:paraId="75FF3702" w14:textId="77777777" w:rsidR="00124FDB" w:rsidRPr="00B9271C" w:rsidRDefault="00124FDB" w:rsidP="00124FDB">
      <w:pPr>
        <w:spacing w:after="0" w:line="240" w:lineRule="auto"/>
        <w:jc w:val="both"/>
        <w:rPr>
          <w:rFonts w:ascii="Times New Roman" w:eastAsia="Calibri" w:hAnsi="Times New Roman" w:cs="Times New Roman"/>
          <w:sz w:val="24"/>
          <w:szCs w:val="24"/>
          <w:lang w:val="lt-LT" w:eastAsia="lt-LT"/>
        </w:rPr>
      </w:pPr>
      <w:r w:rsidRPr="00B9271C">
        <w:rPr>
          <w:rFonts w:ascii="Times New Roman" w:eastAsia="Calibri" w:hAnsi="Times New Roman" w:cs="Times New Roman"/>
          <w:sz w:val="24"/>
          <w:szCs w:val="24"/>
          <w:lang w:val="lt-LT" w:eastAsia="lt-LT"/>
        </w:rPr>
        <w:t>1.2. šiose konkurso sąlygose;</w:t>
      </w:r>
    </w:p>
    <w:p w14:paraId="5AEE4B13" w14:textId="77777777" w:rsidR="00124FDB" w:rsidRPr="00B9271C" w:rsidRDefault="00124FDB" w:rsidP="00124FDB">
      <w:pPr>
        <w:spacing w:after="0" w:line="240" w:lineRule="auto"/>
        <w:jc w:val="both"/>
        <w:rPr>
          <w:rFonts w:ascii="Times New Roman" w:eastAsia="Calibri" w:hAnsi="Times New Roman" w:cs="Times New Roman"/>
          <w:sz w:val="24"/>
          <w:szCs w:val="24"/>
          <w:lang w:val="lt-LT" w:eastAsia="lt-LT"/>
        </w:rPr>
      </w:pPr>
      <w:r w:rsidRPr="00B9271C">
        <w:rPr>
          <w:rFonts w:ascii="Times New Roman" w:eastAsia="Calibri" w:hAnsi="Times New Roman" w:cs="Times New Roman"/>
          <w:sz w:val="24"/>
          <w:szCs w:val="24"/>
          <w:lang w:val="lt-LT" w:eastAsia="lt-LT"/>
        </w:rPr>
        <w:t>1.3. kituose pirkimo dokumentuose (jų paaiškinimuose, papildymuose).</w:t>
      </w:r>
    </w:p>
    <w:p w14:paraId="0E27FC06" w14:textId="140392C1" w:rsidR="00124FDB" w:rsidRPr="00447744" w:rsidRDefault="00124FDB" w:rsidP="00447744">
      <w:pPr>
        <w:spacing w:after="200" w:line="276" w:lineRule="auto"/>
        <w:jc w:val="both"/>
        <w:rPr>
          <w:rFonts w:ascii="Times New Roman" w:eastAsia="Calibri" w:hAnsi="Times New Roman" w:cs="Times New Roman"/>
          <w:sz w:val="24"/>
          <w:szCs w:val="24"/>
          <w:lang w:val="lt-LT"/>
        </w:rPr>
      </w:pPr>
      <w:r w:rsidRPr="00B9271C">
        <w:rPr>
          <w:rFonts w:ascii="Times New Roman" w:eastAsia="Calibri" w:hAnsi="Times New Roman" w:cs="Times New Roman"/>
          <w:spacing w:val="-4"/>
          <w:sz w:val="24"/>
          <w:szCs w:val="24"/>
          <w:lang w:val="lt-LT"/>
        </w:rPr>
        <w:lastRenderedPageBreak/>
        <w:t>1.4. Pateikdamas pasiūlymą</w:t>
      </w:r>
      <w:r w:rsidRPr="00B9271C">
        <w:rPr>
          <w:sz w:val="24"/>
          <w:szCs w:val="24"/>
          <w:lang w:val="lt-LT"/>
        </w:rPr>
        <w:t xml:space="preserve"> </w:t>
      </w:r>
      <w:r w:rsidRPr="00B9271C">
        <w:rPr>
          <w:rFonts w:ascii="Times New Roman" w:eastAsia="Calibri" w:hAnsi="Times New Roman" w:cs="Times New Roman"/>
          <w:spacing w:val="-4"/>
          <w:sz w:val="24"/>
          <w:szCs w:val="24"/>
          <w:lang w:val="lt-LT"/>
        </w:rPr>
        <w:t>CVP IS priemonėmis, patvirtinu, kad dokumentų skaitmeninės</w:t>
      </w:r>
      <w:r w:rsidRPr="00B9271C">
        <w:rPr>
          <w:rFonts w:ascii="Times New Roman" w:eastAsia="Calibri" w:hAnsi="Times New Roman" w:cs="Times New Roman"/>
          <w:sz w:val="24"/>
          <w:szCs w:val="24"/>
          <w:lang w:val="lt-LT"/>
        </w:rPr>
        <w:t xml:space="preserve"> kopijos ir elektroninėmis priemonėmis pateikti duomenys yra tikri.</w:t>
      </w:r>
    </w:p>
    <w:p w14:paraId="2EFC25A9" w14:textId="77777777" w:rsidR="00124FDB" w:rsidRPr="00B9271C" w:rsidRDefault="00D14366" w:rsidP="00124FDB">
      <w:pPr>
        <w:tabs>
          <w:tab w:val="left" w:pos="993"/>
          <w:tab w:val="left" w:pos="1560"/>
        </w:tabs>
        <w:suppressAutoHyphens/>
        <w:overflowPunct w:val="0"/>
        <w:autoSpaceDE w:val="0"/>
        <w:autoSpaceDN w:val="0"/>
        <w:adjustRightInd w:val="0"/>
        <w:jc w:val="both"/>
        <w:textAlignment w:val="baseline"/>
        <w:rPr>
          <w:rFonts w:ascii="Times New Roman" w:eastAsia="Calibri" w:hAnsi="Times New Roman" w:cs="Times New Roman"/>
          <w:i/>
          <w:sz w:val="24"/>
          <w:szCs w:val="24"/>
          <w:lang w:val="lt-LT"/>
        </w:rPr>
      </w:pPr>
      <w:r w:rsidRPr="00B9271C">
        <w:rPr>
          <w:rFonts w:ascii="Times New Roman" w:eastAsia="Calibri" w:hAnsi="Times New Roman" w:cs="Times New Roman"/>
          <w:b/>
          <w:sz w:val="24"/>
          <w:szCs w:val="24"/>
          <w:lang w:val="lt-LT"/>
        </w:rPr>
        <w:t>2</w:t>
      </w:r>
      <w:r w:rsidR="00124FDB" w:rsidRPr="00B9271C">
        <w:rPr>
          <w:rFonts w:ascii="Times New Roman" w:eastAsia="Calibri" w:hAnsi="Times New Roman" w:cs="Times New Roman"/>
          <w:b/>
          <w:sz w:val="24"/>
          <w:szCs w:val="24"/>
          <w:lang w:val="lt-LT"/>
        </w:rPr>
        <w:t>.</w:t>
      </w:r>
      <w:r w:rsidR="00124FDB" w:rsidRPr="00B9271C">
        <w:rPr>
          <w:rFonts w:ascii="Times New Roman" w:eastAsia="Calibri" w:hAnsi="Times New Roman" w:cs="Times New Roman"/>
          <w:sz w:val="24"/>
          <w:szCs w:val="24"/>
          <w:lang w:val="lt-LT"/>
        </w:rPr>
        <w:t xml:space="preserve"> Šiame pasiūlyme yra pateikta ši konfidenciali informacija* (</w:t>
      </w:r>
      <w:r w:rsidR="00124FDB" w:rsidRPr="00B9271C">
        <w:rPr>
          <w:rFonts w:ascii="Times New Roman" w:eastAsia="Calibri" w:hAnsi="Times New Roman" w:cs="Times New Roman"/>
          <w:i/>
          <w:sz w:val="24"/>
          <w:szCs w:val="24"/>
          <w:lang w:val="lt-LT"/>
        </w:rPr>
        <w:t>p</w:t>
      </w:r>
      <w:r w:rsidR="00124FDB" w:rsidRPr="00B9271C">
        <w:rPr>
          <w:rFonts w:ascii="Times New Roman" w:eastAsia="Calibri" w:hAnsi="Times New Roman" w:cs="Times New Roman"/>
          <w:bCs/>
          <w:i/>
          <w:sz w:val="24"/>
          <w:szCs w:val="24"/>
          <w:lang w:val="lt-LT"/>
        </w:rPr>
        <w:t xml:space="preserve">ildyti tuomet, jei bus pateikta konfidenciali informacija. </w:t>
      </w:r>
      <w:r w:rsidR="00124FDB" w:rsidRPr="00B9271C">
        <w:rPr>
          <w:rFonts w:ascii="Times New Roman" w:eastAsia="Calibri" w:hAnsi="Times New Roman" w:cs="Times New Roman"/>
          <w:b/>
          <w:bCs/>
          <w:sz w:val="24"/>
          <w:szCs w:val="24"/>
          <w:u w:val="single"/>
          <w:lang w:val="lt-LT"/>
        </w:rPr>
        <w:t>Tiekėjas negali nurodyti, kad konfidencialus yra pasiūlymo įkainis (kaina) arba, kad visas pasiūlymas yra konfidencialus,</w:t>
      </w:r>
      <w:r w:rsidR="00124FDB" w:rsidRPr="00B9271C">
        <w:rPr>
          <w:rFonts w:ascii="Times New Roman" w:eastAsia="Calibri" w:hAnsi="Times New Roman" w:cs="Times New Roman"/>
          <w:b/>
          <w:sz w:val="24"/>
          <w:szCs w:val="24"/>
          <w:u w:val="single"/>
          <w:lang w:val="lt-LT"/>
        </w:rPr>
        <w:t xml:space="preserve"> </w:t>
      </w:r>
      <w:r w:rsidR="00124FDB" w:rsidRPr="00B9271C">
        <w:rPr>
          <w:rFonts w:ascii="Times New Roman" w:eastAsia="Calibri" w:hAnsi="Times New Roman" w:cs="Times New Roman"/>
          <w:b/>
          <w:bCs/>
          <w:sz w:val="24"/>
          <w:szCs w:val="24"/>
          <w:u w:val="single"/>
          <w:lang w:val="lt-LT"/>
        </w:rPr>
        <w:t>konfidencialia informacija taip pat negali būti laikoma informacija nurodyta Viešųjų pirkimų įstatymo 20 str. 2 d.</w:t>
      </w:r>
      <w:r w:rsidR="00124FDB" w:rsidRPr="00B9271C">
        <w:rPr>
          <w:rFonts w:ascii="Times New Roman" w:eastAsia="Calibri" w:hAnsi="Times New Roman" w:cs="Times New Roman"/>
          <w:b/>
          <w:bCs/>
          <w:sz w:val="24"/>
          <w:szCs w:val="24"/>
          <w:lang w:val="lt-LT"/>
        </w:rPr>
        <w:t>)</w:t>
      </w:r>
      <w:r w:rsidR="00124FDB" w:rsidRPr="00B9271C">
        <w:rPr>
          <w:rFonts w:ascii="Times New Roman" w:eastAsia="Calibri" w:hAnsi="Times New Roman" w:cs="Times New Roman"/>
          <w:bCs/>
          <w:i/>
          <w:sz w:val="24"/>
          <w:szCs w:val="24"/>
          <w:lang w:val="lt-LT"/>
        </w:rPr>
        <w:t>:</w:t>
      </w: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3544"/>
        <w:gridCol w:w="5273"/>
      </w:tblGrid>
      <w:tr w:rsidR="00124FDB" w:rsidRPr="00B9271C" w14:paraId="2CD9D31B" w14:textId="77777777" w:rsidTr="003E4FFA">
        <w:tc>
          <w:tcPr>
            <w:tcW w:w="851" w:type="dxa"/>
            <w:shd w:val="clear" w:color="auto" w:fill="DEEAF6" w:themeFill="accent1" w:themeFillTint="33"/>
          </w:tcPr>
          <w:p w14:paraId="1A3D86B5" w14:textId="77777777" w:rsidR="00124FDB" w:rsidRPr="00B9271C" w:rsidRDefault="00124FDB" w:rsidP="0068446A">
            <w:pPr>
              <w:widowControl w:val="0"/>
              <w:autoSpaceDE w:val="0"/>
              <w:autoSpaceDN w:val="0"/>
              <w:adjustRightInd w:val="0"/>
              <w:spacing w:line="240" w:lineRule="auto"/>
              <w:jc w:val="both"/>
              <w:rPr>
                <w:rFonts w:ascii="Times New Roman" w:eastAsia="Calibri" w:hAnsi="Times New Roman" w:cs="Times New Roman"/>
                <w:b/>
                <w:lang w:val="lt-LT" w:eastAsia="lt-LT"/>
              </w:rPr>
            </w:pPr>
            <w:r w:rsidRPr="00B9271C">
              <w:rPr>
                <w:rFonts w:ascii="Times New Roman" w:eastAsia="Calibri" w:hAnsi="Times New Roman" w:cs="Times New Roman"/>
                <w:b/>
                <w:lang w:val="lt-LT" w:eastAsia="lt-LT"/>
              </w:rPr>
              <w:t xml:space="preserve">Eil. Nr. </w:t>
            </w:r>
          </w:p>
        </w:tc>
        <w:tc>
          <w:tcPr>
            <w:tcW w:w="3544" w:type="dxa"/>
            <w:shd w:val="clear" w:color="auto" w:fill="DEEAF6" w:themeFill="accent1" w:themeFillTint="33"/>
          </w:tcPr>
          <w:p w14:paraId="45659E14" w14:textId="77777777" w:rsidR="00124FDB" w:rsidRPr="00B9271C" w:rsidRDefault="00124FDB" w:rsidP="0068446A">
            <w:pPr>
              <w:widowControl w:val="0"/>
              <w:autoSpaceDE w:val="0"/>
              <w:autoSpaceDN w:val="0"/>
              <w:adjustRightInd w:val="0"/>
              <w:spacing w:line="240" w:lineRule="auto"/>
              <w:jc w:val="both"/>
              <w:rPr>
                <w:rFonts w:ascii="Times New Roman" w:eastAsia="Calibri" w:hAnsi="Times New Roman" w:cs="Times New Roman"/>
                <w:b/>
                <w:lang w:val="lt-LT" w:eastAsia="lt-LT"/>
              </w:rPr>
            </w:pPr>
            <w:r w:rsidRPr="00B9271C">
              <w:rPr>
                <w:rFonts w:ascii="Times New Roman" w:eastAsia="Calibri" w:hAnsi="Times New Roman" w:cs="Times New Roman"/>
                <w:b/>
                <w:lang w:val="lt-LT" w:eastAsia="lt-LT"/>
              </w:rPr>
              <w:t>Pateikto dokumento pavadinimas</w:t>
            </w:r>
          </w:p>
        </w:tc>
        <w:tc>
          <w:tcPr>
            <w:tcW w:w="5273" w:type="dxa"/>
            <w:shd w:val="clear" w:color="auto" w:fill="DEEAF6" w:themeFill="accent1" w:themeFillTint="33"/>
          </w:tcPr>
          <w:p w14:paraId="666E3450" w14:textId="77777777" w:rsidR="00124FDB" w:rsidRPr="00B9271C" w:rsidRDefault="00124FDB" w:rsidP="0068446A">
            <w:pPr>
              <w:widowControl w:val="0"/>
              <w:autoSpaceDE w:val="0"/>
              <w:autoSpaceDN w:val="0"/>
              <w:adjustRightInd w:val="0"/>
              <w:spacing w:line="240" w:lineRule="auto"/>
              <w:ind w:right="312"/>
              <w:jc w:val="both"/>
              <w:rPr>
                <w:rFonts w:ascii="Times New Roman" w:eastAsia="Calibri" w:hAnsi="Times New Roman" w:cs="Times New Roman"/>
                <w:b/>
                <w:lang w:val="lt-LT" w:eastAsia="lt-LT"/>
              </w:rPr>
            </w:pPr>
            <w:r w:rsidRPr="00B9271C">
              <w:rPr>
                <w:rFonts w:ascii="Times New Roman" w:eastAsia="Calibri" w:hAnsi="Times New Roman" w:cs="Times New Roman"/>
                <w:b/>
                <w:lang w:val="lt-LT" w:eastAsia="lt-LT"/>
              </w:rPr>
              <w:t>Dokumentas yra įkeltas šioje CVP IS pasiūlymo lango eilutėje („Prisegti dokumentai“</w:t>
            </w:r>
            <w:r w:rsidRPr="00B9271C">
              <w:rPr>
                <w:rFonts w:ascii="Times New Roman" w:eastAsia="Calibri" w:hAnsi="Times New Roman" w:cs="Times New Roman"/>
                <w:b/>
                <w:bCs/>
                <w:lang w:val="lt-LT" w:eastAsia="lt-LT"/>
              </w:rPr>
              <w:t>)</w:t>
            </w:r>
          </w:p>
        </w:tc>
      </w:tr>
      <w:tr w:rsidR="00124FDB" w:rsidRPr="00B9271C" w14:paraId="2D98927A" w14:textId="77777777" w:rsidTr="003E4FFA">
        <w:tc>
          <w:tcPr>
            <w:tcW w:w="851" w:type="dxa"/>
          </w:tcPr>
          <w:p w14:paraId="3B8477D1" w14:textId="77777777" w:rsidR="00124FDB" w:rsidRPr="00B9271C" w:rsidRDefault="00124FDB" w:rsidP="0068446A">
            <w:pPr>
              <w:widowControl w:val="0"/>
              <w:autoSpaceDE w:val="0"/>
              <w:autoSpaceDN w:val="0"/>
              <w:adjustRightInd w:val="0"/>
              <w:ind w:firstLine="720"/>
              <w:jc w:val="both"/>
              <w:rPr>
                <w:rFonts w:ascii="Times New Roman" w:eastAsia="Calibri" w:hAnsi="Times New Roman" w:cs="Times New Roman"/>
                <w:lang w:val="lt-LT" w:eastAsia="lt-LT"/>
              </w:rPr>
            </w:pPr>
          </w:p>
        </w:tc>
        <w:tc>
          <w:tcPr>
            <w:tcW w:w="3544" w:type="dxa"/>
          </w:tcPr>
          <w:p w14:paraId="63F571ED" w14:textId="77777777" w:rsidR="00124FDB" w:rsidRPr="00B9271C" w:rsidRDefault="00124FDB" w:rsidP="0068446A">
            <w:pPr>
              <w:widowControl w:val="0"/>
              <w:autoSpaceDE w:val="0"/>
              <w:autoSpaceDN w:val="0"/>
              <w:adjustRightInd w:val="0"/>
              <w:ind w:firstLine="720"/>
              <w:jc w:val="both"/>
              <w:rPr>
                <w:rFonts w:ascii="Times New Roman" w:eastAsia="Calibri" w:hAnsi="Times New Roman" w:cs="Times New Roman"/>
                <w:lang w:val="lt-LT" w:eastAsia="lt-LT"/>
              </w:rPr>
            </w:pPr>
          </w:p>
        </w:tc>
        <w:tc>
          <w:tcPr>
            <w:tcW w:w="5273" w:type="dxa"/>
          </w:tcPr>
          <w:p w14:paraId="5A208B9B" w14:textId="77777777" w:rsidR="00124FDB" w:rsidRPr="00B9271C" w:rsidRDefault="00124FDB" w:rsidP="0068446A">
            <w:pPr>
              <w:widowControl w:val="0"/>
              <w:autoSpaceDE w:val="0"/>
              <w:autoSpaceDN w:val="0"/>
              <w:adjustRightInd w:val="0"/>
              <w:ind w:firstLine="720"/>
              <w:jc w:val="both"/>
              <w:rPr>
                <w:rFonts w:ascii="Times New Roman" w:eastAsia="Calibri" w:hAnsi="Times New Roman" w:cs="Times New Roman"/>
                <w:lang w:val="lt-LT" w:eastAsia="lt-LT"/>
              </w:rPr>
            </w:pPr>
          </w:p>
        </w:tc>
      </w:tr>
      <w:tr w:rsidR="00124FDB" w:rsidRPr="00B9271C" w14:paraId="0931287B" w14:textId="77777777" w:rsidTr="003E4FFA">
        <w:tc>
          <w:tcPr>
            <w:tcW w:w="851" w:type="dxa"/>
          </w:tcPr>
          <w:p w14:paraId="51380BA4" w14:textId="77777777" w:rsidR="00124FDB" w:rsidRPr="00B9271C" w:rsidRDefault="00124FDB" w:rsidP="0068446A">
            <w:pPr>
              <w:widowControl w:val="0"/>
              <w:autoSpaceDE w:val="0"/>
              <w:autoSpaceDN w:val="0"/>
              <w:adjustRightInd w:val="0"/>
              <w:ind w:firstLine="720"/>
              <w:jc w:val="both"/>
              <w:rPr>
                <w:rFonts w:ascii="Times New Roman" w:eastAsia="Calibri" w:hAnsi="Times New Roman" w:cs="Times New Roman"/>
                <w:lang w:val="lt-LT" w:eastAsia="lt-LT"/>
              </w:rPr>
            </w:pPr>
          </w:p>
        </w:tc>
        <w:tc>
          <w:tcPr>
            <w:tcW w:w="3544" w:type="dxa"/>
          </w:tcPr>
          <w:p w14:paraId="6E236AB1" w14:textId="77777777" w:rsidR="00124FDB" w:rsidRPr="00B9271C" w:rsidRDefault="00124FDB" w:rsidP="0068446A">
            <w:pPr>
              <w:tabs>
                <w:tab w:val="left" w:pos="1296"/>
                <w:tab w:val="center" w:pos="4819"/>
                <w:tab w:val="right" w:pos="9638"/>
              </w:tabs>
              <w:autoSpaceDE w:val="0"/>
              <w:autoSpaceDN w:val="0"/>
              <w:adjustRightInd w:val="0"/>
              <w:ind w:firstLine="720"/>
              <w:rPr>
                <w:rFonts w:ascii="Times New Roman" w:eastAsia="Calibri" w:hAnsi="Times New Roman" w:cs="Times New Roman"/>
                <w:lang w:val="lt-LT" w:eastAsia="lt-LT"/>
              </w:rPr>
            </w:pPr>
          </w:p>
        </w:tc>
        <w:tc>
          <w:tcPr>
            <w:tcW w:w="5273" w:type="dxa"/>
          </w:tcPr>
          <w:p w14:paraId="5FC0F984" w14:textId="77777777" w:rsidR="00124FDB" w:rsidRPr="00B9271C" w:rsidRDefault="00124FDB" w:rsidP="0068446A">
            <w:pPr>
              <w:widowControl w:val="0"/>
              <w:autoSpaceDE w:val="0"/>
              <w:autoSpaceDN w:val="0"/>
              <w:adjustRightInd w:val="0"/>
              <w:ind w:firstLine="720"/>
              <w:jc w:val="both"/>
              <w:rPr>
                <w:rFonts w:ascii="Times New Roman" w:eastAsia="Calibri" w:hAnsi="Times New Roman" w:cs="Times New Roman"/>
                <w:lang w:val="lt-LT" w:eastAsia="lt-LT"/>
              </w:rPr>
            </w:pPr>
          </w:p>
        </w:tc>
      </w:tr>
      <w:tr w:rsidR="00124FDB" w:rsidRPr="00B9271C" w14:paraId="44BA2283" w14:textId="77777777" w:rsidTr="003E4FFA">
        <w:tc>
          <w:tcPr>
            <w:tcW w:w="851" w:type="dxa"/>
          </w:tcPr>
          <w:p w14:paraId="3DEA9CE6" w14:textId="77777777" w:rsidR="00124FDB" w:rsidRPr="00B9271C" w:rsidRDefault="00124FDB" w:rsidP="0068446A">
            <w:pPr>
              <w:widowControl w:val="0"/>
              <w:autoSpaceDE w:val="0"/>
              <w:autoSpaceDN w:val="0"/>
              <w:adjustRightInd w:val="0"/>
              <w:ind w:firstLine="720"/>
              <w:jc w:val="both"/>
              <w:rPr>
                <w:rFonts w:ascii="Times New Roman" w:eastAsia="Calibri" w:hAnsi="Times New Roman" w:cs="Times New Roman"/>
                <w:lang w:val="lt-LT" w:eastAsia="lt-LT"/>
              </w:rPr>
            </w:pPr>
          </w:p>
        </w:tc>
        <w:tc>
          <w:tcPr>
            <w:tcW w:w="3544" w:type="dxa"/>
          </w:tcPr>
          <w:p w14:paraId="6C91EF74" w14:textId="77777777" w:rsidR="00124FDB" w:rsidRPr="00B9271C" w:rsidRDefault="00124FDB" w:rsidP="0068446A">
            <w:pPr>
              <w:widowControl w:val="0"/>
              <w:autoSpaceDE w:val="0"/>
              <w:autoSpaceDN w:val="0"/>
              <w:adjustRightInd w:val="0"/>
              <w:ind w:firstLine="720"/>
              <w:jc w:val="both"/>
              <w:rPr>
                <w:rFonts w:ascii="Times New Roman" w:eastAsia="Calibri" w:hAnsi="Times New Roman" w:cs="Times New Roman"/>
                <w:lang w:val="lt-LT" w:eastAsia="lt-LT"/>
              </w:rPr>
            </w:pPr>
          </w:p>
        </w:tc>
        <w:tc>
          <w:tcPr>
            <w:tcW w:w="5273" w:type="dxa"/>
          </w:tcPr>
          <w:p w14:paraId="359C356B" w14:textId="77777777" w:rsidR="00124FDB" w:rsidRPr="00B9271C" w:rsidRDefault="00124FDB" w:rsidP="0068446A">
            <w:pPr>
              <w:widowControl w:val="0"/>
              <w:autoSpaceDE w:val="0"/>
              <w:autoSpaceDN w:val="0"/>
              <w:adjustRightInd w:val="0"/>
              <w:ind w:firstLine="720"/>
              <w:jc w:val="both"/>
              <w:rPr>
                <w:rFonts w:ascii="Times New Roman" w:eastAsia="Calibri" w:hAnsi="Times New Roman" w:cs="Times New Roman"/>
                <w:lang w:val="lt-LT" w:eastAsia="lt-LT"/>
              </w:rPr>
            </w:pPr>
          </w:p>
        </w:tc>
      </w:tr>
    </w:tbl>
    <w:p w14:paraId="33CAD0DC" w14:textId="77777777" w:rsidR="00124FDB" w:rsidRPr="00B9271C" w:rsidRDefault="00124FDB" w:rsidP="00124FDB">
      <w:pPr>
        <w:spacing w:after="200" w:line="240" w:lineRule="auto"/>
        <w:jc w:val="both"/>
        <w:rPr>
          <w:rFonts w:ascii="Times New Roman" w:eastAsia="Calibri" w:hAnsi="Times New Roman" w:cs="Times New Roman"/>
          <w:sz w:val="20"/>
          <w:szCs w:val="20"/>
          <w:lang w:val="lt-LT"/>
        </w:rPr>
      </w:pPr>
      <w:r w:rsidRPr="00B9271C">
        <w:rPr>
          <w:rFonts w:ascii="Times New Roman" w:eastAsia="Times New Roman" w:hAnsi="Times New Roman" w:cs="Times New Roman"/>
          <w:b/>
          <w:i/>
          <w:sz w:val="20"/>
          <w:szCs w:val="20"/>
          <w:lang w:val="lt-LT" w:eastAsia="lt-LT"/>
        </w:rPr>
        <w:t>Pastaba:</w:t>
      </w:r>
      <w:r w:rsidRPr="00B9271C">
        <w:rPr>
          <w:rFonts w:ascii="Times New Roman" w:eastAsia="Times New Roman" w:hAnsi="Times New Roman" w:cs="Times New Roman"/>
          <w:i/>
          <w:sz w:val="20"/>
          <w:szCs w:val="20"/>
          <w:lang w:val="lt-LT" w:eastAsia="lt-LT"/>
        </w:rPr>
        <w:t xml:space="preserve"> *- Siekiant užtikrinti, kad laimėjusių dalyvių pasiūlymuose esančios informacijos neprieštarautų teisės aktams arba teisėtiems tiekėjų interesams, tiekėjo pasiūlyme turi būti aiškiai nurodoma, kurios pasiūlymo dalys yra konfidencialios. Perkančioji organizacija pasilieka teisę viešinti visus tiekėjo pasiūlymo dokumentus, kurie nepažymėti kaip konfidencialūs.</w:t>
      </w:r>
    </w:p>
    <w:p w14:paraId="06BB5687" w14:textId="5E84AD22" w:rsidR="004A1601" w:rsidRPr="00B9271C" w:rsidRDefault="008C25B4" w:rsidP="00F52E28">
      <w:pPr>
        <w:pStyle w:val="ListParagraph"/>
        <w:numPr>
          <w:ilvl w:val="0"/>
          <w:numId w:val="4"/>
        </w:numPr>
        <w:jc w:val="both"/>
        <w:rPr>
          <w:rFonts w:ascii="Times New Roman" w:hAnsi="Times New Roman"/>
          <w:b/>
          <w:lang w:val="lt-LT" w:eastAsia="lt-LT"/>
        </w:rPr>
      </w:pPr>
      <w:r w:rsidRPr="00B9271C">
        <w:rPr>
          <w:rFonts w:ascii="Times New Roman" w:hAnsi="Times New Roman"/>
          <w:b/>
          <w:lang w:val="lt-LT" w:eastAsia="lt-LT"/>
        </w:rPr>
        <w:t>Mes siūlome ši</w:t>
      </w:r>
      <w:r w:rsidR="00447744">
        <w:rPr>
          <w:rFonts w:ascii="Times New Roman" w:hAnsi="Times New Roman"/>
          <w:b/>
          <w:lang w:val="lt-LT" w:eastAsia="lt-LT"/>
        </w:rPr>
        <w:t>as prekes</w:t>
      </w:r>
      <w:r w:rsidR="00124FDB" w:rsidRPr="00B9271C">
        <w:rPr>
          <w:rFonts w:ascii="Times New Roman" w:hAnsi="Times New Roman"/>
          <w:b/>
          <w:lang w:val="lt-LT" w:eastAsia="lt-LT"/>
        </w:rPr>
        <w:t>:</w:t>
      </w:r>
    </w:p>
    <w:p w14:paraId="5BF31AE9" w14:textId="77777777" w:rsidR="004A1601" w:rsidRPr="00B9271C" w:rsidRDefault="004A1601" w:rsidP="00124FDB">
      <w:pPr>
        <w:pStyle w:val="ListParagraph"/>
        <w:jc w:val="both"/>
        <w:rPr>
          <w:rFonts w:ascii="Times New Roman" w:hAnsi="Times New Roman"/>
          <w:b/>
          <w:highlight w:val="yellow"/>
          <w:lang w:val="lt-LT" w:eastAsia="lt-LT"/>
        </w:rPr>
      </w:pPr>
    </w:p>
    <w:tbl>
      <w:tblPr>
        <w:tblW w:w="9776" w:type="dxa"/>
        <w:jc w:val="center"/>
        <w:tblLayout w:type="fixed"/>
        <w:tblLook w:val="04A0" w:firstRow="1" w:lastRow="0" w:firstColumn="1" w:lastColumn="0" w:noHBand="0" w:noVBand="1"/>
      </w:tblPr>
      <w:tblGrid>
        <w:gridCol w:w="851"/>
        <w:gridCol w:w="2470"/>
        <w:gridCol w:w="900"/>
        <w:gridCol w:w="1870"/>
        <w:gridCol w:w="3685"/>
      </w:tblGrid>
      <w:tr w:rsidR="00447744" w:rsidRPr="005428C8" w14:paraId="4FE37EEF" w14:textId="77777777" w:rsidTr="00447744">
        <w:trPr>
          <w:trHeight w:val="900"/>
          <w:jc w:val="center"/>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514ADC8" w14:textId="77777777" w:rsidR="00447744" w:rsidRPr="00FE7987" w:rsidRDefault="00447744" w:rsidP="00447744">
            <w:pPr>
              <w:spacing w:after="0" w:line="240" w:lineRule="auto"/>
              <w:jc w:val="center"/>
              <w:rPr>
                <w:rFonts w:ascii="Times New Roman" w:hAnsi="Times New Roman" w:cs="Times New Roman"/>
                <w:b/>
                <w:color w:val="D9D9D9"/>
                <w:sz w:val="24"/>
                <w:szCs w:val="24"/>
                <w:lang w:val="lt-LT"/>
              </w:rPr>
            </w:pPr>
            <w:r w:rsidRPr="00FE7987">
              <w:rPr>
                <w:rFonts w:ascii="Times New Roman" w:hAnsi="Times New Roman" w:cs="Times New Roman"/>
                <w:b/>
                <w:sz w:val="24"/>
                <w:szCs w:val="24"/>
                <w:lang w:val="lt-LT"/>
              </w:rPr>
              <w:t>Eil. Nr.</w:t>
            </w:r>
          </w:p>
        </w:tc>
        <w:tc>
          <w:tcPr>
            <w:tcW w:w="247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843FC8C" w14:textId="1700FF4E" w:rsidR="00447744" w:rsidRPr="00447744" w:rsidRDefault="00447744" w:rsidP="00447744">
            <w:pPr>
              <w:spacing w:after="0" w:line="240" w:lineRule="auto"/>
              <w:jc w:val="center"/>
              <w:rPr>
                <w:rFonts w:ascii="Times New Roman" w:hAnsi="Times New Roman" w:cs="Times New Roman"/>
                <w:b/>
                <w:sz w:val="24"/>
                <w:szCs w:val="24"/>
                <w:lang w:val="lt-LT"/>
              </w:rPr>
            </w:pPr>
            <w:r w:rsidRPr="00FE7987">
              <w:rPr>
                <w:rFonts w:ascii="Times New Roman" w:hAnsi="Times New Roman" w:cs="Times New Roman"/>
                <w:b/>
                <w:sz w:val="24"/>
                <w:szCs w:val="24"/>
                <w:lang w:val="lt-LT"/>
              </w:rPr>
              <w:t>Prekių pavadinimas</w:t>
            </w:r>
          </w:p>
        </w:tc>
        <w:tc>
          <w:tcPr>
            <w:tcW w:w="900"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33C8676" w14:textId="77777777" w:rsidR="00447744" w:rsidRPr="00FE7987" w:rsidRDefault="00447744" w:rsidP="00447744">
            <w:pPr>
              <w:spacing w:after="0" w:line="240" w:lineRule="auto"/>
              <w:jc w:val="center"/>
              <w:rPr>
                <w:rFonts w:ascii="Times New Roman" w:hAnsi="Times New Roman" w:cs="Times New Roman"/>
                <w:b/>
                <w:sz w:val="24"/>
                <w:szCs w:val="24"/>
                <w:lang w:val="lt-LT"/>
              </w:rPr>
            </w:pPr>
            <w:r w:rsidRPr="00FE7987">
              <w:rPr>
                <w:rFonts w:ascii="Times New Roman" w:eastAsia="Calibri" w:hAnsi="Times New Roman" w:cs="Times New Roman"/>
                <w:b/>
                <w:sz w:val="24"/>
                <w:szCs w:val="24"/>
                <w:lang w:val="lt-LT"/>
              </w:rPr>
              <w:t>Mato vnt.</w:t>
            </w:r>
          </w:p>
        </w:tc>
        <w:tc>
          <w:tcPr>
            <w:tcW w:w="1870"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3FF4399" w14:textId="77777777" w:rsidR="00447744" w:rsidRPr="00FE7987" w:rsidRDefault="00447744" w:rsidP="00447744">
            <w:pPr>
              <w:spacing w:after="0" w:line="240" w:lineRule="auto"/>
              <w:jc w:val="center"/>
              <w:rPr>
                <w:rFonts w:ascii="Times New Roman" w:eastAsia="Calibri" w:hAnsi="Times New Roman" w:cs="Times New Roman"/>
                <w:b/>
                <w:sz w:val="24"/>
                <w:szCs w:val="24"/>
                <w:lang w:val="lt-LT"/>
              </w:rPr>
            </w:pPr>
            <w:r>
              <w:rPr>
                <w:rFonts w:ascii="Times New Roman" w:eastAsia="Calibri" w:hAnsi="Times New Roman" w:cs="Times New Roman"/>
                <w:b/>
                <w:sz w:val="24"/>
                <w:szCs w:val="24"/>
                <w:lang w:val="lt-LT"/>
              </w:rPr>
              <w:t>Maksimalus k</w:t>
            </w:r>
            <w:r w:rsidRPr="00FE7987">
              <w:rPr>
                <w:rFonts w:ascii="Times New Roman" w:eastAsia="Calibri" w:hAnsi="Times New Roman" w:cs="Times New Roman"/>
                <w:b/>
                <w:sz w:val="24"/>
                <w:szCs w:val="24"/>
                <w:lang w:val="lt-LT"/>
              </w:rPr>
              <w:t>iekis</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5B9803" w14:textId="6F3AD90D" w:rsidR="00447744" w:rsidRPr="00447744" w:rsidRDefault="00447744" w:rsidP="00447744">
            <w:pPr>
              <w:spacing w:after="0" w:line="240" w:lineRule="auto"/>
              <w:jc w:val="center"/>
              <w:rPr>
                <w:rFonts w:ascii="Times New Roman" w:eastAsia="Calibri" w:hAnsi="Times New Roman" w:cs="Times New Roman"/>
                <w:b/>
                <w:bCs/>
                <w:sz w:val="24"/>
                <w:szCs w:val="24"/>
                <w:lang w:val="lt-LT"/>
              </w:rPr>
            </w:pPr>
            <w:r w:rsidRPr="00FE7987">
              <w:rPr>
                <w:rFonts w:ascii="Times New Roman" w:eastAsia="Calibri" w:hAnsi="Times New Roman" w:cs="Times New Roman"/>
                <w:b/>
                <w:bCs/>
                <w:sz w:val="24"/>
                <w:szCs w:val="24"/>
                <w:lang w:val="lt-LT"/>
              </w:rPr>
              <w:t xml:space="preserve">Vieneto </w:t>
            </w:r>
            <w:r>
              <w:rPr>
                <w:rFonts w:ascii="Times New Roman" w:eastAsia="Calibri" w:hAnsi="Times New Roman" w:cs="Times New Roman"/>
                <w:b/>
                <w:bCs/>
                <w:sz w:val="24"/>
                <w:szCs w:val="24"/>
                <w:lang w:val="lt-LT"/>
              </w:rPr>
              <w:t>įkainis</w:t>
            </w:r>
            <w:r w:rsidRPr="00FE7987">
              <w:rPr>
                <w:rFonts w:ascii="Times New Roman" w:eastAsia="Calibri" w:hAnsi="Times New Roman" w:cs="Times New Roman"/>
                <w:b/>
                <w:bCs/>
                <w:sz w:val="24"/>
                <w:szCs w:val="24"/>
                <w:lang w:val="lt-LT"/>
              </w:rPr>
              <w:t>, eurais be PVM</w:t>
            </w:r>
          </w:p>
        </w:tc>
      </w:tr>
      <w:tr w:rsidR="00447744" w:rsidRPr="005428C8" w14:paraId="16365722" w14:textId="77777777" w:rsidTr="00447744">
        <w:trPr>
          <w:trHeight w:val="300"/>
          <w:jc w:val="center"/>
        </w:trPr>
        <w:tc>
          <w:tcPr>
            <w:tcW w:w="85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5897A7A" w14:textId="77777777" w:rsidR="00447744" w:rsidRPr="00FE7987" w:rsidRDefault="00447744" w:rsidP="00F25755">
            <w:pPr>
              <w:spacing w:after="0" w:line="240" w:lineRule="auto"/>
              <w:jc w:val="center"/>
              <w:rPr>
                <w:rFonts w:ascii="Times New Roman" w:hAnsi="Times New Roman" w:cs="Times New Roman"/>
                <w:i/>
                <w:color w:val="000000"/>
                <w:sz w:val="24"/>
                <w:szCs w:val="24"/>
                <w:lang w:val="lt-LT"/>
              </w:rPr>
            </w:pPr>
            <w:r w:rsidRPr="00FE7987">
              <w:rPr>
                <w:rFonts w:ascii="Times New Roman" w:hAnsi="Times New Roman" w:cs="Times New Roman"/>
                <w:i/>
                <w:color w:val="000000"/>
                <w:sz w:val="24"/>
                <w:szCs w:val="24"/>
                <w:lang w:val="lt-LT"/>
              </w:rPr>
              <w:t>1</w:t>
            </w:r>
          </w:p>
        </w:tc>
        <w:tc>
          <w:tcPr>
            <w:tcW w:w="2470" w:type="dxa"/>
            <w:tcBorders>
              <w:top w:val="nil"/>
              <w:left w:val="nil"/>
              <w:bottom w:val="single" w:sz="4" w:space="0" w:color="auto"/>
              <w:right w:val="single" w:sz="4" w:space="0" w:color="auto"/>
            </w:tcBorders>
            <w:shd w:val="clear" w:color="auto" w:fill="D9D9D9" w:themeFill="background1" w:themeFillShade="D9"/>
            <w:vAlign w:val="center"/>
            <w:hideMark/>
          </w:tcPr>
          <w:p w14:paraId="662C8A7C" w14:textId="77777777" w:rsidR="00447744" w:rsidRPr="00FE7987" w:rsidRDefault="00447744" w:rsidP="00F25755">
            <w:pPr>
              <w:spacing w:after="0" w:line="240" w:lineRule="auto"/>
              <w:jc w:val="center"/>
              <w:rPr>
                <w:rFonts w:ascii="Times New Roman" w:hAnsi="Times New Roman" w:cs="Times New Roman"/>
                <w:i/>
                <w:color w:val="000000"/>
                <w:sz w:val="24"/>
                <w:szCs w:val="24"/>
                <w:lang w:val="lt-LT"/>
              </w:rPr>
            </w:pPr>
            <w:r w:rsidRPr="00FE7987">
              <w:rPr>
                <w:rFonts w:ascii="Times New Roman" w:hAnsi="Times New Roman" w:cs="Times New Roman"/>
                <w:i/>
                <w:color w:val="000000"/>
                <w:sz w:val="24"/>
                <w:szCs w:val="24"/>
                <w:lang w:val="lt-LT"/>
              </w:rPr>
              <w:t>2</w:t>
            </w:r>
          </w:p>
        </w:tc>
        <w:tc>
          <w:tcPr>
            <w:tcW w:w="900" w:type="dxa"/>
            <w:tcBorders>
              <w:top w:val="nil"/>
              <w:left w:val="nil"/>
              <w:bottom w:val="single" w:sz="4" w:space="0" w:color="auto"/>
              <w:right w:val="single" w:sz="4" w:space="0" w:color="auto"/>
            </w:tcBorders>
            <w:shd w:val="clear" w:color="auto" w:fill="D9D9D9" w:themeFill="background1" w:themeFillShade="D9"/>
            <w:vAlign w:val="center"/>
          </w:tcPr>
          <w:p w14:paraId="55C9B407" w14:textId="77777777" w:rsidR="00447744" w:rsidRPr="00FE7987" w:rsidRDefault="00447744" w:rsidP="00F25755">
            <w:pPr>
              <w:spacing w:after="0" w:line="240" w:lineRule="auto"/>
              <w:jc w:val="center"/>
              <w:rPr>
                <w:rFonts w:ascii="Times New Roman" w:hAnsi="Times New Roman" w:cs="Times New Roman"/>
                <w:i/>
                <w:color w:val="000000"/>
                <w:sz w:val="24"/>
                <w:szCs w:val="24"/>
                <w:lang w:val="lt-LT"/>
              </w:rPr>
            </w:pPr>
            <w:r w:rsidRPr="00FE7987">
              <w:rPr>
                <w:rFonts w:ascii="Times New Roman" w:eastAsia="Calibri" w:hAnsi="Times New Roman" w:cs="Times New Roman"/>
                <w:i/>
                <w:color w:val="000000"/>
                <w:sz w:val="24"/>
                <w:szCs w:val="24"/>
                <w:lang w:val="lt-LT"/>
              </w:rPr>
              <w:t>3</w:t>
            </w:r>
          </w:p>
        </w:tc>
        <w:tc>
          <w:tcPr>
            <w:tcW w:w="1870" w:type="dxa"/>
            <w:tcBorders>
              <w:top w:val="single" w:sz="4" w:space="0" w:color="auto"/>
              <w:left w:val="nil"/>
              <w:bottom w:val="single" w:sz="4" w:space="0" w:color="auto"/>
              <w:right w:val="single" w:sz="4" w:space="0" w:color="auto"/>
            </w:tcBorders>
            <w:shd w:val="clear" w:color="auto" w:fill="D9D9D9" w:themeFill="background1" w:themeFillShade="D9"/>
          </w:tcPr>
          <w:p w14:paraId="360C497C" w14:textId="77777777" w:rsidR="00447744" w:rsidRPr="00FE7987" w:rsidRDefault="00447744" w:rsidP="00F25755">
            <w:pPr>
              <w:spacing w:after="0" w:line="240" w:lineRule="auto"/>
              <w:contextualSpacing/>
              <w:jc w:val="center"/>
              <w:rPr>
                <w:rFonts w:ascii="Times New Roman" w:eastAsia="Calibri" w:hAnsi="Times New Roman" w:cs="Times New Roman"/>
                <w:i/>
                <w:color w:val="000000"/>
                <w:sz w:val="24"/>
                <w:szCs w:val="24"/>
                <w:lang w:val="lt-LT"/>
              </w:rPr>
            </w:pPr>
            <w:r w:rsidRPr="00FE7987">
              <w:rPr>
                <w:rFonts w:ascii="Times New Roman" w:eastAsia="Calibri" w:hAnsi="Times New Roman" w:cs="Times New Roman"/>
                <w:i/>
                <w:color w:val="000000"/>
                <w:sz w:val="24"/>
                <w:szCs w:val="24"/>
                <w:lang w:val="lt-LT"/>
              </w:rPr>
              <w:t>4</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6BE4D4" w14:textId="77777777" w:rsidR="00447744" w:rsidRPr="00FE7987" w:rsidRDefault="00447744" w:rsidP="00F25755">
            <w:pPr>
              <w:spacing w:after="0" w:line="240" w:lineRule="auto"/>
              <w:contextualSpacing/>
              <w:jc w:val="center"/>
              <w:rPr>
                <w:rFonts w:ascii="Times New Roman" w:eastAsia="Calibri" w:hAnsi="Times New Roman" w:cs="Times New Roman"/>
                <w:i/>
                <w:color w:val="000000"/>
                <w:sz w:val="24"/>
                <w:szCs w:val="24"/>
                <w:lang w:val="lt-LT"/>
              </w:rPr>
            </w:pPr>
            <w:r w:rsidRPr="00FE7987">
              <w:rPr>
                <w:rFonts w:ascii="Times New Roman" w:eastAsia="Calibri" w:hAnsi="Times New Roman" w:cs="Times New Roman"/>
                <w:i/>
                <w:color w:val="000000"/>
                <w:sz w:val="24"/>
                <w:szCs w:val="24"/>
                <w:lang w:val="lt-LT"/>
              </w:rPr>
              <w:t>5</w:t>
            </w:r>
          </w:p>
        </w:tc>
      </w:tr>
      <w:tr w:rsidR="00447744" w:rsidRPr="005428C8" w14:paraId="175CF72A" w14:textId="77777777" w:rsidTr="00447744">
        <w:trPr>
          <w:trHeight w:val="600"/>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DB97D15" w14:textId="77777777" w:rsidR="00447744" w:rsidRPr="00FE7987" w:rsidRDefault="00447744" w:rsidP="00447744">
            <w:pPr>
              <w:spacing w:after="0" w:line="240" w:lineRule="auto"/>
              <w:jc w:val="center"/>
              <w:rPr>
                <w:rFonts w:ascii="Times New Roman" w:hAnsi="Times New Roman" w:cs="Times New Roman"/>
                <w:bCs/>
                <w:color w:val="000000"/>
                <w:sz w:val="24"/>
                <w:szCs w:val="24"/>
                <w:lang w:val="lt-LT"/>
              </w:rPr>
            </w:pPr>
            <w:r w:rsidRPr="00FE7987">
              <w:rPr>
                <w:rFonts w:ascii="Times New Roman" w:hAnsi="Times New Roman" w:cs="Times New Roman"/>
                <w:bCs/>
                <w:color w:val="000000"/>
                <w:sz w:val="24"/>
                <w:szCs w:val="24"/>
                <w:lang w:val="lt-LT"/>
              </w:rPr>
              <w:t>1.</w:t>
            </w:r>
          </w:p>
        </w:tc>
        <w:tc>
          <w:tcPr>
            <w:tcW w:w="2470" w:type="dxa"/>
            <w:tcBorders>
              <w:top w:val="single" w:sz="4" w:space="0" w:color="auto"/>
              <w:left w:val="nil"/>
              <w:bottom w:val="single" w:sz="4" w:space="0" w:color="auto"/>
              <w:right w:val="single" w:sz="4" w:space="0" w:color="auto"/>
            </w:tcBorders>
            <w:shd w:val="clear" w:color="auto" w:fill="auto"/>
            <w:vAlign w:val="center"/>
          </w:tcPr>
          <w:p w14:paraId="10005E48" w14:textId="17321B2B" w:rsidR="00447744" w:rsidRPr="00FE7987" w:rsidRDefault="00447744" w:rsidP="00447744">
            <w:pPr>
              <w:keepNext/>
              <w:spacing w:after="0" w:line="240" w:lineRule="auto"/>
              <w:jc w:val="center"/>
              <w:outlineLvl w:val="3"/>
              <w:rPr>
                <w:rFonts w:ascii="Times New Roman" w:hAnsi="Times New Roman" w:cs="Times New Roman"/>
                <w:color w:val="000000" w:themeColor="text1"/>
                <w:sz w:val="24"/>
                <w:szCs w:val="24"/>
                <w:lang w:val="lt-LT"/>
              </w:rPr>
            </w:pPr>
          </w:p>
          <w:p w14:paraId="792DA6DA" w14:textId="77777777" w:rsidR="00447744" w:rsidRPr="00FE7987" w:rsidRDefault="00447744" w:rsidP="00447744">
            <w:pPr>
              <w:keepNext/>
              <w:spacing w:after="0" w:line="240" w:lineRule="auto"/>
              <w:jc w:val="center"/>
              <w:outlineLvl w:val="3"/>
              <w:rPr>
                <w:rFonts w:ascii="Times New Roman" w:hAnsi="Times New Roman" w:cs="Times New Roman"/>
                <w:sz w:val="24"/>
                <w:szCs w:val="24"/>
                <w:lang w:val="lt-LT"/>
              </w:rPr>
            </w:pPr>
            <w:r w:rsidRPr="00FE7987">
              <w:rPr>
                <w:rFonts w:ascii="Times New Roman" w:hAnsi="Times New Roman" w:cs="Times New Roman"/>
                <w:sz w:val="24"/>
                <w:szCs w:val="24"/>
                <w:lang w:val="lt-LT"/>
              </w:rPr>
              <w:t>LTE modemas</w:t>
            </w:r>
          </w:p>
          <w:p w14:paraId="6766E9F6" w14:textId="77777777" w:rsidR="00447744" w:rsidRPr="00FE7987" w:rsidRDefault="00447744" w:rsidP="00447744">
            <w:pPr>
              <w:keepNext/>
              <w:spacing w:after="0" w:line="240" w:lineRule="auto"/>
              <w:jc w:val="center"/>
              <w:outlineLvl w:val="3"/>
              <w:rPr>
                <w:rFonts w:ascii="Times New Roman" w:hAnsi="Times New Roman" w:cs="Times New Roman"/>
                <w:bCs/>
                <w:sz w:val="24"/>
                <w:szCs w:val="24"/>
                <w:lang w:val="lt-LT"/>
              </w:rPr>
            </w:pPr>
          </w:p>
        </w:tc>
        <w:tc>
          <w:tcPr>
            <w:tcW w:w="900" w:type="dxa"/>
            <w:tcBorders>
              <w:top w:val="single" w:sz="4" w:space="0" w:color="auto"/>
              <w:left w:val="nil"/>
              <w:bottom w:val="single" w:sz="4" w:space="0" w:color="auto"/>
              <w:right w:val="single" w:sz="4" w:space="0" w:color="auto"/>
            </w:tcBorders>
            <w:vAlign w:val="center"/>
          </w:tcPr>
          <w:p w14:paraId="722A6A71" w14:textId="4270A218" w:rsidR="00447744" w:rsidRPr="00FE7987" w:rsidRDefault="00447744" w:rsidP="00447744">
            <w:pPr>
              <w:spacing w:after="0" w:line="240" w:lineRule="auto"/>
              <w:jc w:val="center"/>
              <w:rPr>
                <w:rFonts w:ascii="Times New Roman" w:eastAsia="Calibri" w:hAnsi="Times New Roman" w:cs="Times New Roman"/>
                <w:bCs/>
                <w:sz w:val="24"/>
                <w:szCs w:val="24"/>
                <w:lang w:val="lt-LT"/>
              </w:rPr>
            </w:pPr>
            <w:r>
              <w:rPr>
                <w:rFonts w:ascii="Times New Roman" w:eastAsia="Calibri" w:hAnsi="Times New Roman" w:cs="Times New Roman"/>
                <w:bCs/>
                <w:sz w:val="24"/>
                <w:szCs w:val="24"/>
                <w:lang w:val="lt-LT"/>
              </w:rPr>
              <w:t>vnt</w:t>
            </w:r>
            <w:r w:rsidRPr="00FE7987">
              <w:rPr>
                <w:rFonts w:ascii="Times New Roman" w:eastAsia="Calibri" w:hAnsi="Times New Roman" w:cs="Times New Roman"/>
                <w:bCs/>
                <w:sz w:val="24"/>
                <w:szCs w:val="24"/>
                <w:lang w:val="lt-LT"/>
              </w:rPr>
              <w:t>.</w:t>
            </w:r>
          </w:p>
        </w:tc>
        <w:tc>
          <w:tcPr>
            <w:tcW w:w="1870" w:type="dxa"/>
            <w:tcBorders>
              <w:top w:val="single" w:sz="4" w:space="0" w:color="auto"/>
              <w:left w:val="nil"/>
              <w:bottom w:val="single" w:sz="4" w:space="0" w:color="auto"/>
              <w:right w:val="single" w:sz="4" w:space="0" w:color="auto"/>
            </w:tcBorders>
            <w:vAlign w:val="center"/>
          </w:tcPr>
          <w:p w14:paraId="6042565A" w14:textId="7848EBA0" w:rsidR="00447744" w:rsidRPr="00FE7987" w:rsidRDefault="00447744" w:rsidP="00447744">
            <w:pPr>
              <w:spacing w:after="0" w:line="240" w:lineRule="auto"/>
              <w:jc w:val="center"/>
              <w:rPr>
                <w:rFonts w:ascii="Times New Roman" w:eastAsia="Calibri" w:hAnsi="Times New Roman" w:cs="Times New Roman"/>
                <w:color w:val="000000"/>
                <w:sz w:val="24"/>
                <w:szCs w:val="24"/>
                <w:lang w:val="lt-LT"/>
              </w:rPr>
            </w:pPr>
            <w:r>
              <w:rPr>
                <w:rFonts w:ascii="Times New Roman" w:eastAsia="Calibri" w:hAnsi="Times New Roman" w:cs="Times New Roman"/>
                <w:color w:val="000000"/>
                <w:sz w:val="24"/>
                <w:szCs w:val="24"/>
                <w:lang w:val="lt-LT"/>
              </w:rPr>
              <w:t>25</w:t>
            </w:r>
          </w:p>
        </w:tc>
        <w:tc>
          <w:tcPr>
            <w:tcW w:w="3685" w:type="dxa"/>
            <w:tcBorders>
              <w:top w:val="single" w:sz="4" w:space="0" w:color="auto"/>
              <w:left w:val="single" w:sz="4" w:space="0" w:color="auto"/>
              <w:bottom w:val="single" w:sz="4" w:space="0" w:color="auto"/>
              <w:right w:val="single" w:sz="4" w:space="0" w:color="auto"/>
            </w:tcBorders>
            <w:vAlign w:val="center"/>
          </w:tcPr>
          <w:p w14:paraId="6BF7AAB6" w14:textId="08071F02" w:rsidR="00447744" w:rsidRPr="00FE7987" w:rsidRDefault="003D20D0" w:rsidP="00447744">
            <w:pPr>
              <w:spacing w:after="0" w:line="240" w:lineRule="auto"/>
              <w:jc w:val="center"/>
              <w:rPr>
                <w:rFonts w:ascii="Times New Roman" w:eastAsia="Calibri" w:hAnsi="Times New Roman" w:cs="Times New Roman"/>
                <w:color w:val="000000"/>
                <w:sz w:val="24"/>
                <w:szCs w:val="24"/>
                <w:highlight w:val="yellow"/>
                <w:lang w:val="lt-LT"/>
              </w:rPr>
            </w:pPr>
            <w:r w:rsidRPr="003D20D0">
              <w:rPr>
                <w:rFonts w:ascii="Times New Roman" w:eastAsia="Calibri" w:hAnsi="Times New Roman" w:cs="Times New Roman"/>
                <w:color w:val="000000"/>
                <w:sz w:val="24"/>
                <w:szCs w:val="24"/>
                <w:lang w:val="lt-LT"/>
              </w:rPr>
              <w:t>650</w:t>
            </w:r>
            <w:r>
              <w:rPr>
                <w:rFonts w:ascii="Times New Roman" w:eastAsia="Calibri" w:hAnsi="Times New Roman" w:cs="Times New Roman"/>
                <w:color w:val="000000"/>
                <w:sz w:val="24"/>
                <w:szCs w:val="24"/>
                <w:lang w:val="lt-LT"/>
              </w:rPr>
              <w:t>,00</w:t>
            </w:r>
          </w:p>
        </w:tc>
      </w:tr>
      <w:tr w:rsidR="00447744" w:rsidRPr="005428C8" w14:paraId="165D8A8D" w14:textId="77777777" w:rsidTr="00447744">
        <w:trPr>
          <w:trHeight w:val="600"/>
          <w:jc w:val="center"/>
        </w:trPr>
        <w:tc>
          <w:tcPr>
            <w:tcW w:w="609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82C139" w14:textId="059AC293" w:rsidR="00447744" w:rsidRPr="00FE7987" w:rsidRDefault="00447744" w:rsidP="00F25755">
            <w:pPr>
              <w:spacing w:after="0" w:line="240" w:lineRule="auto"/>
              <w:jc w:val="right"/>
              <w:rPr>
                <w:rFonts w:ascii="Times New Roman" w:eastAsia="Calibri" w:hAnsi="Times New Roman" w:cs="Times New Roman"/>
                <w:color w:val="000000"/>
                <w:sz w:val="24"/>
                <w:szCs w:val="24"/>
                <w:lang w:val="lt-LT"/>
              </w:rPr>
            </w:pPr>
            <w:r>
              <w:rPr>
                <w:rFonts w:ascii="Times New Roman" w:hAnsi="Times New Roman" w:cs="Times New Roman"/>
                <w:b/>
                <w:bCs/>
                <w:color w:val="000000"/>
                <w:sz w:val="24"/>
                <w:szCs w:val="24"/>
                <w:lang w:val="lt-LT"/>
              </w:rPr>
              <w:t>Palyginamoji</w:t>
            </w:r>
            <w:r w:rsidRPr="00FE7987">
              <w:rPr>
                <w:rFonts w:ascii="Times New Roman" w:hAnsi="Times New Roman" w:cs="Times New Roman"/>
                <w:b/>
                <w:bCs/>
                <w:color w:val="000000"/>
                <w:sz w:val="24"/>
                <w:szCs w:val="24"/>
                <w:lang w:val="lt-LT"/>
              </w:rPr>
              <w:t xml:space="preserve"> kaina</w:t>
            </w:r>
            <w:r>
              <w:rPr>
                <w:rFonts w:ascii="Times New Roman" w:hAnsi="Times New Roman" w:cs="Times New Roman"/>
                <w:b/>
                <w:bCs/>
                <w:color w:val="000000"/>
                <w:sz w:val="24"/>
                <w:szCs w:val="24"/>
                <w:lang w:val="lt-LT"/>
              </w:rPr>
              <w:t>,</w:t>
            </w:r>
            <w:r w:rsidRPr="00FE7987">
              <w:rPr>
                <w:rFonts w:ascii="Times New Roman" w:hAnsi="Times New Roman" w:cs="Times New Roman"/>
                <w:b/>
                <w:bCs/>
                <w:color w:val="000000"/>
                <w:sz w:val="24"/>
                <w:szCs w:val="24"/>
                <w:lang w:val="lt-LT"/>
              </w:rPr>
              <w:t xml:space="preserve"> eurais be PVM </w:t>
            </w:r>
          </w:p>
        </w:tc>
        <w:tc>
          <w:tcPr>
            <w:tcW w:w="3685" w:type="dxa"/>
            <w:tcBorders>
              <w:top w:val="single" w:sz="4" w:space="0" w:color="auto"/>
              <w:left w:val="single" w:sz="4" w:space="0" w:color="auto"/>
              <w:bottom w:val="single" w:sz="4" w:space="0" w:color="auto"/>
              <w:right w:val="single" w:sz="4" w:space="0" w:color="auto"/>
            </w:tcBorders>
            <w:vAlign w:val="center"/>
          </w:tcPr>
          <w:p w14:paraId="073BA60A" w14:textId="24FE8B9A" w:rsidR="00447744" w:rsidRPr="00C56153" w:rsidRDefault="00C2509C" w:rsidP="00447744">
            <w:pPr>
              <w:spacing w:after="0" w:line="240" w:lineRule="auto"/>
              <w:jc w:val="center"/>
              <w:rPr>
                <w:rFonts w:ascii="Times New Roman" w:eastAsia="Calibri" w:hAnsi="Times New Roman" w:cs="Times New Roman"/>
                <w:color w:val="000000"/>
                <w:sz w:val="24"/>
                <w:szCs w:val="24"/>
                <w:lang w:val="lt-LT"/>
              </w:rPr>
            </w:pPr>
            <w:r w:rsidRPr="00C56153">
              <w:rPr>
                <w:rFonts w:ascii="Times New Roman" w:eastAsia="Calibri" w:hAnsi="Times New Roman" w:cs="Times New Roman"/>
                <w:color w:val="000000"/>
                <w:sz w:val="24"/>
                <w:szCs w:val="24"/>
                <w:lang w:val="lt-LT"/>
              </w:rPr>
              <w:t>16.250,00</w:t>
            </w:r>
          </w:p>
        </w:tc>
      </w:tr>
      <w:tr w:rsidR="00447744" w:rsidRPr="005428C8" w14:paraId="2C821AB2" w14:textId="77777777" w:rsidTr="00447744">
        <w:trPr>
          <w:trHeight w:val="600"/>
          <w:jc w:val="center"/>
        </w:trPr>
        <w:tc>
          <w:tcPr>
            <w:tcW w:w="609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99108D" w14:textId="77777777" w:rsidR="00447744" w:rsidRPr="00FE7987" w:rsidRDefault="00447744" w:rsidP="00F25755">
            <w:pPr>
              <w:spacing w:after="0" w:line="240" w:lineRule="auto"/>
              <w:jc w:val="right"/>
              <w:rPr>
                <w:rFonts w:ascii="Times New Roman" w:eastAsia="Calibri" w:hAnsi="Times New Roman" w:cs="Times New Roman"/>
                <w:color w:val="000000"/>
                <w:sz w:val="24"/>
                <w:szCs w:val="24"/>
                <w:lang w:val="lt-LT"/>
              </w:rPr>
            </w:pPr>
            <w:r w:rsidRPr="00FE7987">
              <w:rPr>
                <w:rFonts w:ascii="Times New Roman" w:eastAsia="Calibri" w:hAnsi="Times New Roman" w:cs="Times New Roman"/>
                <w:b/>
                <w:color w:val="000000"/>
                <w:sz w:val="24"/>
                <w:szCs w:val="24"/>
                <w:lang w:val="lt-LT"/>
              </w:rPr>
              <w:t xml:space="preserve">PVM </w:t>
            </w:r>
          </w:p>
        </w:tc>
        <w:tc>
          <w:tcPr>
            <w:tcW w:w="3685" w:type="dxa"/>
            <w:tcBorders>
              <w:top w:val="single" w:sz="4" w:space="0" w:color="auto"/>
              <w:left w:val="single" w:sz="4" w:space="0" w:color="auto"/>
              <w:bottom w:val="single" w:sz="4" w:space="0" w:color="auto"/>
              <w:right w:val="single" w:sz="4" w:space="0" w:color="auto"/>
            </w:tcBorders>
            <w:vAlign w:val="center"/>
          </w:tcPr>
          <w:p w14:paraId="141CB616" w14:textId="6E39F4EF" w:rsidR="00447744" w:rsidRPr="00C56153" w:rsidRDefault="00C56153" w:rsidP="00447744">
            <w:pPr>
              <w:spacing w:after="0" w:line="240" w:lineRule="auto"/>
              <w:jc w:val="center"/>
              <w:rPr>
                <w:rFonts w:ascii="Times New Roman" w:eastAsia="Calibri" w:hAnsi="Times New Roman" w:cs="Times New Roman"/>
                <w:color w:val="000000"/>
                <w:sz w:val="24"/>
                <w:szCs w:val="24"/>
                <w:lang w:val="lt-LT"/>
              </w:rPr>
            </w:pPr>
            <w:r w:rsidRPr="00C56153">
              <w:rPr>
                <w:rFonts w:ascii="Times New Roman" w:eastAsia="Calibri" w:hAnsi="Times New Roman" w:cs="Times New Roman"/>
                <w:color w:val="000000"/>
                <w:sz w:val="24"/>
                <w:szCs w:val="24"/>
                <w:lang w:val="lt-LT"/>
              </w:rPr>
              <w:t>3.412,50</w:t>
            </w:r>
          </w:p>
        </w:tc>
      </w:tr>
      <w:tr w:rsidR="00447744" w:rsidRPr="00125C40" w14:paraId="4B9DF771" w14:textId="77777777" w:rsidTr="00447744">
        <w:trPr>
          <w:trHeight w:val="600"/>
          <w:jc w:val="center"/>
        </w:trPr>
        <w:tc>
          <w:tcPr>
            <w:tcW w:w="609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46FB0E" w14:textId="3F5767B3" w:rsidR="00447744" w:rsidRPr="00FE7987" w:rsidRDefault="00447744" w:rsidP="00F25755">
            <w:pPr>
              <w:spacing w:after="0" w:line="240" w:lineRule="auto"/>
              <w:jc w:val="right"/>
              <w:rPr>
                <w:rFonts w:ascii="Times New Roman" w:eastAsia="Calibri" w:hAnsi="Times New Roman" w:cs="Times New Roman"/>
                <w:color w:val="000000"/>
                <w:sz w:val="24"/>
                <w:szCs w:val="24"/>
                <w:lang w:val="lt-LT"/>
              </w:rPr>
            </w:pPr>
            <w:r>
              <w:rPr>
                <w:rFonts w:ascii="Times New Roman" w:hAnsi="Times New Roman" w:cs="Times New Roman"/>
                <w:b/>
                <w:bCs/>
                <w:color w:val="000000"/>
                <w:sz w:val="24"/>
                <w:szCs w:val="24"/>
                <w:lang w:val="lt-LT"/>
              </w:rPr>
              <w:t>Palyginamoji</w:t>
            </w:r>
            <w:r w:rsidRPr="00FE7987">
              <w:rPr>
                <w:rFonts w:ascii="Times New Roman" w:hAnsi="Times New Roman" w:cs="Times New Roman"/>
                <w:b/>
                <w:bCs/>
                <w:color w:val="000000"/>
                <w:sz w:val="24"/>
                <w:szCs w:val="24"/>
                <w:lang w:val="lt-LT"/>
              </w:rPr>
              <w:t xml:space="preserve"> kaina</w:t>
            </w:r>
            <w:r>
              <w:rPr>
                <w:rFonts w:ascii="Times New Roman" w:hAnsi="Times New Roman" w:cs="Times New Roman"/>
                <w:b/>
                <w:bCs/>
                <w:color w:val="000000"/>
                <w:sz w:val="24"/>
                <w:szCs w:val="24"/>
                <w:lang w:val="lt-LT"/>
              </w:rPr>
              <w:t>,</w:t>
            </w:r>
            <w:r w:rsidRPr="00FE7987">
              <w:rPr>
                <w:rFonts w:ascii="Times New Roman" w:hAnsi="Times New Roman" w:cs="Times New Roman"/>
                <w:b/>
                <w:bCs/>
                <w:color w:val="000000"/>
                <w:sz w:val="24"/>
                <w:szCs w:val="24"/>
                <w:lang w:val="lt-LT"/>
              </w:rPr>
              <w:t xml:space="preserve"> eurais su PVM </w:t>
            </w:r>
          </w:p>
        </w:tc>
        <w:tc>
          <w:tcPr>
            <w:tcW w:w="3685" w:type="dxa"/>
            <w:tcBorders>
              <w:top w:val="single" w:sz="4" w:space="0" w:color="auto"/>
              <w:left w:val="single" w:sz="4" w:space="0" w:color="auto"/>
              <w:bottom w:val="single" w:sz="4" w:space="0" w:color="auto"/>
              <w:right w:val="single" w:sz="4" w:space="0" w:color="auto"/>
            </w:tcBorders>
            <w:vAlign w:val="center"/>
          </w:tcPr>
          <w:p w14:paraId="3C19FA23" w14:textId="08D71861" w:rsidR="00447744" w:rsidRPr="0025201C" w:rsidRDefault="00C2509C" w:rsidP="00447744">
            <w:pPr>
              <w:spacing w:after="0" w:line="240" w:lineRule="auto"/>
              <w:jc w:val="center"/>
              <w:rPr>
                <w:rFonts w:ascii="Times New Roman" w:eastAsia="Calibri" w:hAnsi="Times New Roman" w:cs="Times New Roman"/>
                <w:b/>
                <w:bCs/>
                <w:color w:val="000000"/>
                <w:sz w:val="24"/>
                <w:szCs w:val="24"/>
                <w:lang w:val="lt-LT"/>
              </w:rPr>
            </w:pPr>
            <w:r w:rsidRPr="0025201C">
              <w:rPr>
                <w:rFonts w:ascii="Times New Roman" w:eastAsia="Calibri" w:hAnsi="Times New Roman" w:cs="Times New Roman"/>
                <w:b/>
                <w:bCs/>
                <w:color w:val="000000"/>
                <w:sz w:val="24"/>
                <w:szCs w:val="24"/>
                <w:lang w:val="lt-LT"/>
              </w:rPr>
              <w:t>19.662,50</w:t>
            </w:r>
          </w:p>
        </w:tc>
      </w:tr>
    </w:tbl>
    <w:p w14:paraId="0BC509C6" w14:textId="77777777" w:rsidR="00124FDB" w:rsidRPr="00B9271C" w:rsidRDefault="00124FDB" w:rsidP="00124FDB">
      <w:pPr>
        <w:spacing w:after="0" w:line="240" w:lineRule="auto"/>
        <w:jc w:val="both"/>
        <w:rPr>
          <w:rFonts w:ascii="Times New Roman" w:hAnsi="Times New Roman"/>
          <w:b/>
          <w:highlight w:val="yellow"/>
          <w:lang w:val="lt-LT" w:eastAsia="lt-LT"/>
        </w:rPr>
      </w:pPr>
    </w:p>
    <w:p w14:paraId="2114B86A" w14:textId="77777777" w:rsidR="008C25B4" w:rsidRPr="00B9271C" w:rsidRDefault="008C25B4" w:rsidP="00124FDB">
      <w:pPr>
        <w:spacing w:after="0" w:line="240" w:lineRule="auto"/>
        <w:jc w:val="both"/>
        <w:rPr>
          <w:rFonts w:ascii="Times New Roman" w:hAnsi="Times New Roman"/>
          <w:b/>
          <w:highlight w:val="yellow"/>
          <w:lang w:val="lt-LT" w:eastAsia="lt-LT"/>
        </w:rPr>
      </w:pPr>
    </w:p>
    <w:p w14:paraId="32F378ED" w14:textId="44D7C8E9" w:rsidR="00124FDB" w:rsidRPr="009C2104" w:rsidRDefault="00124FDB" w:rsidP="00124FDB">
      <w:pPr>
        <w:spacing w:after="0" w:line="240" w:lineRule="auto"/>
        <w:jc w:val="both"/>
        <w:rPr>
          <w:rFonts w:ascii="Times New Roman" w:hAnsi="Times New Roman" w:cs="Times New Roman"/>
          <w:iCs/>
          <w:color w:val="000000" w:themeColor="text1"/>
          <w:sz w:val="24"/>
          <w:szCs w:val="24"/>
          <w:lang w:val="lt-LT" w:eastAsia="lt-LT"/>
        </w:rPr>
      </w:pPr>
      <w:r w:rsidRPr="00B9271C">
        <w:rPr>
          <w:rFonts w:ascii="Times New Roman" w:hAnsi="Times New Roman" w:cs="Times New Roman"/>
          <w:b/>
          <w:sz w:val="24"/>
          <w:szCs w:val="24"/>
          <w:lang w:val="lt-LT" w:eastAsia="lt-LT"/>
        </w:rPr>
        <w:t xml:space="preserve">Bendra pasiūlymo kaina (Eur, su PVM): </w:t>
      </w:r>
      <w:r w:rsidR="009C2104" w:rsidRPr="009C2104">
        <w:rPr>
          <w:rFonts w:ascii="Times New Roman" w:hAnsi="Times New Roman" w:cs="Times New Roman"/>
          <w:iCs/>
          <w:color w:val="000000" w:themeColor="text1"/>
          <w:sz w:val="24"/>
          <w:szCs w:val="24"/>
          <w:lang w:val="lt-LT" w:eastAsia="lt-LT"/>
        </w:rPr>
        <w:t>devyniolika tūkstančių šeši šimtai šešiasdešimt du eurai ir penkiasdešimt centų</w:t>
      </w:r>
    </w:p>
    <w:p w14:paraId="4172DB56" w14:textId="77777777" w:rsidR="00124FDB" w:rsidRPr="00B9271C" w:rsidRDefault="00124FDB" w:rsidP="00124FDB">
      <w:pPr>
        <w:spacing w:after="0" w:line="240" w:lineRule="auto"/>
        <w:jc w:val="both"/>
        <w:rPr>
          <w:rFonts w:ascii="Times New Roman" w:hAnsi="Times New Roman" w:cs="Times New Roman"/>
          <w:b/>
          <w:sz w:val="24"/>
          <w:szCs w:val="24"/>
          <w:lang w:val="lt-LT" w:eastAsia="lt-LT"/>
        </w:rPr>
      </w:pPr>
    </w:p>
    <w:p w14:paraId="6E5557C4" w14:textId="77777777" w:rsidR="00124FDB" w:rsidRPr="00B9271C" w:rsidRDefault="00124FDB" w:rsidP="00124FDB">
      <w:pPr>
        <w:spacing w:after="0" w:line="276" w:lineRule="auto"/>
        <w:jc w:val="both"/>
        <w:rPr>
          <w:rFonts w:ascii="Calibri" w:eastAsia="Calibri" w:hAnsi="Calibri" w:cs="Times New Roman"/>
          <w:sz w:val="24"/>
          <w:szCs w:val="24"/>
          <w:lang w:val="lt-LT"/>
        </w:rPr>
      </w:pPr>
      <w:r w:rsidRPr="00B9271C">
        <w:rPr>
          <w:rFonts w:ascii="Times New Roman" w:eastAsia="Times New Roman" w:hAnsi="Times New Roman" w:cs="Times New Roman"/>
          <w:b/>
          <w:bCs/>
          <w:sz w:val="24"/>
          <w:szCs w:val="24"/>
          <w:lang w:val="lt-LT" w:eastAsia="lt-LT"/>
        </w:rPr>
        <w:t>Pastabos:</w:t>
      </w:r>
      <w:r w:rsidRPr="00B9271C">
        <w:rPr>
          <w:rFonts w:ascii="Calibri" w:eastAsia="Calibri" w:hAnsi="Calibri" w:cs="Times New Roman"/>
          <w:sz w:val="24"/>
          <w:szCs w:val="24"/>
          <w:lang w:val="lt-LT"/>
        </w:rPr>
        <w:t xml:space="preserve"> </w:t>
      </w:r>
    </w:p>
    <w:p w14:paraId="5B14FF20" w14:textId="636F470C" w:rsidR="00124FDB" w:rsidRPr="00B9271C" w:rsidRDefault="00124FDB" w:rsidP="00124FDB">
      <w:pPr>
        <w:spacing w:after="0" w:line="276" w:lineRule="auto"/>
        <w:jc w:val="both"/>
        <w:rPr>
          <w:rFonts w:ascii="Times New Roman" w:eastAsia="Calibri" w:hAnsi="Times New Roman" w:cs="Times New Roman"/>
          <w:i/>
          <w:sz w:val="24"/>
          <w:szCs w:val="24"/>
          <w:lang w:val="lt-LT"/>
        </w:rPr>
      </w:pPr>
      <w:r w:rsidRPr="00B9271C">
        <w:rPr>
          <w:rFonts w:ascii="Times New Roman" w:eastAsia="Calibri" w:hAnsi="Times New Roman" w:cs="Times New Roman"/>
          <w:i/>
          <w:sz w:val="24"/>
          <w:szCs w:val="24"/>
          <w:lang w:val="lt-LT"/>
        </w:rPr>
        <w:t xml:space="preserve">a) </w:t>
      </w:r>
      <w:r w:rsidR="008C25B4" w:rsidRPr="00B9271C">
        <w:rPr>
          <w:rFonts w:ascii="Times New Roman" w:eastAsia="Calibri" w:hAnsi="Times New Roman" w:cs="Times New Roman"/>
          <w:i/>
          <w:sz w:val="24"/>
          <w:szCs w:val="24"/>
          <w:lang w:val="lt-LT"/>
        </w:rPr>
        <w:t>kaina</w:t>
      </w:r>
      <w:r w:rsidRPr="00B9271C">
        <w:rPr>
          <w:rFonts w:ascii="Times New Roman" w:eastAsia="Calibri" w:hAnsi="Times New Roman" w:cs="Times New Roman"/>
          <w:i/>
          <w:sz w:val="24"/>
          <w:szCs w:val="24"/>
          <w:lang w:val="lt-LT"/>
        </w:rPr>
        <w:t xml:space="preserve"> pasiūlyme nurodoma</w:t>
      </w:r>
      <w:r w:rsidR="001E29AF" w:rsidRPr="00B9271C">
        <w:rPr>
          <w:rFonts w:ascii="Times New Roman" w:eastAsia="Calibri" w:hAnsi="Times New Roman" w:cs="Times New Roman"/>
          <w:i/>
          <w:sz w:val="24"/>
          <w:szCs w:val="24"/>
          <w:lang w:val="lt-LT"/>
        </w:rPr>
        <w:t>s</w:t>
      </w:r>
      <w:r w:rsidRPr="00B9271C">
        <w:rPr>
          <w:rFonts w:ascii="Times New Roman" w:eastAsia="Calibri" w:hAnsi="Times New Roman" w:cs="Times New Roman"/>
          <w:i/>
          <w:sz w:val="24"/>
          <w:szCs w:val="24"/>
          <w:lang w:val="lt-LT"/>
        </w:rPr>
        <w:t xml:space="preserve"> suapvalinta</w:t>
      </w:r>
      <w:r w:rsidR="001E29AF" w:rsidRPr="00B9271C">
        <w:rPr>
          <w:rFonts w:ascii="Times New Roman" w:eastAsia="Calibri" w:hAnsi="Times New Roman" w:cs="Times New Roman"/>
          <w:i/>
          <w:sz w:val="24"/>
          <w:szCs w:val="24"/>
          <w:lang w:val="lt-LT"/>
        </w:rPr>
        <w:t>s</w:t>
      </w:r>
      <w:r w:rsidRPr="00B9271C">
        <w:rPr>
          <w:rFonts w:ascii="Times New Roman" w:eastAsia="Calibri" w:hAnsi="Times New Roman" w:cs="Times New Roman"/>
          <w:i/>
          <w:sz w:val="24"/>
          <w:szCs w:val="24"/>
          <w:lang w:val="lt-LT"/>
        </w:rPr>
        <w:t>, paliekant ne daugiau kaip du skaitmenis po kablelio;</w:t>
      </w:r>
    </w:p>
    <w:p w14:paraId="4F8C5174" w14:textId="77777777" w:rsidR="00124FDB" w:rsidRPr="00B9271C" w:rsidRDefault="00124FDB" w:rsidP="00124FDB">
      <w:pPr>
        <w:spacing w:after="0" w:line="276" w:lineRule="auto"/>
        <w:jc w:val="both"/>
        <w:rPr>
          <w:rFonts w:ascii="Times New Roman" w:eastAsia="Calibri" w:hAnsi="Times New Roman" w:cs="Times New Roman"/>
          <w:i/>
          <w:sz w:val="24"/>
          <w:szCs w:val="24"/>
          <w:lang w:val="lt-LT"/>
        </w:rPr>
      </w:pPr>
      <w:r w:rsidRPr="00B9271C">
        <w:rPr>
          <w:rFonts w:ascii="Times New Roman" w:eastAsia="Calibri" w:hAnsi="Times New Roman" w:cs="Times New Roman"/>
          <w:i/>
          <w:sz w:val="24"/>
          <w:szCs w:val="24"/>
          <w:lang w:val="lt-LT"/>
        </w:rPr>
        <w:t xml:space="preserve">b) tais atvejais, kai pagal galiojančius teisės aktus tiekėjui nereikia mokėti PVM, Tiekėjas gali nepildyti eilutės „PVM“, </w:t>
      </w:r>
      <w:r w:rsidRPr="00B9271C">
        <w:rPr>
          <w:rFonts w:ascii="Times New Roman" w:eastAsia="Calibri" w:hAnsi="Times New Roman" w:cs="Times New Roman"/>
          <w:i/>
          <w:sz w:val="24"/>
          <w:szCs w:val="24"/>
          <w:u w:val="single"/>
          <w:lang w:val="lt-LT"/>
        </w:rPr>
        <w:t>tačiau turi nurodyti priežastis, dėl kurių PVM nemoka</w:t>
      </w:r>
      <w:r w:rsidRPr="00B9271C">
        <w:rPr>
          <w:rFonts w:ascii="Times New Roman" w:eastAsia="Calibri" w:hAnsi="Times New Roman" w:cs="Times New Roman"/>
          <w:i/>
          <w:sz w:val="24"/>
          <w:szCs w:val="24"/>
          <w:lang w:val="lt-LT"/>
        </w:rPr>
        <w:t>;</w:t>
      </w:r>
    </w:p>
    <w:p w14:paraId="551DBF62" w14:textId="77777777" w:rsidR="00124FDB" w:rsidRPr="00B9271C" w:rsidRDefault="00124FDB" w:rsidP="00124FDB">
      <w:pPr>
        <w:widowControl w:val="0"/>
        <w:autoSpaceDE w:val="0"/>
        <w:autoSpaceDN w:val="0"/>
        <w:adjustRightInd w:val="0"/>
        <w:spacing w:after="0" w:line="240" w:lineRule="auto"/>
        <w:contextualSpacing/>
        <w:jc w:val="both"/>
        <w:rPr>
          <w:rFonts w:ascii="Times New Roman" w:eastAsia="Calibri" w:hAnsi="Times New Roman" w:cs="Times New Roman"/>
          <w:bCs/>
          <w:i/>
          <w:sz w:val="24"/>
          <w:szCs w:val="24"/>
          <w:lang w:val="lt-LT"/>
        </w:rPr>
      </w:pPr>
      <w:r w:rsidRPr="00B9271C">
        <w:rPr>
          <w:rFonts w:ascii="Times New Roman" w:eastAsia="Calibri" w:hAnsi="Times New Roman" w:cs="Times New Roman"/>
          <w:i/>
          <w:sz w:val="24"/>
          <w:szCs w:val="24"/>
          <w:lang w:val="lt-LT"/>
        </w:rPr>
        <w:t>c) bendra pasiūlymo kaina turi atitikti sudėtinių dalių sumą;</w:t>
      </w:r>
    </w:p>
    <w:p w14:paraId="7143F02F" w14:textId="77777777" w:rsidR="00124FDB" w:rsidRPr="00B9271C" w:rsidRDefault="00124FDB" w:rsidP="00124FDB">
      <w:pPr>
        <w:widowControl w:val="0"/>
        <w:autoSpaceDE w:val="0"/>
        <w:autoSpaceDN w:val="0"/>
        <w:adjustRightInd w:val="0"/>
        <w:spacing w:after="0" w:line="240" w:lineRule="auto"/>
        <w:contextualSpacing/>
        <w:jc w:val="both"/>
        <w:rPr>
          <w:rFonts w:ascii="Times New Roman" w:eastAsia="Calibri" w:hAnsi="Times New Roman" w:cs="Times New Roman"/>
          <w:i/>
          <w:sz w:val="24"/>
          <w:szCs w:val="24"/>
          <w:lang w:val="lt-LT" w:eastAsia="lt-LT"/>
        </w:rPr>
      </w:pPr>
      <w:r w:rsidRPr="00B9271C">
        <w:rPr>
          <w:rFonts w:ascii="Times New Roman" w:eastAsia="Calibri" w:hAnsi="Times New Roman" w:cs="Times New Roman"/>
          <w:i/>
          <w:sz w:val="24"/>
          <w:szCs w:val="24"/>
          <w:lang w:val="lt-LT" w:eastAsia="lt-LT"/>
        </w:rPr>
        <w:t xml:space="preserve">d) jei suma skaičiais neatitinka sumos žodžiais, teisinga laikoma suma žodžiais. </w:t>
      </w:r>
    </w:p>
    <w:p w14:paraId="56623641" w14:textId="77777777" w:rsidR="00124FDB" w:rsidRPr="00B9271C" w:rsidRDefault="00124FDB" w:rsidP="00124FDB">
      <w:pPr>
        <w:widowControl w:val="0"/>
        <w:autoSpaceDE w:val="0"/>
        <w:autoSpaceDN w:val="0"/>
        <w:adjustRightInd w:val="0"/>
        <w:spacing w:after="0" w:line="240" w:lineRule="auto"/>
        <w:contextualSpacing/>
        <w:jc w:val="both"/>
        <w:rPr>
          <w:rFonts w:ascii="Times New Roman" w:eastAsia="Calibri" w:hAnsi="Times New Roman" w:cs="Times New Roman"/>
          <w:b/>
          <w:i/>
          <w:sz w:val="24"/>
          <w:szCs w:val="24"/>
          <w:lang w:val="lt-LT" w:eastAsia="lt-LT"/>
        </w:rPr>
      </w:pPr>
    </w:p>
    <w:p w14:paraId="25EF7B3B" w14:textId="77777777" w:rsidR="00447744" w:rsidRPr="009128EC" w:rsidRDefault="00447744" w:rsidP="00447744">
      <w:pPr>
        <w:numPr>
          <w:ilvl w:val="0"/>
          <w:numId w:val="1"/>
        </w:numPr>
        <w:tabs>
          <w:tab w:val="left" w:pos="720"/>
        </w:tabs>
        <w:spacing w:after="0" w:line="240" w:lineRule="auto"/>
        <w:contextualSpacing/>
        <w:jc w:val="both"/>
        <w:rPr>
          <w:rFonts w:ascii="Times New Roman" w:eastAsia="Calibri" w:hAnsi="Times New Roman" w:cs="Times New Roman"/>
          <w:sz w:val="24"/>
          <w:szCs w:val="24"/>
          <w:lang w:val="lt-LT"/>
        </w:rPr>
      </w:pPr>
      <w:r w:rsidRPr="009128EC">
        <w:rPr>
          <w:rFonts w:ascii="Times New Roman" w:eastAsia="Calibri" w:hAnsi="Times New Roman" w:cs="Times New Roman"/>
          <w:sz w:val="24"/>
          <w:szCs w:val="24"/>
          <w:lang w:val="lt-LT"/>
        </w:rPr>
        <w:t>Teikdami šį pasiūlymą, mes patvirtiname, kad į mūsų siūlomų prekių kainą įskaičiuotos visos išlaidos ir visi mokesčiai, ir kad mes prisiimame riziką už visas išlaidas, kurias, teikdami pasiūlymą ir laikydamiesi pirkimo dokumentuose nustatytų reikalavimų, privalėjome įskaičiuoti į pasiūlymo kainą;</w:t>
      </w:r>
    </w:p>
    <w:p w14:paraId="6F573DD7" w14:textId="77777777" w:rsidR="00447744" w:rsidRPr="009128EC" w:rsidRDefault="00447744" w:rsidP="00447744">
      <w:pPr>
        <w:numPr>
          <w:ilvl w:val="0"/>
          <w:numId w:val="1"/>
        </w:numPr>
        <w:tabs>
          <w:tab w:val="left" w:pos="720"/>
        </w:tabs>
        <w:spacing w:after="0" w:line="240" w:lineRule="auto"/>
        <w:contextualSpacing/>
        <w:jc w:val="both"/>
        <w:rPr>
          <w:rFonts w:ascii="Times New Roman" w:hAnsi="Times New Roman" w:cs="Times New Roman"/>
          <w:sz w:val="24"/>
          <w:szCs w:val="24"/>
          <w:lang w:val="lt-LT" w:eastAsia="lt-LT"/>
        </w:rPr>
      </w:pPr>
      <w:r w:rsidRPr="009128EC">
        <w:rPr>
          <w:rFonts w:ascii="Times New Roman" w:eastAsia="Calibri" w:hAnsi="Times New Roman" w:cs="Times New Roman"/>
          <w:sz w:val="24"/>
          <w:szCs w:val="24"/>
          <w:lang w:val="lt-LT"/>
        </w:rPr>
        <w:lastRenderedPageBreak/>
        <w:t>Taip pat mes patvirtiname, kad visa pasiūlyme pateikta informacija yra teisinga, atitinka tikrovę ir apima viską, ko reikia visiškam ir tinkamam sutarties įvykdymui</w:t>
      </w:r>
      <w:r w:rsidRPr="009128EC">
        <w:rPr>
          <w:rFonts w:ascii="Times New Roman" w:eastAsia="Calibri" w:hAnsi="Times New Roman" w:cs="Times New Roman"/>
          <w:bCs/>
          <w:sz w:val="24"/>
          <w:szCs w:val="24"/>
          <w:lang w:val="lt-LT" w:eastAsia="lt-LT"/>
        </w:rPr>
        <w:t xml:space="preserve">; </w:t>
      </w:r>
    </w:p>
    <w:p w14:paraId="00EC5A88" w14:textId="77777777" w:rsidR="00447744" w:rsidRPr="009128EC" w:rsidRDefault="00447744" w:rsidP="00447744">
      <w:pPr>
        <w:numPr>
          <w:ilvl w:val="0"/>
          <w:numId w:val="1"/>
        </w:numPr>
        <w:tabs>
          <w:tab w:val="left" w:pos="720"/>
        </w:tabs>
        <w:spacing w:after="0" w:line="240" w:lineRule="auto"/>
        <w:contextualSpacing/>
        <w:jc w:val="both"/>
        <w:rPr>
          <w:rFonts w:ascii="Times New Roman" w:hAnsi="Times New Roman" w:cs="Times New Roman"/>
          <w:sz w:val="24"/>
          <w:szCs w:val="24"/>
          <w:lang w:val="lt-LT" w:eastAsia="lt-LT"/>
        </w:rPr>
      </w:pPr>
      <w:r w:rsidRPr="009128EC">
        <w:rPr>
          <w:rFonts w:ascii="Times New Roman" w:eastAsia="Calibri" w:hAnsi="Times New Roman" w:cs="Times New Roman"/>
          <w:sz w:val="24"/>
          <w:szCs w:val="24"/>
          <w:lang w:val="lt-LT"/>
        </w:rPr>
        <w:t xml:space="preserve">Užtikriname, kad siūlomos gamintojas nėra paskelbęs žinios apie siūlomos įrangos gamybos arba tobulinimo nutraukimą (pvz., angl. </w:t>
      </w:r>
      <w:proofErr w:type="spellStart"/>
      <w:r w:rsidRPr="009128EC">
        <w:rPr>
          <w:rFonts w:ascii="Times New Roman" w:eastAsia="Calibri" w:hAnsi="Times New Roman" w:cs="Times New Roman"/>
          <w:i/>
          <w:sz w:val="24"/>
          <w:szCs w:val="24"/>
          <w:lang w:val="lt-LT"/>
        </w:rPr>
        <w:t>end</w:t>
      </w:r>
      <w:proofErr w:type="spellEnd"/>
      <w:r w:rsidRPr="009128EC">
        <w:rPr>
          <w:rFonts w:ascii="Times New Roman" w:eastAsia="Calibri" w:hAnsi="Times New Roman" w:cs="Times New Roman"/>
          <w:i/>
          <w:sz w:val="24"/>
          <w:szCs w:val="24"/>
          <w:lang w:val="lt-LT"/>
        </w:rPr>
        <w:t xml:space="preserve"> </w:t>
      </w:r>
      <w:proofErr w:type="spellStart"/>
      <w:r w:rsidRPr="009128EC">
        <w:rPr>
          <w:rFonts w:ascii="Times New Roman" w:eastAsia="Calibri" w:hAnsi="Times New Roman" w:cs="Times New Roman"/>
          <w:i/>
          <w:sz w:val="24"/>
          <w:szCs w:val="24"/>
          <w:lang w:val="lt-LT"/>
        </w:rPr>
        <w:t>of</w:t>
      </w:r>
      <w:proofErr w:type="spellEnd"/>
      <w:r w:rsidRPr="009128EC">
        <w:rPr>
          <w:rFonts w:ascii="Times New Roman" w:eastAsia="Calibri" w:hAnsi="Times New Roman" w:cs="Times New Roman"/>
          <w:i/>
          <w:sz w:val="24"/>
          <w:szCs w:val="24"/>
          <w:lang w:val="lt-LT"/>
        </w:rPr>
        <w:t xml:space="preserve"> </w:t>
      </w:r>
      <w:proofErr w:type="spellStart"/>
      <w:r w:rsidRPr="009128EC">
        <w:rPr>
          <w:rFonts w:ascii="Times New Roman" w:eastAsia="Calibri" w:hAnsi="Times New Roman" w:cs="Times New Roman"/>
          <w:i/>
          <w:sz w:val="24"/>
          <w:szCs w:val="24"/>
          <w:lang w:val="lt-LT"/>
        </w:rPr>
        <w:t>life</w:t>
      </w:r>
      <w:proofErr w:type="spellEnd"/>
      <w:r w:rsidRPr="009128EC">
        <w:rPr>
          <w:rFonts w:ascii="Times New Roman" w:eastAsia="Calibri" w:hAnsi="Times New Roman" w:cs="Times New Roman"/>
          <w:sz w:val="24"/>
          <w:szCs w:val="24"/>
          <w:lang w:val="lt-LT"/>
        </w:rPr>
        <w:t xml:space="preserve"> </w:t>
      </w:r>
      <w:proofErr w:type="spellStart"/>
      <w:r w:rsidRPr="009128EC">
        <w:rPr>
          <w:rFonts w:ascii="Times New Roman" w:eastAsia="Calibri" w:hAnsi="Times New Roman" w:cs="Times New Roman"/>
          <w:i/>
          <w:sz w:val="24"/>
          <w:szCs w:val="24"/>
          <w:lang w:val="lt-LT"/>
        </w:rPr>
        <w:t>time</w:t>
      </w:r>
      <w:proofErr w:type="spellEnd"/>
      <w:r w:rsidRPr="009128EC">
        <w:rPr>
          <w:rFonts w:ascii="Times New Roman" w:eastAsia="Calibri" w:hAnsi="Times New Roman" w:cs="Times New Roman"/>
          <w:sz w:val="24"/>
          <w:szCs w:val="24"/>
          <w:lang w:val="lt-LT"/>
        </w:rPr>
        <w:t xml:space="preserve"> arba </w:t>
      </w:r>
      <w:proofErr w:type="spellStart"/>
      <w:r w:rsidRPr="009128EC">
        <w:rPr>
          <w:rFonts w:ascii="Times New Roman" w:eastAsia="Calibri" w:hAnsi="Times New Roman" w:cs="Times New Roman"/>
          <w:i/>
          <w:sz w:val="24"/>
          <w:szCs w:val="24"/>
          <w:lang w:val="lt-LT"/>
        </w:rPr>
        <w:t>Discontinued</w:t>
      </w:r>
      <w:proofErr w:type="spellEnd"/>
      <w:r w:rsidRPr="009128EC">
        <w:rPr>
          <w:rFonts w:ascii="Times New Roman" w:eastAsia="Calibri" w:hAnsi="Times New Roman" w:cs="Times New Roman"/>
          <w:sz w:val="24"/>
          <w:szCs w:val="24"/>
          <w:lang w:val="lt-LT"/>
        </w:rPr>
        <w:t>);</w:t>
      </w:r>
    </w:p>
    <w:p w14:paraId="0659C131" w14:textId="77777777" w:rsidR="00447744" w:rsidRPr="006B5213" w:rsidRDefault="00447744" w:rsidP="00447744">
      <w:pPr>
        <w:numPr>
          <w:ilvl w:val="0"/>
          <w:numId w:val="1"/>
        </w:numPr>
        <w:tabs>
          <w:tab w:val="left" w:pos="720"/>
        </w:tabs>
        <w:spacing w:after="0" w:line="240" w:lineRule="auto"/>
        <w:contextualSpacing/>
        <w:jc w:val="both"/>
        <w:rPr>
          <w:rFonts w:ascii="Times New Roman" w:hAnsi="Times New Roman" w:cs="Times New Roman"/>
          <w:sz w:val="24"/>
          <w:szCs w:val="24"/>
          <w:lang w:val="lt-LT" w:eastAsia="lt-LT"/>
        </w:rPr>
      </w:pPr>
      <w:r w:rsidRPr="006B5213">
        <w:rPr>
          <w:rFonts w:ascii="Times New Roman" w:eastAsia="Calibri" w:hAnsi="Times New Roman" w:cs="Times New Roman"/>
          <w:sz w:val="24"/>
          <w:szCs w:val="24"/>
          <w:lang w:val="lt-LT"/>
        </w:rPr>
        <w:t xml:space="preserve"> Užtikriname, kad įsigyjamoje įrangoje nėra įdiegta jokios papildomos programinės įrangos, kuri nėra būtina tokios įrangos funkcionalumui užtikrinti. Paaiškėjus, kad įrangoje yra įdiegta įtartina, šnipinėjimo ar kokia kita kenkimo programinė įranga, tai būtų traktuojama kaip reikalavimų neatitikimas ir sutarties sąlygų nesilaikymas:</w:t>
      </w:r>
      <w:r w:rsidRPr="006B5213">
        <w:rPr>
          <w:rFonts w:ascii="Times New Roman" w:hAnsi="Times New Roman" w:cs="Times New Roman"/>
          <w:sz w:val="24"/>
          <w:szCs w:val="24"/>
          <w:lang w:val="lt-LT" w:eastAsia="lt-LT"/>
        </w:rPr>
        <w:t xml:space="preserve"> </w:t>
      </w:r>
      <w:r w:rsidRPr="006B5213">
        <w:rPr>
          <w:rFonts w:ascii="Times New Roman" w:eastAsia="Calibri" w:hAnsi="Times New Roman" w:cs="Times New Roman"/>
          <w:sz w:val="24"/>
          <w:szCs w:val="24"/>
          <w:lang w:val="lt-LT"/>
        </w:rPr>
        <w:t xml:space="preserve">įranga bus grąžinama tiekėjui arba keičiama nauja lygiaverte ar geresne, tačiau saugumo reikalavimus atitinkančia įranga; taip pat </w:t>
      </w:r>
      <w:r w:rsidRPr="006B5213">
        <w:rPr>
          <w:rFonts w:ascii="Times New Roman" w:eastAsia="Calibri" w:hAnsi="Times New Roman" w:cs="Times New Roman"/>
          <w:sz w:val="24"/>
          <w:szCs w:val="24"/>
          <w:lang w:val="lt-LT" w:eastAsia="lt-LT"/>
        </w:rPr>
        <w:t>įsipareigojame padengti pirkimo proceso metu pirkėjo patirtą materialinę žalą.</w:t>
      </w:r>
    </w:p>
    <w:p w14:paraId="3C55279B" w14:textId="15E24A6E" w:rsidR="00447744" w:rsidRPr="00797C7E" w:rsidRDefault="00447744" w:rsidP="00447744">
      <w:pPr>
        <w:numPr>
          <w:ilvl w:val="0"/>
          <w:numId w:val="1"/>
        </w:numPr>
        <w:tabs>
          <w:tab w:val="left" w:pos="720"/>
        </w:tabs>
        <w:spacing w:after="0" w:line="240" w:lineRule="auto"/>
        <w:contextualSpacing/>
        <w:jc w:val="both"/>
        <w:rPr>
          <w:rFonts w:ascii="Times New Roman" w:hAnsi="Times New Roman" w:cs="Times New Roman"/>
          <w:b/>
          <w:lang w:val="lt-LT" w:eastAsia="lt-LT"/>
        </w:rPr>
      </w:pPr>
      <w:r w:rsidRPr="006B5213">
        <w:rPr>
          <w:rFonts w:ascii="Times New Roman" w:eastAsia="Calibri" w:hAnsi="Times New Roman" w:cs="Times New Roman"/>
          <w:b/>
          <w:bCs/>
          <w:sz w:val="24"/>
          <w:szCs w:val="20"/>
          <w:lang w:val="lt-LT" w:eastAsia="lt-LT"/>
        </w:rPr>
        <w:t xml:space="preserve">Patvirtiname, kad siūlomos prekės atitinka konkurso sąlygų priede Nr. </w:t>
      </w:r>
      <w:r>
        <w:rPr>
          <w:rFonts w:ascii="Times New Roman" w:eastAsia="Calibri" w:hAnsi="Times New Roman" w:cs="Times New Roman"/>
          <w:b/>
          <w:bCs/>
          <w:sz w:val="24"/>
          <w:szCs w:val="20"/>
          <w:lang w:val="lt-LT" w:eastAsia="lt-LT"/>
        </w:rPr>
        <w:t>2</w:t>
      </w:r>
      <w:r w:rsidRPr="006B5213">
        <w:rPr>
          <w:rFonts w:ascii="Times New Roman" w:eastAsia="Calibri" w:hAnsi="Times New Roman" w:cs="Times New Roman"/>
          <w:b/>
          <w:bCs/>
          <w:sz w:val="24"/>
          <w:szCs w:val="20"/>
          <w:lang w:val="lt-LT" w:eastAsia="lt-LT"/>
        </w:rPr>
        <w:t xml:space="preserve"> pateiktoje techninėje specifikacijoje nurodytus reikalavimus ir jų savybės yra tokios:</w:t>
      </w:r>
    </w:p>
    <w:p w14:paraId="254E1EA0" w14:textId="6C2EC6A5" w:rsidR="00797C7E" w:rsidRDefault="00797C7E" w:rsidP="00797C7E">
      <w:pPr>
        <w:tabs>
          <w:tab w:val="left" w:pos="720"/>
        </w:tabs>
        <w:spacing w:after="0" w:line="240" w:lineRule="auto"/>
        <w:contextualSpacing/>
        <w:jc w:val="both"/>
        <w:rPr>
          <w:rFonts w:ascii="Times New Roman" w:hAnsi="Times New Roman" w:cs="Times New Roman"/>
          <w:b/>
          <w:lang w:val="lt-LT" w:eastAsia="lt-LT"/>
        </w:rPr>
      </w:pPr>
    </w:p>
    <w:p w14:paraId="5987988F" w14:textId="41F48017" w:rsidR="00797C7E" w:rsidRDefault="00797C7E" w:rsidP="00797C7E">
      <w:pPr>
        <w:tabs>
          <w:tab w:val="left" w:pos="720"/>
        </w:tabs>
        <w:spacing w:after="0" w:line="240" w:lineRule="auto"/>
        <w:contextualSpacing/>
        <w:jc w:val="both"/>
        <w:rPr>
          <w:rFonts w:ascii="Times New Roman" w:hAnsi="Times New Roman" w:cs="Times New Roman"/>
          <w:b/>
          <w:lang w:val="lt-LT" w:eastAsia="lt-LT"/>
        </w:rPr>
      </w:pPr>
    </w:p>
    <w:tbl>
      <w:tblPr>
        <w:tblW w:w="4465" w:type="pct"/>
        <w:jc w:val="center"/>
        <w:tblBorders>
          <w:top w:val="single" w:sz="12" w:space="0" w:color="auto"/>
          <w:left w:val="single" w:sz="12" w:space="0" w:color="auto"/>
          <w:bottom w:val="single" w:sz="12" w:space="0" w:color="auto"/>
          <w:right w:val="single" w:sz="12" w:space="0" w:color="auto"/>
          <w:insideH w:val="single" w:sz="2" w:space="0" w:color="808080"/>
          <w:insideV w:val="single" w:sz="2" w:space="0" w:color="808080"/>
        </w:tblBorders>
        <w:tblLayout w:type="fixed"/>
        <w:tblCellMar>
          <w:top w:w="28" w:type="dxa"/>
          <w:left w:w="28" w:type="dxa"/>
          <w:bottom w:w="28" w:type="dxa"/>
          <w:right w:w="28" w:type="dxa"/>
        </w:tblCellMar>
        <w:tblLook w:val="04A0" w:firstRow="1" w:lastRow="0" w:firstColumn="1" w:lastColumn="0" w:noHBand="0" w:noVBand="1"/>
      </w:tblPr>
      <w:tblGrid>
        <w:gridCol w:w="512"/>
        <w:gridCol w:w="1685"/>
        <w:gridCol w:w="3792"/>
        <w:gridCol w:w="2609"/>
      </w:tblGrid>
      <w:tr w:rsidR="00797C7E" w:rsidRPr="006B5213" w14:paraId="3C418B43" w14:textId="77777777" w:rsidTr="00CC540B">
        <w:trPr>
          <w:jc w:val="center"/>
        </w:trPr>
        <w:tc>
          <w:tcPr>
            <w:tcW w:w="298" w:type="pct"/>
            <w:tcBorders>
              <w:top w:val="single" w:sz="4" w:space="0" w:color="auto"/>
              <w:left w:val="single" w:sz="4" w:space="0" w:color="auto"/>
              <w:bottom w:val="single" w:sz="4" w:space="0" w:color="000000"/>
              <w:right w:val="single" w:sz="4" w:space="0" w:color="auto"/>
            </w:tcBorders>
            <w:shd w:val="clear" w:color="auto" w:fill="B4C6E7" w:themeFill="accent5" w:themeFillTint="66"/>
            <w:noWrap/>
            <w:vAlign w:val="center"/>
          </w:tcPr>
          <w:p w14:paraId="7C9B79DB" w14:textId="77777777" w:rsidR="00797C7E" w:rsidRPr="006B5213" w:rsidRDefault="00797C7E" w:rsidP="00CC540B">
            <w:pPr>
              <w:spacing w:after="0" w:line="240" w:lineRule="auto"/>
              <w:rPr>
                <w:rFonts w:ascii="Times New Roman" w:hAnsi="Times New Roman" w:cs="Times New Roman"/>
                <w:b/>
                <w:sz w:val="24"/>
                <w:szCs w:val="24"/>
                <w:lang w:val="lt-LT"/>
              </w:rPr>
            </w:pPr>
            <w:r w:rsidRPr="006B5213">
              <w:rPr>
                <w:rFonts w:ascii="Times New Roman" w:hAnsi="Times New Roman" w:cs="Times New Roman"/>
                <w:b/>
                <w:sz w:val="24"/>
                <w:szCs w:val="24"/>
                <w:lang w:val="lt-LT"/>
              </w:rPr>
              <w:t>Eil. Nr.</w:t>
            </w:r>
          </w:p>
        </w:tc>
        <w:tc>
          <w:tcPr>
            <w:tcW w:w="980" w:type="pct"/>
            <w:tcBorders>
              <w:top w:val="single" w:sz="4" w:space="0" w:color="auto"/>
              <w:left w:val="single" w:sz="4" w:space="0" w:color="auto"/>
              <w:bottom w:val="single" w:sz="4" w:space="0" w:color="000000"/>
              <w:right w:val="single" w:sz="4" w:space="0" w:color="auto"/>
            </w:tcBorders>
            <w:shd w:val="clear" w:color="auto" w:fill="B4C6E7" w:themeFill="accent5" w:themeFillTint="66"/>
            <w:vAlign w:val="center"/>
          </w:tcPr>
          <w:p w14:paraId="739EB394" w14:textId="77777777" w:rsidR="00797C7E" w:rsidRPr="006B5213" w:rsidRDefault="00797C7E" w:rsidP="00CC540B">
            <w:pPr>
              <w:spacing w:after="0" w:line="240" w:lineRule="auto"/>
              <w:jc w:val="center"/>
              <w:rPr>
                <w:rFonts w:ascii="Times New Roman" w:hAnsi="Times New Roman" w:cs="Times New Roman"/>
                <w:b/>
                <w:sz w:val="24"/>
                <w:szCs w:val="24"/>
                <w:lang w:val="lt-LT"/>
              </w:rPr>
            </w:pPr>
            <w:r w:rsidRPr="006B5213">
              <w:rPr>
                <w:rFonts w:ascii="Times New Roman" w:hAnsi="Times New Roman" w:cs="Times New Roman"/>
                <w:b/>
                <w:sz w:val="24"/>
                <w:szCs w:val="24"/>
                <w:lang w:val="lt-LT"/>
              </w:rPr>
              <w:t>Parametrai</w:t>
            </w:r>
          </w:p>
        </w:tc>
        <w:tc>
          <w:tcPr>
            <w:tcW w:w="2205" w:type="pct"/>
            <w:tcBorders>
              <w:top w:val="single" w:sz="4" w:space="0" w:color="auto"/>
              <w:left w:val="single" w:sz="4" w:space="0" w:color="auto"/>
              <w:bottom w:val="single" w:sz="4" w:space="0" w:color="000000"/>
              <w:right w:val="single" w:sz="4" w:space="0" w:color="auto"/>
            </w:tcBorders>
            <w:shd w:val="clear" w:color="auto" w:fill="B4C6E7" w:themeFill="accent5" w:themeFillTint="66"/>
            <w:noWrap/>
            <w:vAlign w:val="center"/>
          </w:tcPr>
          <w:p w14:paraId="2A5C19B2" w14:textId="77777777" w:rsidR="00797C7E" w:rsidRPr="006B5213" w:rsidRDefault="00797C7E" w:rsidP="00CC540B">
            <w:pPr>
              <w:spacing w:after="0" w:line="240" w:lineRule="auto"/>
              <w:jc w:val="center"/>
              <w:rPr>
                <w:rFonts w:ascii="Times New Roman" w:hAnsi="Times New Roman" w:cs="Times New Roman"/>
                <w:b/>
                <w:sz w:val="24"/>
                <w:szCs w:val="24"/>
                <w:lang w:val="lt-LT"/>
              </w:rPr>
            </w:pPr>
            <w:r w:rsidRPr="006B5213">
              <w:rPr>
                <w:rFonts w:ascii="Times New Roman" w:hAnsi="Times New Roman" w:cs="Times New Roman"/>
                <w:b/>
                <w:sz w:val="24"/>
                <w:szCs w:val="24"/>
                <w:lang w:val="lt-LT"/>
              </w:rPr>
              <w:t>Reikalaujama charakteristika</w:t>
            </w:r>
          </w:p>
        </w:tc>
        <w:tc>
          <w:tcPr>
            <w:tcW w:w="1516" w:type="pct"/>
            <w:tcBorders>
              <w:top w:val="single" w:sz="4" w:space="0" w:color="auto"/>
              <w:left w:val="single" w:sz="4" w:space="0" w:color="auto"/>
              <w:bottom w:val="single" w:sz="4" w:space="0" w:color="000000"/>
              <w:right w:val="single" w:sz="4" w:space="0" w:color="auto"/>
            </w:tcBorders>
            <w:shd w:val="clear" w:color="auto" w:fill="B4C6E7" w:themeFill="accent5" w:themeFillTint="66"/>
          </w:tcPr>
          <w:p w14:paraId="2A528EEB" w14:textId="77777777" w:rsidR="00797C7E" w:rsidRPr="006B5213" w:rsidRDefault="00797C7E" w:rsidP="00CC540B">
            <w:pPr>
              <w:spacing w:after="0" w:line="240" w:lineRule="auto"/>
              <w:jc w:val="center"/>
              <w:rPr>
                <w:rFonts w:ascii="Times New Roman" w:hAnsi="Times New Roman" w:cs="Times New Roman"/>
                <w:b/>
                <w:sz w:val="24"/>
                <w:szCs w:val="24"/>
                <w:lang w:val="lt-LT"/>
              </w:rPr>
            </w:pPr>
            <w:r w:rsidRPr="006B5213">
              <w:rPr>
                <w:rFonts w:ascii="Times New Roman" w:hAnsi="Times New Roman" w:cs="Times New Roman"/>
                <w:b/>
                <w:sz w:val="24"/>
                <w:szCs w:val="24"/>
                <w:lang w:val="lt-LT"/>
              </w:rPr>
              <w:t>Tiekėjo pasiūlymas</w:t>
            </w:r>
          </w:p>
        </w:tc>
      </w:tr>
      <w:tr w:rsidR="00797C7E" w:rsidRPr="002D41D2" w14:paraId="64D5AADE"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vAlign w:val="center"/>
          </w:tcPr>
          <w:p w14:paraId="39886487" w14:textId="77777777" w:rsidR="00797C7E" w:rsidRPr="006B5213" w:rsidRDefault="00797C7E" w:rsidP="00CC540B">
            <w:pPr>
              <w:rPr>
                <w:rFonts w:ascii="Times New Roman" w:hAnsi="Times New Roman" w:cs="Times New Roman"/>
                <w:sz w:val="24"/>
                <w:szCs w:val="24"/>
              </w:rPr>
            </w:pPr>
            <w:r w:rsidRPr="006B5213">
              <w:rPr>
                <w:rFonts w:ascii="Times New Roman" w:hAnsi="Times New Roman" w:cs="Times New Roman"/>
                <w:sz w:val="24"/>
                <w:szCs w:val="24"/>
              </w:rPr>
              <w:t>1.</w:t>
            </w:r>
          </w:p>
        </w:tc>
        <w:tc>
          <w:tcPr>
            <w:tcW w:w="980" w:type="pct"/>
            <w:tcBorders>
              <w:top w:val="single" w:sz="4" w:space="0" w:color="auto"/>
              <w:left w:val="single" w:sz="4" w:space="0" w:color="auto"/>
              <w:bottom w:val="single" w:sz="4" w:space="0" w:color="auto"/>
              <w:right w:val="single" w:sz="4" w:space="0" w:color="auto"/>
            </w:tcBorders>
            <w:vAlign w:val="center"/>
          </w:tcPr>
          <w:p w14:paraId="40856B0E" w14:textId="77777777" w:rsidR="00797C7E" w:rsidRPr="006B5213" w:rsidRDefault="00797C7E" w:rsidP="00CC540B">
            <w:pPr>
              <w:spacing w:after="0" w:line="240" w:lineRule="auto"/>
              <w:jc w:val="both"/>
              <w:rPr>
                <w:rFonts w:ascii="Times New Roman" w:hAnsi="Times New Roman" w:cs="Times New Roman"/>
                <w:lang w:val="lt-LT"/>
              </w:rPr>
            </w:pPr>
          </w:p>
          <w:p w14:paraId="5968D406" w14:textId="77777777" w:rsidR="00797C7E" w:rsidRPr="006B5213" w:rsidRDefault="00797C7E" w:rsidP="00CC540B">
            <w:pPr>
              <w:spacing w:after="0" w:line="240" w:lineRule="auto"/>
              <w:jc w:val="both"/>
              <w:rPr>
                <w:rFonts w:ascii="Times New Roman" w:hAnsi="Times New Roman" w:cs="Times New Roman"/>
                <w:lang w:val="lt-LT"/>
              </w:rPr>
            </w:pPr>
            <w:r w:rsidRPr="006B5213">
              <w:rPr>
                <w:rFonts w:ascii="Times New Roman" w:hAnsi="Times New Roman" w:cs="Times New Roman"/>
                <w:lang w:val="lt-LT"/>
              </w:rPr>
              <w:t>Gamintojas</w:t>
            </w:r>
            <w:r w:rsidRPr="006B5213">
              <w:rPr>
                <w:rFonts w:ascii="Times New Roman" w:hAnsi="Times New Roman" w:cs="Times New Roman"/>
                <w:lang w:val="lt-LT"/>
              </w:rPr>
              <w:tab/>
            </w:r>
          </w:p>
          <w:p w14:paraId="259ABF26" w14:textId="77777777" w:rsidR="00797C7E" w:rsidRPr="006B5213" w:rsidRDefault="00797C7E" w:rsidP="00CC540B">
            <w:pPr>
              <w:spacing w:after="0" w:line="240" w:lineRule="auto"/>
              <w:jc w:val="both"/>
              <w:rPr>
                <w:rFonts w:ascii="Times New Roman" w:hAnsi="Times New Roman" w:cs="Times New Roman"/>
                <w:lang w:val="lt-LT"/>
              </w:rPr>
            </w:pPr>
          </w:p>
        </w:tc>
        <w:tc>
          <w:tcPr>
            <w:tcW w:w="2205" w:type="pct"/>
            <w:tcBorders>
              <w:top w:val="single" w:sz="4" w:space="0" w:color="auto"/>
              <w:left w:val="single" w:sz="4" w:space="0" w:color="auto"/>
              <w:bottom w:val="single" w:sz="4" w:space="0" w:color="auto"/>
              <w:right w:val="single" w:sz="4" w:space="0" w:color="auto"/>
            </w:tcBorders>
            <w:noWrap/>
            <w:vAlign w:val="center"/>
          </w:tcPr>
          <w:p w14:paraId="3CA3EDE5" w14:textId="77777777" w:rsidR="00797C7E" w:rsidRPr="006B5213" w:rsidRDefault="00797C7E" w:rsidP="00CC540B">
            <w:pPr>
              <w:spacing w:after="0" w:line="240" w:lineRule="auto"/>
              <w:jc w:val="center"/>
              <w:rPr>
                <w:rFonts w:ascii="Times New Roman" w:hAnsi="Times New Roman" w:cs="Times New Roman"/>
                <w:i/>
              </w:rPr>
            </w:pPr>
          </w:p>
        </w:tc>
        <w:tc>
          <w:tcPr>
            <w:tcW w:w="1516" w:type="pct"/>
            <w:tcBorders>
              <w:top w:val="single" w:sz="4" w:space="0" w:color="auto"/>
              <w:left w:val="single" w:sz="4" w:space="0" w:color="auto"/>
              <w:bottom w:val="single" w:sz="4" w:space="0" w:color="auto"/>
              <w:right w:val="single" w:sz="4" w:space="0" w:color="auto"/>
            </w:tcBorders>
            <w:vAlign w:val="center"/>
          </w:tcPr>
          <w:p w14:paraId="77EA42E7" w14:textId="77777777" w:rsidR="00797C7E" w:rsidRPr="002D41D2" w:rsidRDefault="00797C7E" w:rsidP="00CC540B">
            <w:pPr>
              <w:spacing w:after="0" w:line="240" w:lineRule="auto"/>
              <w:jc w:val="center"/>
              <w:rPr>
                <w:rFonts w:ascii="Times New Roman" w:hAnsi="Times New Roman" w:cs="Times New Roman"/>
                <w:iCs/>
                <w:lang w:val="lt-LT"/>
              </w:rPr>
            </w:pPr>
            <w:proofErr w:type="spellStart"/>
            <w:r w:rsidRPr="002D41D2">
              <w:rPr>
                <w:rFonts w:ascii="Times New Roman" w:hAnsi="Times New Roman" w:cs="Times New Roman"/>
                <w:iCs/>
                <w:lang w:val="lt-LT"/>
              </w:rPr>
              <w:t>Fortinet</w:t>
            </w:r>
            <w:proofErr w:type="spellEnd"/>
          </w:p>
          <w:p w14:paraId="71159A84" w14:textId="77777777" w:rsidR="00797C7E" w:rsidRPr="002D41D2" w:rsidRDefault="00797C7E" w:rsidP="00CC540B">
            <w:pPr>
              <w:spacing w:after="0" w:line="240" w:lineRule="auto"/>
              <w:jc w:val="center"/>
              <w:rPr>
                <w:rFonts w:ascii="Times New Roman" w:hAnsi="Times New Roman" w:cs="Times New Roman"/>
                <w:i/>
                <w:color w:val="FF0000"/>
                <w:lang w:val="lt-LT"/>
              </w:rPr>
            </w:pPr>
          </w:p>
        </w:tc>
      </w:tr>
      <w:tr w:rsidR="00797C7E" w:rsidRPr="002D41D2" w14:paraId="4E06DB37"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7408FCA8" w14:textId="77777777" w:rsidR="00797C7E" w:rsidRPr="00F9773A" w:rsidRDefault="00797C7E" w:rsidP="00CC540B">
            <w:pPr>
              <w:rPr>
                <w:rFonts w:ascii="Times New Roman" w:hAnsi="Times New Roman" w:cs="Times New Roman"/>
                <w:sz w:val="24"/>
                <w:szCs w:val="24"/>
              </w:rPr>
            </w:pPr>
            <w:r w:rsidRPr="00F9773A">
              <w:rPr>
                <w:rFonts w:ascii="Times New Roman" w:hAnsi="Times New Roman" w:cs="Times New Roman"/>
                <w:sz w:val="24"/>
                <w:szCs w:val="24"/>
              </w:rPr>
              <w:t>2.</w:t>
            </w:r>
          </w:p>
        </w:tc>
        <w:tc>
          <w:tcPr>
            <w:tcW w:w="980" w:type="pct"/>
            <w:tcBorders>
              <w:top w:val="single" w:sz="4" w:space="0" w:color="auto"/>
              <w:left w:val="single" w:sz="4" w:space="0" w:color="auto"/>
              <w:bottom w:val="single" w:sz="4" w:space="0" w:color="auto"/>
              <w:right w:val="single" w:sz="4" w:space="0" w:color="auto"/>
            </w:tcBorders>
          </w:tcPr>
          <w:p w14:paraId="17D1BC75" w14:textId="77777777" w:rsidR="00797C7E" w:rsidRPr="00F9773A" w:rsidRDefault="00797C7E" w:rsidP="00CC540B">
            <w:pPr>
              <w:spacing w:after="0" w:line="240" w:lineRule="auto"/>
              <w:jc w:val="both"/>
              <w:rPr>
                <w:rFonts w:ascii="Times New Roman" w:hAnsi="Times New Roman" w:cs="Times New Roman"/>
                <w:lang w:val="lt-LT"/>
              </w:rPr>
            </w:pPr>
            <w:r w:rsidRPr="00F9773A">
              <w:rPr>
                <w:rFonts w:ascii="Times New Roman" w:hAnsi="Times New Roman" w:cs="Times New Roman"/>
                <w:lang w:val="lt-LT"/>
              </w:rPr>
              <w:t>Produkto pavadinimas</w:t>
            </w:r>
          </w:p>
        </w:tc>
        <w:tc>
          <w:tcPr>
            <w:tcW w:w="2205" w:type="pct"/>
            <w:tcBorders>
              <w:top w:val="single" w:sz="4" w:space="0" w:color="auto"/>
              <w:left w:val="single" w:sz="4" w:space="0" w:color="auto"/>
              <w:bottom w:val="single" w:sz="4" w:space="0" w:color="auto"/>
              <w:right w:val="single" w:sz="4" w:space="0" w:color="auto"/>
            </w:tcBorders>
            <w:noWrap/>
          </w:tcPr>
          <w:p w14:paraId="64379F0E" w14:textId="77777777" w:rsidR="00797C7E" w:rsidRPr="00F9773A" w:rsidRDefault="00797C7E" w:rsidP="00CC540B">
            <w:pPr>
              <w:spacing w:after="0" w:line="240" w:lineRule="auto"/>
              <w:jc w:val="both"/>
              <w:rPr>
                <w:rFonts w:ascii="Times New Roman" w:hAnsi="Times New Roman" w:cs="Times New Roman"/>
                <w:lang w:val="lt-LT"/>
              </w:rPr>
            </w:pPr>
            <w:r w:rsidRPr="00F9773A">
              <w:rPr>
                <w:rFonts w:ascii="Times New Roman" w:hAnsi="Times New Roman" w:cs="Times New Roman"/>
                <w:lang w:val="lt-LT"/>
              </w:rPr>
              <w:t>Nurodyti produkto pavadinimą, modelį.</w:t>
            </w:r>
          </w:p>
          <w:p w14:paraId="44DDD206" w14:textId="77777777" w:rsidR="00797C7E" w:rsidRPr="008C7409" w:rsidRDefault="00797C7E" w:rsidP="00CC540B">
            <w:pPr>
              <w:spacing w:after="0" w:line="240" w:lineRule="auto"/>
              <w:jc w:val="both"/>
              <w:rPr>
                <w:rFonts w:ascii="Times New Roman" w:hAnsi="Times New Roman" w:cs="Times New Roman"/>
                <w:lang w:val="lt-LT"/>
              </w:rPr>
            </w:pPr>
            <w:r w:rsidRPr="00F9773A">
              <w:rPr>
                <w:rFonts w:ascii="Times New Roman" w:hAnsi="Times New Roman" w:cs="Times New Roman"/>
                <w:lang w:val="lt-LT"/>
              </w:rPr>
              <w:t>Pateikti nuorodą į viešai prieinamą informaciją gamintojo interneto svetainėje, kurioje pateikiama informacija apie siūlomos prekės charakteristikas.</w:t>
            </w:r>
          </w:p>
        </w:tc>
        <w:tc>
          <w:tcPr>
            <w:tcW w:w="1516" w:type="pct"/>
            <w:tcBorders>
              <w:top w:val="single" w:sz="4" w:space="0" w:color="auto"/>
              <w:left w:val="single" w:sz="4" w:space="0" w:color="auto"/>
              <w:bottom w:val="single" w:sz="4" w:space="0" w:color="auto"/>
              <w:right w:val="single" w:sz="4" w:space="0" w:color="auto"/>
            </w:tcBorders>
          </w:tcPr>
          <w:p w14:paraId="0CCF0647" w14:textId="77777777" w:rsidR="00797C7E" w:rsidRPr="002D41D2" w:rsidRDefault="00797C7E" w:rsidP="00665303">
            <w:pPr>
              <w:spacing w:after="0" w:line="240" w:lineRule="auto"/>
              <w:jc w:val="center"/>
              <w:rPr>
                <w:rFonts w:ascii="Times New Roman" w:eastAsia="Calibri" w:hAnsi="Times New Roman" w:cs="Times New Roman"/>
                <w:lang w:val="lt-LT"/>
              </w:rPr>
            </w:pPr>
            <w:r w:rsidRPr="002D41D2">
              <w:rPr>
                <w:rFonts w:ascii="Times New Roman" w:eastAsia="Calibri" w:hAnsi="Times New Roman" w:cs="Times New Roman"/>
                <w:b/>
                <w:bCs/>
                <w:lang w:val="lt-LT"/>
              </w:rPr>
              <w:t>FEX-201E</w:t>
            </w:r>
            <w:r w:rsidRPr="002D41D2">
              <w:rPr>
                <w:rFonts w:ascii="Times New Roman" w:eastAsia="Calibri" w:hAnsi="Times New Roman" w:cs="Times New Roman"/>
                <w:lang w:val="lt-LT"/>
              </w:rPr>
              <w:t xml:space="preserve"> </w:t>
            </w:r>
            <w:proofErr w:type="spellStart"/>
            <w:r w:rsidRPr="002D41D2">
              <w:rPr>
                <w:rFonts w:ascii="Times New Roman" w:eastAsia="Calibri" w:hAnsi="Times New Roman" w:cs="Times New Roman"/>
                <w:lang w:val="lt-LT"/>
              </w:rPr>
              <w:t>Indoor</w:t>
            </w:r>
            <w:proofErr w:type="spellEnd"/>
            <w:r w:rsidRPr="002D41D2">
              <w:rPr>
                <w:rFonts w:ascii="Times New Roman" w:eastAsia="Calibri" w:hAnsi="Times New Roman" w:cs="Times New Roman"/>
                <w:lang w:val="lt-LT"/>
              </w:rPr>
              <w:t xml:space="preserve"> </w:t>
            </w:r>
            <w:proofErr w:type="spellStart"/>
            <w:r w:rsidRPr="002D41D2">
              <w:rPr>
                <w:rFonts w:ascii="Times New Roman" w:eastAsia="Calibri" w:hAnsi="Times New Roman" w:cs="Times New Roman"/>
                <w:lang w:val="lt-LT"/>
              </w:rPr>
              <w:t>Broadband</w:t>
            </w:r>
            <w:proofErr w:type="spellEnd"/>
            <w:r w:rsidRPr="002D41D2">
              <w:rPr>
                <w:rFonts w:ascii="Times New Roman" w:eastAsia="Calibri" w:hAnsi="Times New Roman" w:cs="Times New Roman"/>
                <w:lang w:val="lt-LT"/>
              </w:rPr>
              <w:t xml:space="preserve"> </w:t>
            </w:r>
            <w:proofErr w:type="spellStart"/>
            <w:r w:rsidRPr="002D41D2">
              <w:rPr>
                <w:rFonts w:ascii="Times New Roman" w:eastAsia="Calibri" w:hAnsi="Times New Roman" w:cs="Times New Roman"/>
                <w:lang w:val="lt-LT"/>
              </w:rPr>
              <w:t>Wireless</w:t>
            </w:r>
            <w:proofErr w:type="spellEnd"/>
            <w:r w:rsidRPr="002D41D2">
              <w:rPr>
                <w:rFonts w:ascii="Times New Roman" w:eastAsia="Calibri" w:hAnsi="Times New Roman" w:cs="Times New Roman"/>
                <w:lang w:val="lt-LT"/>
              </w:rPr>
              <w:t xml:space="preserve"> WAN </w:t>
            </w:r>
            <w:proofErr w:type="spellStart"/>
            <w:r w:rsidRPr="002D41D2">
              <w:rPr>
                <w:rFonts w:ascii="Times New Roman" w:eastAsia="Calibri" w:hAnsi="Times New Roman" w:cs="Times New Roman"/>
                <w:lang w:val="lt-LT"/>
              </w:rPr>
              <w:t>Extender</w:t>
            </w:r>
            <w:proofErr w:type="spellEnd"/>
            <w:r w:rsidRPr="002D41D2">
              <w:rPr>
                <w:rFonts w:ascii="Times New Roman" w:eastAsia="Calibri" w:hAnsi="Times New Roman" w:cs="Times New Roman"/>
                <w:lang w:val="lt-LT"/>
              </w:rPr>
              <w:t xml:space="preserve"> </w:t>
            </w:r>
            <w:proofErr w:type="spellStart"/>
            <w:r w:rsidRPr="002D41D2">
              <w:rPr>
                <w:rFonts w:ascii="Times New Roman" w:eastAsia="Calibri" w:hAnsi="Times New Roman" w:cs="Times New Roman"/>
                <w:lang w:val="lt-LT"/>
              </w:rPr>
              <w:t>with</w:t>
            </w:r>
            <w:proofErr w:type="spellEnd"/>
            <w:r w:rsidRPr="002D41D2">
              <w:rPr>
                <w:rFonts w:ascii="Times New Roman" w:eastAsia="Calibri" w:hAnsi="Times New Roman" w:cs="Times New Roman"/>
                <w:lang w:val="lt-LT"/>
              </w:rPr>
              <w:t xml:space="preserve"> 1 x "</w:t>
            </w:r>
            <w:proofErr w:type="spellStart"/>
            <w:r w:rsidRPr="002D41D2">
              <w:rPr>
                <w:rFonts w:ascii="Times New Roman" w:eastAsia="Calibri" w:hAnsi="Times New Roman" w:cs="Times New Roman"/>
                <w:lang w:val="lt-LT"/>
              </w:rPr>
              <w:t>Dual</w:t>
            </w:r>
            <w:proofErr w:type="spellEnd"/>
            <w:r w:rsidRPr="002D41D2">
              <w:rPr>
                <w:rFonts w:ascii="Times New Roman" w:eastAsia="Calibri" w:hAnsi="Times New Roman" w:cs="Times New Roman"/>
                <w:lang w:val="lt-LT"/>
              </w:rPr>
              <w:t xml:space="preserve"> SIM 3G/4G LTE CAT6 </w:t>
            </w:r>
            <w:proofErr w:type="spellStart"/>
            <w:r w:rsidRPr="002D41D2">
              <w:rPr>
                <w:rFonts w:ascii="Times New Roman" w:eastAsia="Calibri" w:hAnsi="Times New Roman" w:cs="Times New Roman"/>
                <w:lang w:val="lt-LT"/>
              </w:rPr>
              <w:t>modem</w:t>
            </w:r>
            <w:proofErr w:type="spellEnd"/>
            <w:r w:rsidRPr="002D41D2">
              <w:rPr>
                <w:rFonts w:ascii="Times New Roman" w:eastAsia="Calibri" w:hAnsi="Times New Roman" w:cs="Times New Roman"/>
                <w:lang w:val="lt-LT"/>
              </w:rPr>
              <w:t xml:space="preserve">" </w:t>
            </w:r>
            <w:proofErr w:type="spellStart"/>
            <w:r w:rsidRPr="002D41D2">
              <w:rPr>
                <w:rFonts w:ascii="Times New Roman" w:eastAsia="Calibri" w:hAnsi="Times New Roman" w:cs="Times New Roman"/>
                <w:lang w:val="lt-LT"/>
              </w:rPr>
              <w:t>for</w:t>
            </w:r>
            <w:proofErr w:type="spellEnd"/>
            <w:r w:rsidRPr="002D41D2">
              <w:rPr>
                <w:rFonts w:ascii="Times New Roman" w:eastAsia="Calibri" w:hAnsi="Times New Roman" w:cs="Times New Roman"/>
                <w:lang w:val="lt-LT"/>
              </w:rPr>
              <w:t xml:space="preserve"> </w:t>
            </w:r>
            <w:proofErr w:type="spellStart"/>
            <w:r w:rsidRPr="002D41D2">
              <w:rPr>
                <w:rFonts w:ascii="Times New Roman" w:eastAsia="Calibri" w:hAnsi="Times New Roman" w:cs="Times New Roman"/>
                <w:lang w:val="lt-LT"/>
              </w:rPr>
              <w:t>North</w:t>
            </w:r>
            <w:proofErr w:type="spellEnd"/>
            <w:r w:rsidRPr="002D41D2">
              <w:rPr>
                <w:rFonts w:ascii="Times New Roman" w:eastAsia="Calibri" w:hAnsi="Times New Roman" w:cs="Times New Roman"/>
                <w:lang w:val="lt-LT"/>
              </w:rPr>
              <w:t>/</w:t>
            </w:r>
            <w:proofErr w:type="spellStart"/>
            <w:r w:rsidRPr="002D41D2">
              <w:rPr>
                <w:rFonts w:ascii="Times New Roman" w:eastAsia="Calibri" w:hAnsi="Times New Roman" w:cs="Times New Roman"/>
                <w:lang w:val="lt-LT"/>
              </w:rPr>
              <w:t>South</w:t>
            </w:r>
            <w:proofErr w:type="spellEnd"/>
            <w:r w:rsidRPr="002D41D2">
              <w:rPr>
                <w:rFonts w:ascii="Times New Roman" w:eastAsia="Calibri" w:hAnsi="Times New Roman" w:cs="Times New Roman"/>
                <w:lang w:val="lt-LT"/>
              </w:rPr>
              <w:t xml:space="preserve"> America, </w:t>
            </w:r>
            <w:proofErr w:type="spellStart"/>
            <w:r w:rsidRPr="002D41D2">
              <w:rPr>
                <w:rFonts w:ascii="Times New Roman" w:eastAsia="Calibri" w:hAnsi="Times New Roman" w:cs="Times New Roman"/>
                <w:lang w:val="lt-LT"/>
              </w:rPr>
              <w:t>Europe</w:t>
            </w:r>
            <w:proofErr w:type="spellEnd"/>
            <w:r w:rsidRPr="002D41D2">
              <w:rPr>
                <w:rFonts w:ascii="Times New Roman" w:eastAsia="Calibri" w:hAnsi="Times New Roman" w:cs="Times New Roman"/>
                <w:lang w:val="lt-LT"/>
              </w:rPr>
              <w:t xml:space="preserve"> </w:t>
            </w:r>
            <w:proofErr w:type="spellStart"/>
            <w:r w:rsidRPr="002D41D2">
              <w:rPr>
                <w:rFonts w:ascii="Times New Roman" w:eastAsia="Calibri" w:hAnsi="Times New Roman" w:cs="Times New Roman"/>
                <w:lang w:val="lt-LT"/>
              </w:rPr>
              <w:t>Carriers</w:t>
            </w:r>
            <w:proofErr w:type="spellEnd"/>
            <w:r w:rsidRPr="002D41D2">
              <w:rPr>
                <w:rFonts w:ascii="Times New Roman" w:eastAsia="Calibri" w:hAnsi="Times New Roman" w:cs="Times New Roman"/>
                <w:lang w:val="lt-LT"/>
              </w:rPr>
              <w:t xml:space="preserve"> </w:t>
            </w:r>
            <w:proofErr w:type="spellStart"/>
            <w:r w:rsidRPr="002D41D2">
              <w:rPr>
                <w:rFonts w:ascii="Times New Roman" w:eastAsia="Calibri" w:hAnsi="Times New Roman" w:cs="Times New Roman"/>
                <w:lang w:val="lt-LT"/>
              </w:rPr>
              <w:t>and</w:t>
            </w:r>
            <w:proofErr w:type="spellEnd"/>
            <w:r w:rsidRPr="002D41D2">
              <w:rPr>
                <w:rFonts w:ascii="Times New Roman" w:eastAsia="Calibri" w:hAnsi="Times New Roman" w:cs="Times New Roman"/>
                <w:lang w:val="lt-LT"/>
              </w:rPr>
              <w:t xml:space="preserve"> </w:t>
            </w:r>
            <w:proofErr w:type="spellStart"/>
            <w:r w:rsidRPr="002D41D2">
              <w:rPr>
                <w:rFonts w:ascii="Times New Roman" w:eastAsia="Calibri" w:hAnsi="Times New Roman" w:cs="Times New Roman"/>
                <w:lang w:val="lt-LT"/>
              </w:rPr>
              <w:t>some</w:t>
            </w:r>
            <w:proofErr w:type="spellEnd"/>
            <w:r w:rsidRPr="002D41D2">
              <w:rPr>
                <w:rFonts w:ascii="Times New Roman" w:eastAsia="Calibri" w:hAnsi="Times New Roman" w:cs="Times New Roman"/>
                <w:lang w:val="lt-LT"/>
              </w:rPr>
              <w:t xml:space="preserve"> APAC/MEA </w:t>
            </w:r>
            <w:proofErr w:type="spellStart"/>
            <w:r w:rsidRPr="002D41D2">
              <w:rPr>
                <w:rFonts w:ascii="Times New Roman" w:eastAsia="Calibri" w:hAnsi="Times New Roman" w:cs="Times New Roman"/>
                <w:lang w:val="lt-LT"/>
              </w:rPr>
              <w:t>Carriers</w:t>
            </w:r>
            <w:proofErr w:type="spellEnd"/>
            <w:r w:rsidRPr="002D41D2">
              <w:rPr>
                <w:rFonts w:ascii="Times New Roman" w:eastAsia="Calibri" w:hAnsi="Times New Roman" w:cs="Times New Roman"/>
                <w:lang w:val="lt-LT"/>
              </w:rPr>
              <w:t xml:space="preserve">. 5 x GE WAN/LAN </w:t>
            </w:r>
            <w:proofErr w:type="spellStart"/>
            <w:r w:rsidRPr="002D41D2">
              <w:rPr>
                <w:rFonts w:ascii="Times New Roman" w:eastAsia="Calibri" w:hAnsi="Times New Roman" w:cs="Times New Roman"/>
                <w:lang w:val="lt-LT"/>
              </w:rPr>
              <w:t>configurable</w:t>
            </w:r>
            <w:proofErr w:type="spellEnd"/>
            <w:r w:rsidRPr="002D41D2">
              <w:rPr>
                <w:rFonts w:ascii="Times New Roman" w:eastAsia="Calibri" w:hAnsi="Times New Roman" w:cs="Times New Roman"/>
                <w:lang w:val="lt-LT"/>
              </w:rPr>
              <w:t xml:space="preserve"> RJ45 </w:t>
            </w:r>
            <w:proofErr w:type="spellStart"/>
            <w:r w:rsidRPr="002D41D2">
              <w:rPr>
                <w:rFonts w:ascii="Times New Roman" w:eastAsia="Calibri" w:hAnsi="Times New Roman" w:cs="Times New Roman"/>
                <w:lang w:val="lt-LT"/>
              </w:rPr>
              <w:t>ports</w:t>
            </w:r>
            <w:proofErr w:type="spellEnd"/>
            <w:r w:rsidRPr="002D41D2">
              <w:rPr>
                <w:rFonts w:ascii="Times New Roman" w:eastAsia="Calibri" w:hAnsi="Times New Roman" w:cs="Times New Roman"/>
                <w:lang w:val="lt-LT"/>
              </w:rPr>
              <w:t xml:space="preserve"> </w:t>
            </w:r>
            <w:proofErr w:type="spellStart"/>
            <w:r w:rsidRPr="002D41D2">
              <w:rPr>
                <w:rFonts w:ascii="Times New Roman" w:eastAsia="Calibri" w:hAnsi="Times New Roman" w:cs="Times New Roman"/>
                <w:lang w:val="lt-LT"/>
              </w:rPr>
              <w:t>including</w:t>
            </w:r>
            <w:proofErr w:type="spellEnd"/>
            <w:r w:rsidRPr="002D41D2">
              <w:rPr>
                <w:rFonts w:ascii="Times New Roman" w:eastAsia="Calibri" w:hAnsi="Times New Roman" w:cs="Times New Roman"/>
                <w:lang w:val="lt-LT"/>
              </w:rPr>
              <w:t xml:space="preserve"> 1x 802.3af/at POE PD </w:t>
            </w:r>
            <w:proofErr w:type="spellStart"/>
            <w:r w:rsidRPr="002D41D2">
              <w:rPr>
                <w:rFonts w:ascii="Times New Roman" w:eastAsia="Calibri" w:hAnsi="Times New Roman" w:cs="Times New Roman"/>
                <w:lang w:val="lt-LT"/>
              </w:rPr>
              <w:t>port</w:t>
            </w:r>
            <w:proofErr w:type="spellEnd"/>
            <w:r w:rsidRPr="002D41D2">
              <w:rPr>
                <w:rFonts w:ascii="Times New Roman" w:eastAsia="Calibri" w:hAnsi="Times New Roman" w:cs="Times New Roman"/>
                <w:lang w:val="lt-LT"/>
              </w:rPr>
              <w:t xml:space="preserve"> </w:t>
            </w:r>
            <w:proofErr w:type="spellStart"/>
            <w:r w:rsidRPr="002D41D2">
              <w:rPr>
                <w:rFonts w:ascii="Times New Roman" w:eastAsia="Calibri" w:hAnsi="Times New Roman" w:cs="Times New Roman"/>
                <w:lang w:val="lt-LT"/>
              </w:rPr>
              <w:t>and</w:t>
            </w:r>
            <w:proofErr w:type="spellEnd"/>
            <w:r w:rsidRPr="002D41D2">
              <w:rPr>
                <w:rFonts w:ascii="Times New Roman" w:eastAsia="Calibri" w:hAnsi="Times New Roman" w:cs="Times New Roman"/>
                <w:lang w:val="lt-LT"/>
              </w:rPr>
              <w:t xml:space="preserve"> GPS </w:t>
            </w:r>
            <w:proofErr w:type="spellStart"/>
            <w:r w:rsidRPr="002D41D2">
              <w:rPr>
                <w:rFonts w:ascii="Times New Roman" w:eastAsia="Calibri" w:hAnsi="Times New Roman" w:cs="Times New Roman"/>
                <w:lang w:val="lt-LT"/>
              </w:rPr>
              <w:t>port</w:t>
            </w:r>
            <w:proofErr w:type="spellEnd"/>
            <w:r w:rsidRPr="002D41D2">
              <w:rPr>
                <w:rFonts w:ascii="Times New Roman" w:eastAsia="Calibri" w:hAnsi="Times New Roman" w:cs="Times New Roman"/>
                <w:lang w:val="lt-LT"/>
              </w:rPr>
              <w:t>.</w:t>
            </w:r>
          </w:p>
          <w:p w14:paraId="7D3079F3" w14:textId="77777777" w:rsidR="00797C7E" w:rsidRPr="002D41D2" w:rsidRDefault="00797C7E" w:rsidP="00CC540B">
            <w:pPr>
              <w:spacing w:after="0" w:line="240" w:lineRule="auto"/>
              <w:rPr>
                <w:rFonts w:ascii="Times New Roman" w:eastAsia="Calibri" w:hAnsi="Times New Roman" w:cs="Times New Roman"/>
                <w:lang w:val="lt-LT"/>
              </w:rPr>
            </w:pPr>
          </w:p>
          <w:p w14:paraId="47C36D44" w14:textId="77777777" w:rsidR="00797C7E" w:rsidRPr="002D41D2" w:rsidRDefault="00797C7E" w:rsidP="00CC540B">
            <w:pPr>
              <w:autoSpaceDE w:val="0"/>
              <w:autoSpaceDN w:val="0"/>
              <w:adjustRightInd w:val="0"/>
              <w:spacing w:after="0" w:line="240" w:lineRule="auto"/>
              <w:jc w:val="center"/>
              <w:rPr>
                <w:rFonts w:ascii="Times New Roman" w:hAnsi="Times New Roman" w:cs="Times New Roman"/>
                <w:i/>
                <w:color w:val="FF0000"/>
                <w:lang w:val="lt-LT"/>
              </w:rPr>
            </w:pPr>
            <w:r w:rsidRPr="002D41D2">
              <w:rPr>
                <w:rFonts w:ascii="Times New Roman" w:eastAsia="Calibri" w:hAnsi="Times New Roman" w:cs="Times New Roman"/>
                <w:b/>
                <w:bCs/>
                <w:lang w:val="lt-LT"/>
              </w:rPr>
              <w:t xml:space="preserve">FC-10-F201E-247-02-24  </w:t>
            </w:r>
            <w:r w:rsidRPr="002D41D2">
              <w:rPr>
                <w:rFonts w:ascii="Times New Roman" w:eastAsia="Calibri" w:hAnsi="Times New Roman" w:cs="Times New Roman"/>
                <w:lang w:val="lt-LT"/>
              </w:rPr>
              <w:t xml:space="preserve">FortiExtender-201E 2 </w:t>
            </w:r>
            <w:proofErr w:type="spellStart"/>
            <w:r w:rsidRPr="002D41D2">
              <w:rPr>
                <w:rFonts w:ascii="Times New Roman" w:eastAsia="Calibri" w:hAnsi="Times New Roman" w:cs="Times New Roman"/>
                <w:lang w:val="lt-LT"/>
              </w:rPr>
              <w:t>Year</w:t>
            </w:r>
            <w:proofErr w:type="spellEnd"/>
            <w:r w:rsidRPr="002D41D2">
              <w:rPr>
                <w:rFonts w:ascii="Times New Roman" w:eastAsia="Calibri" w:hAnsi="Times New Roman" w:cs="Times New Roman"/>
                <w:b/>
                <w:bCs/>
                <w:lang w:val="lt-LT"/>
              </w:rPr>
              <w:t xml:space="preserve"> </w:t>
            </w:r>
            <w:r w:rsidRPr="002D41D2">
              <w:rPr>
                <w:rFonts w:ascii="Times New Roman" w:eastAsia="Calibri" w:hAnsi="Times New Roman" w:cs="Times New Roman"/>
                <w:lang w:val="lt-LT"/>
              </w:rPr>
              <w:t xml:space="preserve">24x7 </w:t>
            </w:r>
            <w:proofErr w:type="spellStart"/>
            <w:r w:rsidRPr="002D41D2">
              <w:rPr>
                <w:rFonts w:ascii="Times New Roman" w:eastAsia="Calibri" w:hAnsi="Times New Roman" w:cs="Times New Roman"/>
                <w:lang w:val="lt-LT"/>
              </w:rPr>
              <w:t>FortiCare</w:t>
            </w:r>
            <w:proofErr w:type="spellEnd"/>
            <w:r w:rsidRPr="002D41D2">
              <w:rPr>
                <w:rFonts w:ascii="Times New Roman" w:eastAsia="Calibri" w:hAnsi="Times New Roman" w:cs="Times New Roman"/>
                <w:lang w:val="lt-LT"/>
              </w:rPr>
              <w:t xml:space="preserve"> </w:t>
            </w:r>
            <w:proofErr w:type="spellStart"/>
            <w:r w:rsidRPr="002D41D2">
              <w:rPr>
                <w:rFonts w:ascii="Times New Roman" w:eastAsia="Calibri" w:hAnsi="Times New Roman" w:cs="Times New Roman"/>
                <w:lang w:val="lt-LT"/>
              </w:rPr>
              <w:t>Contract</w:t>
            </w:r>
            <w:proofErr w:type="spellEnd"/>
          </w:p>
          <w:p w14:paraId="2F43ABA3" w14:textId="77777777" w:rsidR="00797C7E" w:rsidRPr="002D41D2" w:rsidRDefault="00797C7E" w:rsidP="00CC540B">
            <w:pPr>
              <w:autoSpaceDE w:val="0"/>
              <w:autoSpaceDN w:val="0"/>
              <w:adjustRightInd w:val="0"/>
              <w:spacing w:after="0" w:line="240" w:lineRule="auto"/>
              <w:jc w:val="center"/>
              <w:rPr>
                <w:rFonts w:ascii="Times New Roman" w:hAnsi="Times New Roman" w:cs="Times New Roman"/>
                <w:i/>
                <w:color w:val="FF0000"/>
                <w:lang w:val="lt-LT"/>
              </w:rPr>
            </w:pPr>
          </w:p>
          <w:p w14:paraId="521C4F33" w14:textId="77777777" w:rsidR="00797C7E" w:rsidRPr="002D41D2" w:rsidRDefault="00797C7E" w:rsidP="00CC540B">
            <w:pPr>
              <w:autoSpaceDE w:val="0"/>
              <w:autoSpaceDN w:val="0"/>
              <w:adjustRightInd w:val="0"/>
              <w:spacing w:after="0" w:line="240" w:lineRule="auto"/>
              <w:jc w:val="center"/>
              <w:rPr>
                <w:rFonts w:ascii="Times New Roman" w:hAnsi="Times New Roman" w:cs="Times New Roman"/>
                <w:i/>
                <w:color w:val="FF0000"/>
                <w:lang w:val="lt-LT"/>
              </w:rPr>
            </w:pPr>
          </w:p>
          <w:p w14:paraId="23174034" w14:textId="77777777" w:rsidR="00797C7E" w:rsidRPr="002D41D2" w:rsidRDefault="00634502" w:rsidP="00CC540B">
            <w:pPr>
              <w:spacing w:after="0" w:line="240" w:lineRule="auto"/>
              <w:rPr>
                <w:rFonts w:ascii="Times New Roman" w:hAnsi="Times New Roman" w:cs="Times New Roman"/>
                <w:iCs/>
                <w:highlight w:val="yellow"/>
                <w:lang w:val="lt-LT"/>
              </w:rPr>
            </w:pPr>
            <w:hyperlink r:id="rId5" w:history="1">
              <w:r w:rsidR="00797C7E" w:rsidRPr="002D41D2">
                <w:rPr>
                  <w:rStyle w:val="Hyperlink"/>
                  <w:rFonts w:ascii="Times New Roman" w:hAnsi="Times New Roman" w:cs="Times New Roman"/>
                  <w:iCs/>
                  <w:lang w:val="lt-LT"/>
                </w:rPr>
                <w:t>https://www.fortinet.com/content/dam/fortinet/assets/data-sheets/FortiExtender.pdf</w:t>
              </w:r>
            </w:hyperlink>
            <w:r w:rsidR="00797C7E" w:rsidRPr="002D41D2">
              <w:rPr>
                <w:rFonts w:ascii="Times New Roman" w:hAnsi="Times New Roman" w:cs="Times New Roman"/>
                <w:iCs/>
                <w:lang w:val="lt-LT"/>
              </w:rPr>
              <w:t>, 4 psl.</w:t>
            </w:r>
          </w:p>
        </w:tc>
      </w:tr>
      <w:tr w:rsidR="00797C7E" w:rsidRPr="00547BCC" w14:paraId="49B2AA95" w14:textId="77777777" w:rsidTr="00CC540B">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B4C6E7" w:themeFill="accent5" w:themeFillTint="66"/>
            <w:noWrap/>
          </w:tcPr>
          <w:p w14:paraId="78149C07" w14:textId="77777777" w:rsidR="00797C7E" w:rsidRPr="00547BCC" w:rsidRDefault="00797C7E" w:rsidP="00CC540B">
            <w:pPr>
              <w:spacing w:after="0" w:line="240" w:lineRule="auto"/>
              <w:jc w:val="center"/>
              <w:rPr>
                <w:rFonts w:ascii="Times New Roman" w:hAnsi="Times New Roman" w:cs="Times New Roman"/>
                <w:b/>
                <w:color w:val="FF0000"/>
                <w:sz w:val="24"/>
                <w:szCs w:val="24"/>
                <w:highlight w:val="yellow"/>
                <w:lang w:val="lt-LT"/>
              </w:rPr>
            </w:pPr>
            <w:r>
              <w:rPr>
                <w:rFonts w:ascii="Times New Roman" w:hAnsi="Times New Roman" w:cs="Times New Roman"/>
                <w:b/>
                <w:sz w:val="24"/>
                <w:szCs w:val="24"/>
                <w:lang w:val="lt-LT"/>
              </w:rPr>
              <w:t>Bendrieji reikalavimai:</w:t>
            </w:r>
          </w:p>
        </w:tc>
      </w:tr>
      <w:tr w:rsidR="00797C7E" w:rsidRPr="008E008D" w14:paraId="7617EB84"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664701A6" w14:textId="77777777" w:rsidR="00797C7E" w:rsidRPr="00436DB4" w:rsidRDefault="00797C7E" w:rsidP="00CC540B">
            <w:pPr>
              <w:rPr>
                <w:rFonts w:ascii="Times New Roman" w:hAnsi="Times New Roman" w:cs="Times New Roman"/>
                <w:sz w:val="24"/>
                <w:szCs w:val="24"/>
              </w:rPr>
            </w:pPr>
            <w:r w:rsidRPr="00436DB4">
              <w:rPr>
                <w:rFonts w:ascii="Times New Roman" w:hAnsi="Times New Roman" w:cs="Times New Roman"/>
                <w:sz w:val="24"/>
                <w:szCs w:val="24"/>
              </w:rPr>
              <w:t>3.</w:t>
            </w:r>
          </w:p>
        </w:tc>
        <w:tc>
          <w:tcPr>
            <w:tcW w:w="3185" w:type="pct"/>
            <w:gridSpan w:val="2"/>
            <w:tcBorders>
              <w:top w:val="single" w:sz="4" w:space="0" w:color="auto"/>
              <w:left w:val="single" w:sz="4" w:space="0" w:color="auto"/>
              <w:bottom w:val="single" w:sz="4" w:space="0" w:color="auto"/>
              <w:right w:val="single" w:sz="4" w:space="0" w:color="auto"/>
            </w:tcBorders>
          </w:tcPr>
          <w:p w14:paraId="4D17303F" w14:textId="77777777" w:rsidR="00797C7E" w:rsidRPr="00436DB4" w:rsidRDefault="00797C7E" w:rsidP="00CC540B">
            <w:pPr>
              <w:autoSpaceDE w:val="0"/>
              <w:autoSpaceDN w:val="0"/>
              <w:adjustRightInd w:val="0"/>
              <w:spacing w:after="0" w:line="240" w:lineRule="auto"/>
              <w:jc w:val="both"/>
              <w:rPr>
                <w:rFonts w:ascii="Times New Roman" w:hAnsi="Times New Roman" w:cs="Times New Roman"/>
                <w:lang w:val="lt-LT"/>
              </w:rPr>
            </w:pPr>
            <w:r w:rsidRPr="00436DB4">
              <w:rPr>
                <w:rFonts w:ascii="Times New Roman" w:hAnsi="Times New Roman" w:cs="Times New Roman"/>
                <w:lang w:val="lt-LT"/>
              </w:rPr>
              <w:t xml:space="preserve">Visa pateikiama įranga privalo būti nauja ir nenaudota (negali būti atnaujinta, restauruota, angl. </w:t>
            </w:r>
            <w:proofErr w:type="spellStart"/>
            <w:r w:rsidRPr="00436DB4">
              <w:rPr>
                <w:rFonts w:ascii="Times New Roman" w:hAnsi="Times New Roman" w:cs="Times New Roman"/>
                <w:i/>
                <w:iCs/>
                <w:lang w:val="lt-LT"/>
              </w:rPr>
              <w:t>refurbished</w:t>
            </w:r>
            <w:proofErr w:type="spellEnd"/>
            <w:r w:rsidRPr="00436DB4">
              <w:rPr>
                <w:rFonts w:ascii="Times New Roman" w:hAnsi="Times New Roman" w:cs="Times New Roman"/>
                <w:lang w:val="lt-LT"/>
              </w:rPr>
              <w:t>), nepažeistose gamintojo pakuotėse</w:t>
            </w:r>
          </w:p>
          <w:p w14:paraId="0DA2ACCB" w14:textId="77777777" w:rsidR="00797C7E" w:rsidRPr="00436DB4" w:rsidRDefault="00797C7E" w:rsidP="00CC540B">
            <w:pPr>
              <w:autoSpaceDE w:val="0"/>
              <w:autoSpaceDN w:val="0"/>
              <w:adjustRightInd w:val="0"/>
              <w:spacing w:after="0" w:line="240" w:lineRule="auto"/>
              <w:jc w:val="both"/>
              <w:rPr>
                <w:rFonts w:ascii="Times New Roman" w:eastAsia="Times New Roman" w:hAnsi="Times New Roman" w:cs="Times New Roman"/>
                <w:sz w:val="24"/>
                <w:szCs w:val="24"/>
                <w:lang w:val="lt-LT" w:eastAsia="lt-LT"/>
              </w:rPr>
            </w:pPr>
          </w:p>
        </w:tc>
        <w:tc>
          <w:tcPr>
            <w:tcW w:w="1516" w:type="pct"/>
            <w:tcBorders>
              <w:top w:val="single" w:sz="4" w:space="0" w:color="auto"/>
              <w:left w:val="single" w:sz="4" w:space="0" w:color="auto"/>
              <w:bottom w:val="single" w:sz="4" w:space="0" w:color="auto"/>
              <w:right w:val="single" w:sz="4" w:space="0" w:color="auto"/>
            </w:tcBorders>
          </w:tcPr>
          <w:p w14:paraId="34CB9B4C" w14:textId="77777777" w:rsidR="00797C7E" w:rsidRPr="008E008D" w:rsidRDefault="00797C7E" w:rsidP="00CC540B">
            <w:pPr>
              <w:spacing w:after="0" w:line="240" w:lineRule="auto"/>
              <w:jc w:val="center"/>
              <w:rPr>
                <w:rFonts w:ascii="Times New Roman" w:eastAsia="Times New Roman" w:hAnsi="Times New Roman" w:cs="Times New Roman"/>
                <w:lang w:val="lt-LT" w:eastAsia="lt-LT"/>
              </w:rPr>
            </w:pPr>
            <w:r w:rsidRPr="008E008D">
              <w:rPr>
                <w:rFonts w:ascii="Times New Roman" w:eastAsia="Times New Roman" w:hAnsi="Times New Roman" w:cs="Times New Roman"/>
                <w:lang w:val="lt-LT" w:eastAsia="lt-LT"/>
              </w:rPr>
              <w:t xml:space="preserve">Siūloma įranga </w:t>
            </w:r>
            <w:r w:rsidRPr="008E008D">
              <w:rPr>
                <w:rFonts w:ascii="Times New Roman" w:eastAsia="Times New Roman" w:hAnsi="Times New Roman" w:cs="Times New Roman"/>
                <w:b/>
                <w:lang w:val="lt-LT" w:eastAsia="lt-LT"/>
              </w:rPr>
              <w:t xml:space="preserve">Atitinka </w:t>
            </w:r>
            <w:r w:rsidRPr="008E008D">
              <w:rPr>
                <w:rFonts w:ascii="Times New Roman" w:eastAsia="Times New Roman" w:hAnsi="Times New Roman" w:cs="Times New Roman"/>
                <w:lang w:val="lt-LT" w:eastAsia="lt-LT"/>
              </w:rPr>
              <w:t>šio punkto reikalavimus</w:t>
            </w:r>
          </w:p>
          <w:p w14:paraId="02118B41" w14:textId="77777777" w:rsidR="00797C7E" w:rsidRPr="008E008D" w:rsidRDefault="00797C7E" w:rsidP="00CC540B">
            <w:pPr>
              <w:spacing w:after="0" w:line="240" w:lineRule="auto"/>
              <w:jc w:val="center"/>
              <w:rPr>
                <w:rFonts w:ascii="Times New Roman" w:eastAsia="Times New Roman" w:hAnsi="Times New Roman" w:cs="Times New Roman"/>
                <w:highlight w:val="yellow"/>
                <w:lang w:val="lt-LT" w:eastAsia="lt-LT"/>
              </w:rPr>
            </w:pPr>
          </w:p>
        </w:tc>
      </w:tr>
      <w:tr w:rsidR="00797C7E" w:rsidRPr="008E008D" w14:paraId="561FA75A"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0EB31BEC" w14:textId="77777777" w:rsidR="00797C7E" w:rsidRPr="00436DB4" w:rsidRDefault="00797C7E" w:rsidP="00CC540B">
            <w:pPr>
              <w:pStyle w:val="ListParagraph"/>
              <w:ind w:left="0"/>
              <w:contextualSpacing w:val="0"/>
              <w:rPr>
                <w:rFonts w:ascii="Times New Roman" w:hAnsi="Times New Roman"/>
                <w:sz w:val="22"/>
                <w:szCs w:val="22"/>
                <w:highlight w:val="yellow"/>
              </w:rPr>
            </w:pPr>
            <w:r w:rsidRPr="00436DB4">
              <w:rPr>
                <w:rFonts w:ascii="Times New Roman" w:hAnsi="Times New Roman"/>
                <w:sz w:val="22"/>
                <w:szCs w:val="22"/>
              </w:rPr>
              <w:t>4.</w:t>
            </w:r>
          </w:p>
        </w:tc>
        <w:tc>
          <w:tcPr>
            <w:tcW w:w="3185" w:type="pct"/>
            <w:gridSpan w:val="2"/>
            <w:tcBorders>
              <w:top w:val="single" w:sz="4" w:space="0" w:color="auto"/>
              <w:left w:val="single" w:sz="4" w:space="0" w:color="auto"/>
              <w:bottom w:val="single" w:sz="4" w:space="0" w:color="auto"/>
              <w:right w:val="single" w:sz="4" w:space="0" w:color="auto"/>
            </w:tcBorders>
          </w:tcPr>
          <w:p w14:paraId="0842E59C" w14:textId="77777777" w:rsidR="00797C7E" w:rsidRPr="00436DB4" w:rsidRDefault="00797C7E" w:rsidP="00CC540B">
            <w:pPr>
              <w:autoSpaceDE w:val="0"/>
              <w:autoSpaceDN w:val="0"/>
              <w:adjustRightInd w:val="0"/>
              <w:spacing w:after="0" w:line="240" w:lineRule="auto"/>
              <w:jc w:val="both"/>
              <w:rPr>
                <w:rFonts w:ascii="Times New Roman" w:hAnsi="Times New Roman" w:cs="Times New Roman"/>
                <w:lang w:val="lt-LT"/>
              </w:rPr>
            </w:pPr>
            <w:r w:rsidRPr="00436DB4">
              <w:rPr>
                <w:rFonts w:ascii="Times New Roman" w:hAnsi="Times New Roman" w:cs="Times New Roman"/>
                <w:lang w:val="lt-LT"/>
              </w:rPr>
              <w:t>Tiekėjas į savo pasiūlymą turi įtraukti visą aparatinę ir programinę įrangą, medžiagas ir įdiegimo bei suderinimo paslaugas, reikalingas šioje specifikacijoje nurodytiems reikalavimams įvykdyti</w:t>
            </w:r>
          </w:p>
          <w:p w14:paraId="096F3FFB" w14:textId="77777777" w:rsidR="00797C7E" w:rsidRPr="00436DB4" w:rsidRDefault="00797C7E" w:rsidP="00CC540B">
            <w:pPr>
              <w:autoSpaceDE w:val="0"/>
              <w:autoSpaceDN w:val="0"/>
              <w:adjustRightInd w:val="0"/>
              <w:spacing w:after="0" w:line="240" w:lineRule="auto"/>
              <w:jc w:val="both"/>
              <w:rPr>
                <w:rFonts w:ascii="Times New Roman" w:hAnsi="Times New Roman" w:cs="Times New Roman"/>
                <w:highlight w:val="yellow"/>
                <w:lang w:val="lt-LT"/>
              </w:rPr>
            </w:pPr>
          </w:p>
        </w:tc>
        <w:tc>
          <w:tcPr>
            <w:tcW w:w="1516" w:type="pct"/>
            <w:tcBorders>
              <w:top w:val="single" w:sz="4" w:space="0" w:color="auto"/>
              <w:left w:val="single" w:sz="4" w:space="0" w:color="auto"/>
              <w:bottom w:val="single" w:sz="4" w:space="0" w:color="auto"/>
              <w:right w:val="single" w:sz="4" w:space="0" w:color="auto"/>
            </w:tcBorders>
          </w:tcPr>
          <w:p w14:paraId="0BF63D67" w14:textId="77777777" w:rsidR="00797C7E" w:rsidRPr="008E008D" w:rsidRDefault="00797C7E" w:rsidP="00CC540B">
            <w:pPr>
              <w:spacing w:after="0" w:line="240" w:lineRule="auto"/>
              <w:jc w:val="center"/>
              <w:rPr>
                <w:rFonts w:ascii="Times New Roman" w:eastAsia="Times New Roman" w:hAnsi="Times New Roman" w:cs="Times New Roman"/>
                <w:lang w:val="lt-LT" w:eastAsia="lt-LT"/>
              </w:rPr>
            </w:pPr>
            <w:r w:rsidRPr="008E008D">
              <w:rPr>
                <w:rFonts w:ascii="Times New Roman" w:eastAsia="Times New Roman" w:hAnsi="Times New Roman" w:cs="Times New Roman"/>
                <w:lang w:val="lt-LT" w:eastAsia="lt-LT"/>
              </w:rPr>
              <w:t xml:space="preserve">Siūloma įranga </w:t>
            </w:r>
            <w:r w:rsidRPr="008E008D">
              <w:rPr>
                <w:rFonts w:ascii="Times New Roman" w:eastAsia="Times New Roman" w:hAnsi="Times New Roman" w:cs="Times New Roman"/>
                <w:b/>
                <w:lang w:val="lt-LT" w:eastAsia="lt-LT"/>
              </w:rPr>
              <w:t xml:space="preserve">Atitinka </w:t>
            </w:r>
            <w:r w:rsidRPr="008E008D">
              <w:rPr>
                <w:rFonts w:ascii="Times New Roman" w:eastAsia="Times New Roman" w:hAnsi="Times New Roman" w:cs="Times New Roman"/>
                <w:lang w:val="lt-LT" w:eastAsia="lt-LT"/>
              </w:rPr>
              <w:t>šio punkto reikalavimus</w:t>
            </w:r>
          </w:p>
          <w:p w14:paraId="009E5B42" w14:textId="77777777" w:rsidR="00797C7E" w:rsidRPr="008E008D" w:rsidRDefault="00797C7E" w:rsidP="00CC540B">
            <w:pPr>
              <w:spacing w:after="0" w:line="240" w:lineRule="auto"/>
              <w:jc w:val="center"/>
              <w:rPr>
                <w:rFonts w:ascii="Times New Roman" w:hAnsi="Times New Roman" w:cs="Times New Roman"/>
                <w:highlight w:val="yellow"/>
                <w:lang w:val="lt-LT"/>
              </w:rPr>
            </w:pPr>
          </w:p>
        </w:tc>
      </w:tr>
      <w:tr w:rsidR="00797C7E" w:rsidRPr="008E008D" w14:paraId="5FCCACC6"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17640044" w14:textId="77777777" w:rsidR="00797C7E" w:rsidRPr="00C52850" w:rsidRDefault="00797C7E" w:rsidP="00CC540B">
            <w:pPr>
              <w:rPr>
                <w:rFonts w:ascii="Times New Roman" w:hAnsi="Times New Roman" w:cs="Times New Roman"/>
                <w:highlight w:val="yellow"/>
              </w:rPr>
            </w:pPr>
            <w:r w:rsidRPr="00C52850">
              <w:rPr>
                <w:rFonts w:ascii="Times New Roman" w:hAnsi="Times New Roman" w:cs="Times New Roman"/>
              </w:rPr>
              <w:t>5.</w:t>
            </w:r>
          </w:p>
        </w:tc>
        <w:tc>
          <w:tcPr>
            <w:tcW w:w="3185" w:type="pct"/>
            <w:gridSpan w:val="2"/>
            <w:tcBorders>
              <w:top w:val="single" w:sz="4" w:space="0" w:color="auto"/>
              <w:left w:val="single" w:sz="4" w:space="0" w:color="auto"/>
              <w:bottom w:val="single" w:sz="4" w:space="0" w:color="auto"/>
              <w:right w:val="single" w:sz="4" w:space="0" w:color="auto"/>
            </w:tcBorders>
          </w:tcPr>
          <w:p w14:paraId="726AE41A" w14:textId="77777777" w:rsidR="00797C7E" w:rsidRPr="00C52850" w:rsidRDefault="00797C7E" w:rsidP="00CC540B">
            <w:pPr>
              <w:autoSpaceDE w:val="0"/>
              <w:autoSpaceDN w:val="0"/>
              <w:adjustRightInd w:val="0"/>
              <w:spacing w:after="0" w:line="240" w:lineRule="auto"/>
              <w:jc w:val="both"/>
              <w:rPr>
                <w:rFonts w:ascii="Times New Roman" w:hAnsi="Times New Roman" w:cs="Times New Roman"/>
                <w:highlight w:val="yellow"/>
                <w:lang w:val="lt-LT"/>
              </w:rPr>
            </w:pPr>
            <w:r w:rsidRPr="00C52850">
              <w:rPr>
                <w:rFonts w:ascii="Times New Roman" w:hAnsi="Times New Roman" w:cs="Times New Roman"/>
                <w:bCs/>
                <w:lang w:val="lt-LT" w:eastAsia="ar-SA"/>
              </w:rPr>
              <w:t xml:space="preserve">Siūlomos įrangos gamintojas turi užtikrinti kokybės vadybos sistemos standartų laikymąsi. Tai patvirtinančiais dokumentais, kuriuos Tiekėjas turi pateikti, laikomi ISO9001 sertifikatas arba kitas lygiavertis kompetentingos institucijos </w:t>
            </w:r>
            <w:r w:rsidRPr="00C52850">
              <w:rPr>
                <w:rFonts w:ascii="Times New Roman" w:hAnsi="Times New Roman" w:cs="Times New Roman"/>
                <w:bCs/>
                <w:lang w:val="lt-LT" w:eastAsia="ar-SA"/>
              </w:rPr>
              <w:lastRenderedPageBreak/>
              <w:t>išduotas dokumentas, patvirtinantis, kad gamintojo kokybės vadybos sistema atitinka pripažintus kokybės vadybos tarptautinius ar Europos standartus (turi būti pateikiama nuoroda į standarto puslapyje internete paskelbtą informaciją arba į gamintojo puslapyje paskelbtą informaciją). Reikalavimas netaikomas programinei įrangai;</w:t>
            </w:r>
          </w:p>
        </w:tc>
        <w:tc>
          <w:tcPr>
            <w:tcW w:w="1516" w:type="pct"/>
            <w:tcBorders>
              <w:top w:val="single" w:sz="4" w:space="0" w:color="auto"/>
              <w:left w:val="single" w:sz="4" w:space="0" w:color="auto"/>
              <w:bottom w:val="single" w:sz="4" w:space="0" w:color="auto"/>
              <w:right w:val="single" w:sz="4" w:space="0" w:color="auto"/>
            </w:tcBorders>
          </w:tcPr>
          <w:p w14:paraId="09BDAA84" w14:textId="77777777" w:rsidR="00797C7E" w:rsidRPr="008E008D" w:rsidRDefault="00797C7E" w:rsidP="00CC540B">
            <w:pPr>
              <w:spacing w:after="0" w:line="240" w:lineRule="auto"/>
              <w:jc w:val="center"/>
              <w:rPr>
                <w:rFonts w:ascii="Times New Roman" w:eastAsia="Times New Roman" w:hAnsi="Times New Roman" w:cs="Times New Roman"/>
                <w:lang w:val="lt-LT" w:eastAsia="lt-LT"/>
              </w:rPr>
            </w:pPr>
            <w:r w:rsidRPr="008E008D">
              <w:rPr>
                <w:rFonts w:ascii="Times New Roman" w:eastAsia="Times New Roman" w:hAnsi="Times New Roman" w:cs="Times New Roman"/>
                <w:lang w:val="lt-LT" w:eastAsia="lt-LT"/>
              </w:rPr>
              <w:lastRenderedPageBreak/>
              <w:t xml:space="preserve">Siūloma įranga </w:t>
            </w:r>
            <w:r w:rsidRPr="008E008D">
              <w:rPr>
                <w:rFonts w:ascii="Times New Roman" w:eastAsia="Times New Roman" w:hAnsi="Times New Roman" w:cs="Times New Roman"/>
                <w:b/>
                <w:lang w:val="lt-LT" w:eastAsia="lt-LT"/>
              </w:rPr>
              <w:t xml:space="preserve">Atitinka </w:t>
            </w:r>
            <w:r w:rsidRPr="008E008D">
              <w:rPr>
                <w:rFonts w:ascii="Times New Roman" w:eastAsia="Times New Roman" w:hAnsi="Times New Roman" w:cs="Times New Roman"/>
                <w:lang w:val="lt-LT" w:eastAsia="lt-LT"/>
              </w:rPr>
              <w:t>šio punkto reikalavimus</w:t>
            </w:r>
          </w:p>
          <w:p w14:paraId="4C43412D" w14:textId="77777777" w:rsidR="00797C7E" w:rsidRPr="008E008D" w:rsidRDefault="00797C7E" w:rsidP="00CC540B">
            <w:pPr>
              <w:spacing w:after="0" w:line="240" w:lineRule="auto"/>
              <w:jc w:val="center"/>
              <w:rPr>
                <w:rFonts w:ascii="Times New Roman" w:eastAsia="Times New Roman" w:hAnsi="Times New Roman" w:cs="Times New Roman"/>
                <w:highlight w:val="yellow"/>
                <w:lang w:val="lt-LT" w:eastAsia="lt-LT"/>
              </w:rPr>
            </w:pPr>
          </w:p>
          <w:p w14:paraId="4B28302B" w14:textId="77777777" w:rsidR="00797C7E" w:rsidRPr="008E008D" w:rsidRDefault="00634502" w:rsidP="00CC540B">
            <w:pPr>
              <w:spacing w:after="0" w:line="240" w:lineRule="auto"/>
              <w:jc w:val="both"/>
              <w:rPr>
                <w:rFonts w:ascii="Times New Roman" w:hAnsi="Times New Roman" w:cs="Times New Roman"/>
                <w:i/>
                <w:highlight w:val="yellow"/>
                <w:lang w:val="lt-LT"/>
              </w:rPr>
            </w:pPr>
            <w:hyperlink r:id="rId6" w:history="1">
              <w:r w:rsidR="00797C7E" w:rsidRPr="008E008D">
                <w:rPr>
                  <w:rStyle w:val="Hyperlink"/>
                  <w:rFonts w:ascii="Times New Roman" w:eastAsia="Times New Roman" w:hAnsi="Times New Roman" w:cs="Times New Roman"/>
                  <w:i/>
                  <w:lang w:val="lt-LT" w:eastAsia="lt-LT"/>
                </w:rPr>
                <w:t>https://investor.fortinet.com/static-files/6071988a-accd-495a-b046-9abd4ca57ae7</w:t>
              </w:r>
            </w:hyperlink>
            <w:r w:rsidR="00797C7E" w:rsidRPr="008E008D">
              <w:rPr>
                <w:rFonts w:ascii="Times New Roman" w:eastAsia="Times New Roman" w:hAnsi="Times New Roman" w:cs="Times New Roman"/>
                <w:i/>
                <w:lang w:val="lt-LT" w:eastAsia="lt-LT"/>
              </w:rPr>
              <w:t xml:space="preserve"> </w:t>
            </w:r>
          </w:p>
        </w:tc>
      </w:tr>
      <w:tr w:rsidR="00797C7E" w:rsidRPr="008E008D" w14:paraId="0F8C1880"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4A0D08E3" w14:textId="77777777" w:rsidR="00797C7E" w:rsidRPr="009F0A4B" w:rsidRDefault="00797C7E" w:rsidP="00CC540B">
            <w:pPr>
              <w:rPr>
                <w:rFonts w:ascii="Times New Roman" w:hAnsi="Times New Roman" w:cs="Times New Roman"/>
              </w:rPr>
            </w:pPr>
            <w:r w:rsidRPr="009F0A4B">
              <w:rPr>
                <w:rFonts w:ascii="Times New Roman" w:hAnsi="Times New Roman" w:cs="Times New Roman"/>
              </w:rPr>
              <w:lastRenderedPageBreak/>
              <w:t>6.</w:t>
            </w:r>
          </w:p>
        </w:tc>
        <w:tc>
          <w:tcPr>
            <w:tcW w:w="3185" w:type="pct"/>
            <w:gridSpan w:val="2"/>
            <w:tcBorders>
              <w:top w:val="single" w:sz="4" w:space="0" w:color="auto"/>
              <w:left w:val="single" w:sz="4" w:space="0" w:color="auto"/>
              <w:bottom w:val="single" w:sz="4" w:space="0" w:color="auto"/>
              <w:right w:val="single" w:sz="4" w:space="0" w:color="auto"/>
            </w:tcBorders>
          </w:tcPr>
          <w:p w14:paraId="711AC7F3" w14:textId="77777777" w:rsidR="00797C7E" w:rsidRPr="009F0A4B" w:rsidRDefault="00797C7E" w:rsidP="00CC540B">
            <w:pPr>
              <w:autoSpaceDE w:val="0"/>
              <w:autoSpaceDN w:val="0"/>
              <w:adjustRightInd w:val="0"/>
              <w:spacing w:after="0" w:line="240" w:lineRule="auto"/>
              <w:jc w:val="both"/>
              <w:rPr>
                <w:rFonts w:ascii="Times New Roman" w:hAnsi="Times New Roman" w:cs="Times New Roman"/>
                <w:lang w:val="lt-LT"/>
              </w:rPr>
            </w:pPr>
            <w:r w:rsidRPr="009F0A4B">
              <w:rPr>
                <w:rFonts w:ascii="Times New Roman" w:hAnsi="Times New Roman" w:cs="Times New Roman"/>
                <w:lang w:val="lt-LT"/>
              </w:rPr>
              <w:t xml:space="preserve">Gamintojas nėra paskelbęs žinios apie siūlomos įrangos gamybos arba tobulinimo nutraukimą (angl. </w:t>
            </w:r>
            <w:proofErr w:type="spellStart"/>
            <w:r w:rsidRPr="009F0A4B">
              <w:rPr>
                <w:rFonts w:ascii="Times New Roman" w:hAnsi="Times New Roman" w:cs="Times New Roman"/>
                <w:i/>
                <w:iCs/>
                <w:lang w:val="lt-LT"/>
              </w:rPr>
              <w:t>end</w:t>
            </w:r>
            <w:proofErr w:type="spellEnd"/>
            <w:r w:rsidRPr="009F0A4B">
              <w:rPr>
                <w:rFonts w:ascii="Times New Roman" w:hAnsi="Times New Roman" w:cs="Times New Roman"/>
                <w:i/>
                <w:iCs/>
                <w:lang w:val="lt-LT"/>
              </w:rPr>
              <w:t xml:space="preserve"> </w:t>
            </w:r>
            <w:proofErr w:type="spellStart"/>
            <w:r w:rsidRPr="009F0A4B">
              <w:rPr>
                <w:rFonts w:ascii="Times New Roman" w:hAnsi="Times New Roman" w:cs="Times New Roman"/>
                <w:i/>
                <w:iCs/>
                <w:lang w:val="lt-LT"/>
              </w:rPr>
              <w:t>of</w:t>
            </w:r>
            <w:proofErr w:type="spellEnd"/>
            <w:r w:rsidRPr="009F0A4B">
              <w:rPr>
                <w:rFonts w:ascii="Times New Roman" w:hAnsi="Times New Roman" w:cs="Times New Roman"/>
                <w:i/>
                <w:iCs/>
                <w:lang w:val="lt-LT"/>
              </w:rPr>
              <w:t xml:space="preserve"> </w:t>
            </w:r>
            <w:proofErr w:type="spellStart"/>
            <w:r w:rsidRPr="009F0A4B">
              <w:rPr>
                <w:rFonts w:ascii="Times New Roman" w:hAnsi="Times New Roman" w:cs="Times New Roman"/>
                <w:i/>
                <w:iCs/>
                <w:lang w:val="lt-LT"/>
              </w:rPr>
              <w:t>life</w:t>
            </w:r>
            <w:proofErr w:type="spellEnd"/>
            <w:r w:rsidRPr="009F0A4B">
              <w:rPr>
                <w:rFonts w:ascii="Times New Roman" w:hAnsi="Times New Roman" w:cs="Times New Roman"/>
                <w:i/>
                <w:iCs/>
                <w:lang w:val="lt-LT"/>
              </w:rPr>
              <w:t xml:space="preserve"> </w:t>
            </w:r>
            <w:proofErr w:type="spellStart"/>
            <w:r w:rsidRPr="009F0A4B">
              <w:rPr>
                <w:rFonts w:ascii="Times New Roman" w:hAnsi="Times New Roman" w:cs="Times New Roman"/>
                <w:i/>
                <w:iCs/>
                <w:lang w:val="lt-LT"/>
              </w:rPr>
              <w:t>time</w:t>
            </w:r>
            <w:proofErr w:type="spellEnd"/>
            <w:r w:rsidRPr="009F0A4B">
              <w:rPr>
                <w:rFonts w:ascii="Times New Roman" w:hAnsi="Times New Roman" w:cs="Times New Roman"/>
                <w:i/>
                <w:iCs/>
                <w:lang w:val="lt-LT"/>
              </w:rPr>
              <w:t xml:space="preserve"> ar </w:t>
            </w:r>
            <w:proofErr w:type="spellStart"/>
            <w:r w:rsidRPr="009F0A4B">
              <w:rPr>
                <w:rFonts w:ascii="Times New Roman" w:hAnsi="Times New Roman" w:cs="Times New Roman"/>
                <w:i/>
                <w:iCs/>
                <w:lang w:val="lt-LT"/>
              </w:rPr>
              <w:t>Discontinued</w:t>
            </w:r>
            <w:proofErr w:type="spellEnd"/>
            <w:r w:rsidRPr="009F0A4B">
              <w:rPr>
                <w:rFonts w:ascii="Times New Roman" w:hAnsi="Times New Roman" w:cs="Times New Roman"/>
                <w:lang w:val="lt-LT"/>
              </w:rPr>
              <w:t>)</w:t>
            </w:r>
          </w:p>
          <w:p w14:paraId="2B75AD2A" w14:textId="77777777" w:rsidR="00797C7E" w:rsidRPr="009F0A4B" w:rsidRDefault="00797C7E" w:rsidP="00CC540B">
            <w:pPr>
              <w:spacing w:after="0" w:line="240" w:lineRule="auto"/>
              <w:rPr>
                <w:rFonts w:ascii="Times New Roman" w:hAnsi="Times New Roman" w:cs="Times New Roman"/>
              </w:rPr>
            </w:pPr>
          </w:p>
        </w:tc>
        <w:tc>
          <w:tcPr>
            <w:tcW w:w="1516" w:type="pct"/>
            <w:tcBorders>
              <w:top w:val="single" w:sz="4" w:space="0" w:color="auto"/>
              <w:left w:val="single" w:sz="4" w:space="0" w:color="auto"/>
              <w:bottom w:val="single" w:sz="4" w:space="0" w:color="auto"/>
              <w:right w:val="single" w:sz="4" w:space="0" w:color="auto"/>
            </w:tcBorders>
          </w:tcPr>
          <w:p w14:paraId="5C80EFB6" w14:textId="77777777" w:rsidR="00797C7E" w:rsidRPr="008E008D" w:rsidRDefault="00797C7E" w:rsidP="00CC540B">
            <w:pPr>
              <w:spacing w:after="0" w:line="240" w:lineRule="auto"/>
              <w:jc w:val="center"/>
              <w:rPr>
                <w:rFonts w:ascii="Times New Roman" w:eastAsia="Times New Roman" w:hAnsi="Times New Roman" w:cs="Times New Roman"/>
                <w:lang w:val="lt-LT" w:eastAsia="lt-LT"/>
              </w:rPr>
            </w:pPr>
            <w:r w:rsidRPr="008E008D">
              <w:rPr>
                <w:rFonts w:ascii="Times New Roman" w:eastAsia="Times New Roman" w:hAnsi="Times New Roman" w:cs="Times New Roman"/>
                <w:lang w:val="lt-LT" w:eastAsia="lt-LT"/>
              </w:rPr>
              <w:t xml:space="preserve">Siūloma įranga </w:t>
            </w:r>
            <w:r w:rsidRPr="008E008D">
              <w:rPr>
                <w:rFonts w:ascii="Times New Roman" w:eastAsia="Times New Roman" w:hAnsi="Times New Roman" w:cs="Times New Roman"/>
                <w:b/>
                <w:lang w:val="lt-LT" w:eastAsia="lt-LT"/>
              </w:rPr>
              <w:t xml:space="preserve">Atitinka </w:t>
            </w:r>
            <w:r w:rsidRPr="008E008D">
              <w:rPr>
                <w:rFonts w:ascii="Times New Roman" w:eastAsia="Times New Roman" w:hAnsi="Times New Roman" w:cs="Times New Roman"/>
                <w:lang w:val="lt-LT" w:eastAsia="lt-LT"/>
              </w:rPr>
              <w:t>šio punkto reikalavimus</w:t>
            </w:r>
          </w:p>
          <w:p w14:paraId="5978EF95" w14:textId="77777777" w:rsidR="00797C7E" w:rsidRPr="008E008D" w:rsidRDefault="00797C7E" w:rsidP="00CC540B">
            <w:pPr>
              <w:spacing w:after="0" w:line="240" w:lineRule="auto"/>
              <w:jc w:val="center"/>
              <w:rPr>
                <w:rFonts w:ascii="Times New Roman" w:hAnsi="Times New Roman" w:cs="Times New Roman"/>
                <w:highlight w:val="yellow"/>
                <w:lang w:val="lt-LT"/>
              </w:rPr>
            </w:pPr>
          </w:p>
        </w:tc>
      </w:tr>
      <w:tr w:rsidR="00797C7E" w:rsidRPr="00950F51" w14:paraId="08394D80"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0C949329" w14:textId="77777777" w:rsidR="00797C7E" w:rsidRPr="009F0A4B" w:rsidRDefault="00797C7E" w:rsidP="00CC540B">
            <w:pPr>
              <w:rPr>
                <w:rFonts w:ascii="Times New Roman" w:hAnsi="Times New Roman" w:cs="Times New Roman"/>
              </w:rPr>
            </w:pPr>
            <w:r w:rsidRPr="009F0A4B">
              <w:rPr>
                <w:rFonts w:ascii="Times New Roman" w:hAnsi="Times New Roman" w:cs="Times New Roman"/>
              </w:rPr>
              <w:t>7.</w:t>
            </w:r>
          </w:p>
        </w:tc>
        <w:tc>
          <w:tcPr>
            <w:tcW w:w="3185" w:type="pct"/>
            <w:gridSpan w:val="2"/>
            <w:tcBorders>
              <w:top w:val="single" w:sz="4" w:space="0" w:color="auto"/>
              <w:left w:val="single" w:sz="4" w:space="0" w:color="auto"/>
              <w:bottom w:val="single" w:sz="4" w:space="0" w:color="auto"/>
              <w:right w:val="single" w:sz="4" w:space="0" w:color="auto"/>
            </w:tcBorders>
          </w:tcPr>
          <w:p w14:paraId="3ADE4943" w14:textId="77777777" w:rsidR="00797C7E" w:rsidRPr="009F0A4B" w:rsidRDefault="00797C7E" w:rsidP="00CC540B">
            <w:pPr>
              <w:autoSpaceDE w:val="0"/>
              <w:autoSpaceDN w:val="0"/>
              <w:adjustRightInd w:val="0"/>
              <w:spacing w:after="0" w:line="240" w:lineRule="auto"/>
              <w:jc w:val="both"/>
              <w:rPr>
                <w:rFonts w:ascii="Times New Roman" w:hAnsi="Times New Roman" w:cs="Times New Roman"/>
                <w:lang w:val="lt-LT"/>
              </w:rPr>
            </w:pPr>
            <w:r w:rsidRPr="009F0A4B">
              <w:rPr>
                <w:rFonts w:ascii="Times New Roman" w:hAnsi="Times New Roman" w:cs="Times New Roman"/>
                <w:lang w:val="lt-LT"/>
              </w:rPr>
              <w:t>Jeigu nenurodyta kitaip, techninės įrangos tiekėjas turi užtikrinti, kad garantiniu laikotarpiu įrangos remontą atliks įrangos gamintojas ar gamintojo sertifikuoti specialistai, ir pateikti tai patvirtinančius dokumentus (reikalavimas netaikomas programinei įrangai)</w:t>
            </w:r>
          </w:p>
          <w:p w14:paraId="7CAD601C" w14:textId="77777777" w:rsidR="00797C7E" w:rsidRPr="009F0A4B" w:rsidRDefault="00797C7E" w:rsidP="00CC540B">
            <w:pPr>
              <w:autoSpaceDE w:val="0"/>
              <w:autoSpaceDN w:val="0"/>
              <w:adjustRightInd w:val="0"/>
              <w:spacing w:after="0" w:line="240" w:lineRule="auto"/>
              <w:jc w:val="both"/>
              <w:rPr>
                <w:rFonts w:ascii="Times New Roman" w:hAnsi="Times New Roman" w:cs="Times New Roman"/>
                <w:lang w:val="lt-LT"/>
              </w:rPr>
            </w:pPr>
          </w:p>
        </w:tc>
        <w:tc>
          <w:tcPr>
            <w:tcW w:w="1516" w:type="pct"/>
            <w:tcBorders>
              <w:top w:val="single" w:sz="4" w:space="0" w:color="auto"/>
              <w:left w:val="single" w:sz="4" w:space="0" w:color="auto"/>
              <w:bottom w:val="single" w:sz="4" w:space="0" w:color="auto"/>
              <w:right w:val="single" w:sz="4" w:space="0" w:color="auto"/>
            </w:tcBorders>
          </w:tcPr>
          <w:p w14:paraId="224D0B09" w14:textId="77777777" w:rsidR="00797C7E" w:rsidRPr="00950F51" w:rsidRDefault="00797C7E" w:rsidP="00CC540B">
            <w:pPr>
              <w:spacing w:after="0" w:line="240" w:lineRule="auto"/>
              <w:jc w:val="both"/>
              <w:rPr>
                <w:rFonts w:ascii="Times New Roman" w:hAnsi="Times New Roman" w:cs="Times New Roman"/>
                <w:iCs/>
                <w:lang w:val="lt-LT"/>
              </w:rPr>
            </w:pPr>
          </w:p>
          <w:p w14:paraId="00AD0B4D" w14:textId="77777777" w:rsidR="00797C7E" w:rsidRPr="00950F51" w:rsidRDefault="00797C7E" w:rsidP="00CC540B">
            <w:pPr>
              <w:spacing w:after="0" w:line="240" w:lineRule="auto"/>
              <w:jc w:val="both"/>
              <w:rPr>
                <w:rFonts w:ascii="Times New Roman" w:hAnsi="Times New Roman" w:cs="Times New Roman"/>
                <w:iCs/>
                <w:lang w:val="lt-LT"/>
              </w:rPr>
            </w:pPr>
            <w:r w:rsidRPr="00950F51">
              <w:rPr>
                <w:rFonts w:ascii="Times New Roman" w:hAnsi="Times New Roman" w:cs="Times New Roman"/>
                <w:iCs/>
                <w:lang w:val="lt-LT"/>
              </w:rPr>
              <w:t xml:space="preserve">Pateikiamas </w:t>
            </w:r>
            <w:proofErr w:type="spellStart"/>
            <w:r w:rsidRPr="00950F51">
              <w:rPr>
                <w:rFonts w:ascii="Times New Roman" w:hAnsi="Times New Roman" w:cs="Times New Roman"/>
                <w:iCs/>
                <w:lang w:val="lt-LT"/>
              </w:rPr>
              <w:t>partneriavimą</w:t>
            </w:r>
            <w:proofErr w:type="spellEnd"/>
            <w:r w:rsidRPr="00950F51">
              <w:rPr>
                <w:rFonts w:ascii="Times New Roman" w:hAnsi="Times New Roman" w:cs="Times New Roman"/>
                <w:iCs/>
                <w:lang w:val="lt-LT"/>
              </w:rPr>
              <w:t xml:space="preserve"> patvirtinantis dokumentas </w:t>
            </w:r>
          </w:p>
          <w:p w14:paraId="099730D7" w14:textId="77777777" w:rsidR="00797C7E" w:rsidRPr="00950F51" w:rsidRDefault="00797C7E" w:rsidP="00CC540B">
            <w:pPr>
              <w:spacing w:after="0" w:line="240" w:lineRule="auto"/>
              <w:jc w:val="both"/>
              <w:rPr>
                <w:rFonts w:ascii="Times New Roman" w:hAnsi="Times New Roman" w:cs="Times New Roman"/>
                <w:iCs/>
                <w:highlight w:val="yellow"/>
                <w:lang w:val="lt-LT"/>
              </w:rPr>
            </w:pPr>
          </w:p>
        </w:tc>
      </w:tr>
      <w:tr w:rsidR="00797C7E" w:rsidRPr="00950F51" w14:paraId="7C53BAE3"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195ED89E" w14:textId="77777777" w:rsidR="00797C7E" w:rsidRPr="009F0A4B" w:rsidRDefault="00797C7E" w:rsidP="00CC540B">
            <w:pPr>
              <w:rPr>
                <w:rFonts w:ascii="Times New Roman" w:hAnsi="Times New Roman" w:cs="Times New Roman"/>
              </w:rPr>
            </w:pPr>
            <w:r>
              <w:rPr>
                <w:rFonts w:ascii="Times New Roman" w:hAnsi="Times New Roman" w:cs="Times New Roman"/>
              </w:rPr>
              <w:t>8</w:t>
            </w:r>
            <w:r w:rsidRPr="009F0A4B">
              <w:rPr>
                <w:rFonts w:ascii="Times New Roman" w:hAnsi="Times New Roman" w:cs="Times New Roman"/>
              </w:rPr>
              <w:t>.</w:t>
            </w:r>
          </w:p>
        </w:tc>
        <w:tc>
          <w:tcPr>
            <w:tcW w:w="3185" w:type="pct"/>
            <w:gridSpan w:val="2"/>
            <w:tcBorders>
              <w:top w:val="single" w:sz="4" w:space="0" w:color="auto"/>
              <w:left w:val="single" w:sz="4" w:space="0" w:color="auto"/>
              <w:bottom w:val="single" w:sz="4" w:space="0" w:color="auto"/>
              <w:right w:val="single" w:sz="4" w:space="0" w:color="auto"/>
            </w:tcBorders>
          </w:tcPr>
          <w:p w14:paraId="66A8EE90" w14:textId="77777777" w:rsidR="00797C7E" w:rsidRPr="009F0A4B" w:rsidRDefault="00797C7E" w:rsidP="00CC540B">
            <w:pPr>
              <w:autoSpaceDE w:val="0"/>
              <w:autoSpaceDN w:val="0"/>
              <w:adjustRightInd w:val="0"/>
              <w:spacing w:after="0" w:line="240" w:lineRule="auto"/>
              <w:jc w:val="both"/>
              <w:rPr>
                <w:rFonts w:ascii="Times New Roman" w:hAnsi="Times New Roman" w:cs="Times New Roman"/>
                <w:lang w:val="lt-LT"/>
              </w:rPr>
            </w:pPr>
            <w:r w:rsidRPr="009F0A4B">
              <w:rPr>
                <w:rFonts w:ascii="Times New Roman" w:hAnsi="Times New Roman" w:cs="Times New Roman"/>
                <w:lang w:val="lt-LT"/>
              </w:rPr>
              <w:t>Visos techninės įrangos maitinimo įtampa turi būti 230V 50Hz su Europos kontinentinėje dalyje naudojama jungtimi (CEE 7/7), jeigu nenurodyta kitaip</w:t>
            </w:r>
          </w:p>
          <w:p w14:paraId="79D5059B" w14:textId="77777777" w:rsidR="00797C7E" w:rsidRPr="009F0A4B" w:rsidRDefault="00797C7E" w:rsidP="00CC540B">
            <w:pPr>
              <w:autoSpaceDE w:val="0"/>
              <w:autoSpaceDN w:val="0"/>
              <w:adjustRightInd w:val="0"/>
              <w:spacing w:after="0" w:line="240" w:lineRule="auto"/>
              <w:jc w:val="both"/>
              <w:rPr>
                <w:rFonts w:ascii="Times New Roman" w:hAnsi="Times New Roman" w:cs="Times New Roman"/>
              </w:rPr>
            </w:pPr>
          </w:p>
        </w:tc>
        <w:tc>
          <w:tcPr>
            <w:tcW w:w="1516" w:type="pct"/>
            <w:tcBorders>
              <w:top w:val="single" w:sz="4" w:space="0" w:color="auto"/>
              <w:left w:val="single" w:sz="4" w:space="0" w:color="auto"/>
              <w:bottom w:val="single" w:sz="4" w:space="0" w:color="auto"/>
              <w:right w:val="single" w:sz="4" w:space="0" w:color="auto"/>
            </w:tcBorders>
          </w:tcPr>
          <w:p w14:paraId="7C44F40E" w14:textId="77777777" w:rsidR="00797C7E" w:rsidRPr="00950F51" w:rsidRDefault="00797C7E" w:rsidP="00CC540B">
            <w:pPr>
              <w:spacing w:after="0" w:line="240" w:lineRule="auto"/>
              <w:jc w:val="center"/>
              <w:rPr>
                <w:rFonts w:ascii="Times New Roman" w:hAnsi="Times New Roman" w:cs="Times New Roman"/>
                <w:iCs/>
                <w:highlight w:val="yellow"/>
                <w:lang w:val="lt-LT"/>
              </w:rPr>
            </w:pPr>
            <w:r w:rsidRPr="00950F51">
              <w:rPr>
                <w:rFonts w:ascii="Times New Roman" w:eastAsia="Times New Roman" w:hAnsi="Times New Roman" w:cs="Times New Roman"/>
                <w:iCs/>
                <w:lang w:val="lt-LT"/>
              </w:rPr>
              <w:t>Visos techninės įrangos maitinimo įtampa 230V 50Hz su Europos kontinentinėje dalyje naudojama jungtimi (CEE 7/7).</w:t>
            </w:r>
          </w:p>
        </w:tc>
      </w:tr>
      <w:tr w:rsidR="00797C7E" w:rsidRPr="008E008D" w14:paraId="45ACF383"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333595C5" w14:textId="77777777" w:rsidR="00797C7E" w:rsidRPr="009F0A4B" w:rsidRDefault="00797C7E" w:rsidP="00CC540B">
            <w:pPr>
              <w:rPr>
                <w:rFonts w:ascii="Times New Roman" w:hAnsi="Times New Roman" w:cs="Times New Roman"/>
                <w:highlight w:val="yellow"/>
              </w:rPr>
            </w:pPr>
            <w:r>
              <w:rPr>
                <w:rFonts w:ascii="Times New Roman" w:hAnsi="Times New Roman" w:cs="Times New Roman"/>
              </w:rPr>
              <w:t>9</w:t>
            </w:r>
            <w:r w:rsidRPr="009F0A4B">
              <w:rPr>
                <w:rFonts w:ascii="Times New Roman" w:hAnsi="Times New Roman" w:cs="Times New Roman"/>
              </w:rPr>
              <w:t>.</w:t>
            </w:r>
          </w:p>
        </w:tc>
        <w:tc>
          <w:tcPr>
            <w:tcW w:w="3185" w:type="pct"/>
            <w:gridSpan w:val="2"/>
            <w:tcBorders>
              <w:top w:val="single" w:sz="4" w:space="0" w:color="auto"/>
              <w:left w:val="single" w:sz="4" w:space="0" w:color="auto"/>
              <w:bottom w:val="single" w:sz="4" w:space="0" w:color="auto"/>
              <w:right w:val="single" w:sz="4" w:space="0" w:color="auto"/>
            </w:tcBorders>
          </w:tcPr>
          <w:p w14:paraId="29BF716C" w14:textId="77777777" w:rsidR="00797C7E" w:rsidRPr="009F0A4B" w:rsidRDefault="00797C7E" w:rsidP="00CC540B">
            <w:pPr>
              <w:autoSpaceDE w:val="0"/>
              <w:autoSpaceDN w:val="0"/>
              <w:adjustRightInd w:val="0"/>
              <w:spacing w:after="0" w:line="240" w:lineRule="auto"/>
              <w:jc w:val="both"/>
              <w:rPr>
                <w:rFonts w:ascii="Times New Roman" w:hAnsi="Times New Roman" w:cs="Times New Roman"/>
                <w:lang w:val="lt-LT"/>
              </w:rPr>
            </w:pPr>
            <w:r w:rsidRPr="009F0A4B">
              <w:rPr>
                <w:rFonts w:ascii="Times New Roman" w:hAnsi="Times New Roman" w:cs="Times New Roman"/>
                <w:lang w:val="lt-LT"/>
              </w:rPr>
              <w:t>Įsigyjamoje įrangoje nėra įdiegta jokios papildomos programinės įrangos, kuri nėra būtina tokios įrangos funkcionalumui užtikrinti. Paaiškėjus, kad įrangoje yra įdiegta įtartina, šnipinėjimo ar kokia kita kenkimo programinė įranga, tai būtų traktuojama kaip reikalavimų neatitikimas ir sutarties sąlygų nesilaikymas:</w:t>
            </w:r>
          </w:p>
          <w:p w14:paraId="306F0152" w14:textId="77777777" w:rsidR="00797C7E" w:rsidRPr="009F0A4B" w:rsidRDefault="00797C7E" w:rsidP="00CC540B">
            <w:pPr>
              <w:autoSpaceDE w:val="0"/>
              <w:autoSpaceDN w:val="0"/>
              <w:adjustRightInd w:val="0"/>
              <w:spacing w:after="0" w:line="240" w:lineRule="auto"/>
              <w:jc w:val="both"/>
              <w:rPr>
                <w:rFonts w:ascii="Times New Roman" w:hAnsi="Times New Roman" w:cs="Times New Roman"/>
                <w:lang w:val="lt-LT"/>
              </w:rPr>
            </w:pPr>
            <w:r w:rsidRPr="009F0A4B">
              <w:rPr>
                <w:rFonts w:ascii="Times New Roman" w:hAnsi="Times New Roman" w:cs="Times New Roman"/>
                <w:lang w:val="lt-LT"/>
              </w:rPr>
              <w:t>- įranga grąžinama tiekėjui arba keičiama nauja lygiaverte ar geresne, tačiau saugumo reikalavimus atitinkančia įranga;</w:t>
            </w:r>
          </w:p>
          <w:p w14:paraId="2D926C66" w14:textId="77777777" w:rsidR="00797C7E" w:rsidRPr="009F0A4B" w:rsidRDefault="00797C7E" w:rsidP="00CC540B">
            <w:pPr>
              <w:spacing w:after="0" w:line="240" w:lineRule="auto"/>
              <w:jc w:val="both"/>
              <w:rPr>
                <w:rFonts w:ascii="Times New Roman" w:hAnsi="Times New Roman" w:cs="Times New Roman"/>
                <w:lang w:val="lt-LT"/>
              </w:rPr>
            </w:pPr>
            <w:r w:rsidRPr="009F0A4B">
              <w:rPr>
                <w:rFonts w:ascii="Times New Roman" w:hAnsi="Times New Roman" w:cs="Times New Roman"/>
                <w:lang w:val="lt-LT"/>
              </w:rPr>
              <w:t>- tiekėjas padengia pirkimo proceso metu pirkėjo patirtą materialinę žalą.</w:t>
            </w:r>
          </w:p>
          <w:p w14:paraId="65555513" w14:textId="77777777" w:rsidR="00797C7E" w:rsidRPr="00C8259B" w:rsidRDefault="00797C7E" w:rsidP="00CC540B">
            <w:pPr>
              <w:spacing w:after="0" w:line="240" w:lineRule="auto"/>
              <w:jc w:val="both"/>
              <w:rPr>
                <w:rFonts w:ascii="Times New Roman" w:hAnsi="Times New Roman" w:cs="Times New Roman"/>
                <w:highlight w:val="yellow"/>
                <w:lang w:val="lt-LT"/>
              </w:rPr>
            </w:pPr>
          </w:p>
        </w:tc>
        <w:tc>
          <w:tcPr>
            <w:tcW w:w="1516" w:type="pct"/>
            <w:tcBorders>
              <w:top w:val="single" w:sz="4" w:space="0" w:color="auto"/>
              <w:left w:val="single" w:sz="4" w:space="0" w:color="auto"/>
              <w:bottom w:val="single" w:sz="4" w:space="0" w:color="auto"/>
              <w:right w:val="single" w:sz="4" w:space="0" w:color="auto"/>
            </w:tcBorders>
          </w:tcPr>
          <w:p w14:paraId="15ADB9CF" w14:textId="77777777" w:rsidR="00797C7E" w:rsidRPr="008E008D" w:rsidRDefault="00797C7E" w:rsidP="00CC540B">
            <w:pPr>
              <w:spacing w:after="0" w:line="240" w:lineRule="auto"/>
              <w:jc w:val="center"/>
              <w:rPr>
                <w:rFonts w:ascii="Times New Roman" w:eastAsia="Times New Roman" w:hAnsi="Times New Roman" w:cs="Times New Roman"/>
                <w:lang w:val="lt-LT" w:eastAsia="lt-LT"/>
              </w:rPr>
            </w:pPr>
            <w:r w:rsidRPr="008E008D">
              <w:rPr>
                <w:rFonts w:ascii="Times New Roman" w:eastAsia="Times New Roman" w:hAnsi="Times New Roman" w:cs="Times New Roman"/>
                <w:lang w:val="lt-LT" w:eastAsia="lt-LT"/>
              </w:rPr>
              <w:t xml:space="preserve">Siūloma įranga </w:t>
            </w:r>
            <w:r w:rsidRPr="008E008D">
              <w:rPr>
                <w:rFonts w:ascii="Times New Roman" w:eastAsia="Times New Roman" w:hAnsi="Times New Roman" w:cs="Times New Roman"/>
                <w:b/>
                <w:lang w:val="lt-LT" w:eastAsia="lt-LT"/>
              </w:rPr>
              <w:t xml:space="preserve">Atitinka </w:t>
            </w:r>
            <w:r w:rsidRPr="008E008D">
              <w:rPr>
                <w:rFonts w:ascii="Times New Roman" w:eastAsia="Times New Roman" w:hAnsi="Times New Roman" w:cs="Times New Roman"/>
                <w:lang w:val="lt-LT" w:eastAsia="lt-LT"/>
              </w:rPr>
              <w:t>šio punkto reikalavimus</w:t>
            </w:r>
          </w:p>
          <w:p w14:paraId="44BDEFFF" w14:textId="77777777" w:rsidR="00797C7E" w:rsidRPr="008E008D" w:rsidRDefault="00797C7E" w:rsidP="00CC540B">
            <w:pPr>
              <w:spacing w:after="0" w:line="240" w:lineRule="auto"/>
              <w:jc w:val="center"/>
              <w:rPr>
                <w:rFonts w:ascii="Times New Roman" w:hAnsi="Times New Roman" w:cs="Times New Roman"/>
                <w:highlight w:val="yellow"/>
                <w:lang w:val="lt-LT"/>
              </w:rPr>
            </w:pPr>
          </w:p>
        </w:tc>
      </w:tr>
      <w:tr w:rsidR="00797C7E" w:rsidRPr="008E008D" w14:paraId="18CFD3FF"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1706B552" w14:textId="77777777" w:rsidR="00797C7E" w:rsidRPr="009F0A4B" w:rsidRDefault="00797C7E" w:rsidP="00CC540B">
            <w:pPr>
              <w:rPr>
                <w:rFonts w:ascii="Times New Roman" w:hAnsi="Times New Roman" w:cs="Times New Roman"/>
                <w:highlight w:val="yellow"/>
              </w:rPr>
            </w:pPr>
            <w:r w:rsidRPr="000C694C">
              <w:rPr>
                <w:rFonts w:ascii="Times New Roman" w:hAnsi="Times New Roman" w:cs="Times New Roman"/>
              </w:rPr>
              <w:t>10.</w:t>
            </w:r>
          </w:p>
        </w:tc>
        <w:tc>
          <w:tcPr>
            <w:tcW w:w="3185" w:type="pct"/>
            <w:gridSpan w:val="2"/>
            <w:tcBorders>
              <w:top w:val="single" w:sz="4" w:space="0" w:color="auto"/>
              <w:left w:val="single" w:sz="4" w:space="0" w:color="auto"/>
              <w:bottom w:val="single" w:sz="4" w:space="0" w:color="auto"/>
              <w:right w:val="single" w:sz="4" w:space="0" w:color="auto"/>
            </w:tcBorders>
          </w:tcPr>
          <w:p w14:paraId="7766BE43" w14:textId="77777777" w:rsidR="00797C7E" w:rsidRDefault="00797C7E" w:rsidP="00CC540B">
            <w:pPr>
              <w:spacing w:after="0" w:line="240" w:lineRule="auto"/>
              <w:jc w:val="both"/>
              <w:rPr>
                <w:rFonts w:ascii="Times New Roman" w:hAnsi="Times New Roman" w:cs="Times New Roman"/>
                <w:bCs/>
                <w:lang w:val="lt-LT" w:eastAsia="ar-SA"/>
              </w:rPr>
            </w:pPr>
            <w:r w:rsidRPr="009F0A4B">
              <w:rPr>
                <w:rFonts w:ascii="Times New Roman" w:hAnsi="Times New Roman" w:cs="Times New Roman"/>
                <w:bCs/>
                <w:lang w:val="lt-LT" w:eastAsia="ar-SA"/>
              </w:rPr>
              <w:t xml:space="preserve">Jeigu nenurodyta kitaip, LTE įranga privalo turėti valdymo galimybę iš pirkėjo turimos </w:t>
            </w:r>
            <w:proofErr w:type="spellStart"/>
            <w:r w:rsidRPr="009F0A4B">
              <w:rPr>
                <w:rFonts w:ascii="Times New Roman" w:hAnsi="Times New Roman" w:cs="Times New Roman"/>
                <w:bCs/>
                <w:lang w:val="lt-LT" w:eastAsia="ar-SA"/>
              </w:rPr>
              <w:t>Fortimanager</w:t>
            </w:r>
            <w:proofErr w:type="spellEnd"/>
            <w:r w:rsidRPr="009F0A4B">
              <w:rPr>
                <w:rFonts w:ascii="Times New Roman" w:hAnsi="Times New Roman" w:cs="Times New Roman"/>
                <w:bCs/>
                <w:lang w:val="lt-LT" w:eastAsia="ar-SA"/>
              </w:rPr>
              <w:t xml:space="preserve"> programinės įrangos arba tiekėjas privalo nemokamai pateikti tinklo įrenginių valdymo įrangą, kuri valdys pagal šią pirkimo dalį įsigyjamą įrangą ir pirkėjo turimą tinklo įrangą: FG6x, FG1XX, FG2XX, FG3XX, FG5XX FG8XX</w:t>
            </w:r>
          </w:p>
          <w:p w14:paraId="3B9E0860" w14:textId="77777777" w:rsidR="00797C7E" w:rsidRPr="009F0A4B" w:rsidRDefault="00797C7E" w:rsidP="00CC540B">
            <w:pPr>
              <w:spacing w:after="0" w:line="240" w:lineRule="auto"/>
              <w:jc w:val="both"/>
              <w:rPr>
                <w:rFonts w:ascii="Times New Roman" w:hAnsi="Times New Roman" w:cs="Times New Roman"/>
                <w:highlight w:val="yellow"/>
                <w:lang w:val="lt-LT"/>
              </w:rPr>
            </w:pPr>
          </w:p>
        </w:tc>
        <w:tc>
          <w:tcPr>
            <w:tcW w:w="1516" w:type="pct"/>
            <w:tcBorders>
              <w:top w:val="single" w:sz="4" w:space="0" w:color="auto"/>
              <w:left w:val="single" w:sz="4" w:space="0" w:color="auto"/>
              <w:bottom w:val="single" w:sz="4" w:space="0" w:color="auto"/>
              <w:right w:val="single" w:sz="4" w:space="0" w:color="auto"/>
            </w:tcBorders>
          </w:tcPr>
          <w:p w14:paraId="38B4246A" w14:textId="77777777" w:rsidR="00797C7E" w:rsidRPr="008E008D" w:rsidRDefault="00797C7E" w:rsidP="00CC540B">
            <w:pPr>
              <w:spacing w:after="0" w:line="240" w:lineRule="auto"/>
              <w:jc w:val="center"/>
              <w:rPr>
                <w:rFonts w:ascii="Times New Roman" w:eastAsia="Times New Roman" w:hAnsi="Times New Roman" w:cs="Times New Roman"/>
                <w:lang w:val="lt-LT" w:eastAsia="lt-LT"/>
              </w:rPr>
            </w:pPr>
            <w:r w:rsidRPr="008E008D">
              <w:rPr>
                <w:rFonts w:ascii="Times New Roman" w:eastAsia="Times New Roman" w:hAnsi="Times New Roman" w:cs="Times New Roman"/>
                <w:lang w:val="lt-LT" w:eastAsia="lt-LT"/>
              </w:rPr>
              <w:t xml:space="preserve">Siūloma įranga </w:t>
            </w:r>
            <w:r w:rsidRPr="008E008D">
              <w:rPr>
                <w:rFonts w:ascii="Times New Roman" w:eastAsia="Times New Roman" w:hAnsi="Times New Roman" w:cs="Times New Roman"/>
                <w:b/>
                <w:lang w:val="lt-LT" w:eastAsia="lt-LT"/>
              </w:rPr>
              <w:t xml:space="preserve">Atitinka </w:t>
            </w:r>
            <w:r w:rsidRPr="008E008D">
              <w:rPr>
                <w:rFonts w:ascii="Times New Roman" w:eastAsia="Times New Roman" w:hAnsi="Times New Roman" w:cs="Times New Roman"/>
                <w:lang w:val="lt-LT" w:eastAsia="lt-LT"/>
              </w:rPr>
              <w:t>šio punkto reikalavimus</w:t>
            </w:r>
          </w:p>
          <w:p w14:paraId="71E5D2AB" w14:textId="77777777" w:rsidR="00797C7E" w:rsidRPr="008E008D" w:rsidRDefault="00797C7E" w:rsidP="00CC540B">
            <w:pPr>
              <w:spacing w:after="0" w:line="240" w:lineRule="auto"/>
              <w:jc w:val="center"/>
              <w:rPr>
                <w:rFonts w:ascii="Times New Roman" w:hAnsi="Times New Roman" w:cs="Times New Roman"/>
                <w:highlight w:val="yellow"/>
                <w:lang w:val="lt-LT"/>
              </w:rPr>
            </w:pPr>
          </w:p>
        </w:tc>
      </w:tr>
      <w:tr w:rsidR="00797C7E" w:rsidRPr="008E008D" w14:paraId="1244DACF"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7804AA6F" w14:textId="77777777" w:rsidR="00797C7E" w:rsidRPr="00623EF8" w:rsidRDefault="00797C7E" w:rsidP="00CC540B">
            <w:pPr>
              <w:rPr>
                <w:rFonts w:ascii="Times New Roman" w:hAnsi="Times New Roman" w:cs="Times New Roman"/>
                <w:highlight w:val="yellow"/>
              </w:rPr>
            </w:pPr>
            <w:r w:rsidRPr="00623EF8">
              <w:rPr>
                <w:rFonts w:ascii="Times New Roman" w:hAnsi="Times New Roman" w:cs="Times New Roman"/>
              </w:rPr>
              <w:t>11.</w:t>
            </w:r>
          </w:p>
        </w:tc>
        <w:tc>
          <w:tcPr>
            <w:tcW w:w="3185" w:type="pct"/>
            <w:gridSpan w:val="2"/>
          </w:tcPr>
          <w:p w14:paraId="660B6B7E" w14:textId="77777777" w:rsidR="00797C7E" w:rsidRPr="00623EF8" w:rsidRDefault="00797C7E" w:rsidP="00CC540B">
            <w:pPr>
              <w:tabs>
                <w:tab w:val="left" w:pos="390"/>
                <w:tab w:val="left" w:pos="1035"/>
                <w:tab w:val="left" w:pos="1500"/>
              </w:tabs>
              <w:suppressAutoHyphens/>
              <w:spacing w:after="0" w:line="240" w:lineRule="auto"/>
              <w:jc w:val="both"/>
              <w:rPr>
                <w:rFonts w:ascii="Times New Roman" w:hAnsi="Times New Roman" w:cs="Times New Roman"/>
                <w:bCs/>
                <w:lang w:val="lt-LT" w:eastAsia="ar-SA"/>
              </w:rPr>
            </w:pPr>
            <w:r>
              <w:rPr>
                <w:rFonts w:ascii="Times New Roman" w:hAnsi="Times New Roman" w:cs="Times New Roman"/>
                <w:bCs/>
                <w:lang w:val="lt-LT" w:eastAsia="ar-SA"/>
              </w:rPr>
              <w:t>J</w:t>
            </w:r>
            <w:r w:rsidRPr="00623EF8">
              <w:rPr>
                <w:rFonts w:ascii="Times New Roman" w:hAnsi="Times New Roman" w:cs="Times New Roman"/>
                <w:bCs/>
                <w:lang w:val="lt-LT" w:eastAsia="ar-SA"/>
              </w:rPr>
              <w:t>eigu nenurodyta kitaip, įrangai privalo būti suteikta ne trumpesnė kaip 24 mėnesių garantija;</w:t>
            </w:r>
          </w:p>
          <w:p w14:paraId="5F27B4B0" w14:textId="77777777" w:rsidR="00797C7E" w:rsidRPr="00623EF8" w:rsidRDefault="00797C7E" w:rsidP="00CC540B">
            <w:pPr>
              <w:tabs>
                <w:tab w:val="left" w:pos="390"/>
                <w:tab w:val="left" w:pos="1035"/>
                <w:tab w:val="left" w:pos="1500"/>
              </w:tabs>
              <w:suppressAutoHyphens/>
              <w:spacing w:after="0" w:line="240" w:lineRule="auto"/>
              <w:jc w:val="both"/>
              <w:rPr>
                <w:rFonts w:ascii="Times New Roman" w:hAnsi="Times New Roman" w:cs="Times New Roman"/>
                <w:bCs/>
                <w:lang w:val="lt-LT" w:eastAsia="ar-SA"/>
              </w:rPr>
            </w:pPr>
            <w:r w:rsidRPr="00623EF8">
              <w:rPr>
                <w:rFonts w:ascii="Times New Roman" w:hAnsi="Times New Roman" w:cs="Times New Roman"/>
                <w:bCs/>
                <w:lang w:val="lt-LT" w:eastAsia="ar-SA"/>
              </w:rPr>
              <w:t>garantinio remonto trukmė – ne ilgiau kaip 20 kalendorinių dienų. Jei sugedusios įrangos per šį laikotarpį pataisyti neįmanoma, ji pakeičiama ekvivalentiška nauja;</w:t>
            </w:r>
          </w:p>
          <w:p w14:paraId="114B9DB4" w14:textId="77777777" w:rsidR="00797C7E" w:rsidRPr="00623EF8" w:rsidRDefault="00797C7E" w:rsidP="00CC540B">
            <w:pPr>
              <w:tabs>
                <w:tab w:val="left" w:pos="390"/>
                <w:tab w:val="left" w:pos="1035"/>
                <w:tab w:val="left" w:pos="1500"/>
              </w:tabs>
              <w:suppressAutoHyphens/>
              <w:spacing w:after="0" w:line="240" w:lineRule="auto"/>
              <w:jc w:val="both"/>
              <w:rPr>
                <w:rFonts w:ascii="Times New Roman" w:hAnsi="Times New Roman" w:cs="Times New Roman"/>
                <w:bCs/>
                <w:lang w:val="lt-LT" w:eastAsia="ar-SA"/>
              </w:rPr>
            </w:pPr>
            <w:r w:rsidRPr="00623EF8">
              <w:rPr>
                <w:rFonts w:ascii="Times New Roman" w:hAnsi="Times New Roman" w:cs="Times New Roman"/>
                <w:bCs/>
                <w:lang w:val="lt-LT" w:eastAsia="ar-SA"/>
              </w:rPr>
              <w:t>siūlomos įrangos techninė priežiūra turi būti atliekama tik įrangos gamintojo sertifikuotuose techninės priežiūros centruose;</w:t>
            </w:r>
          </w:p>
          <w:p w14:paraId="1CEDCD19" w14:textId="77777777" w:rsidR="00797C7E" w:rsidRPr="00623EF8" w:rsidRDefault="00797C7E" w:rsidP="00CC540B">
            <w:pPr>
              <w:spacing w:after="0" w:line="240" w:lineRule="auto"/>
              <w:jc w:val="both"/>
              <w:rPr>
                <w:rFonts w:ascii="Times New Roman" w:hAnsi="Times New Roman" w:cs="Times New Roman"/>
                <w:bCs/>
                <w:lang w:val="lt-LT" w:eastAsia="ar-SA"/>
              </w:rPr>
            </w:pPr>
            <w:r w:rsidRPr="00623EF8">
              <w:rPr>
                <w:rFonts w:ascii="Times New Roman" w:hAnsi="Times New Roman" w:cs="Times New Roman"/>
                <w:bCs/>
                <w:lang w:val="lt-LT" w:eastAsia="ar-SA"/>
              </w:rPr>
              <w:t>garantinis laikotarpis skaičiuojamas nuo priėmimo–perdavimo akto pasirašymo dienos. Garantiniu laikotarpiu tiekėjas privalo atlikti darbus savo lėšomis, įskaitant transportavimo išlaidas</w:t>
            </w:r>
            <w:r>
              <w:rPr>
                <w:rFonts w:ascii="Times New Roman" w:hAnsi="Times New Roman" w:cs="Times New Roman"/>
                <w:bCs/>
                <w:lang w:val="lt-LT" w:eastAsia="ar-SA"/>
              </w:rPr>
              <w:t>.</w:t>
            </w:r>
          </w:p>
          <w:p w14:paraId="69E1EF3A" w14:textId="77777777" w:rsidR="00797C7E" w:rsidRPr="00547BCC" w:rsidRDefault="00797C7E" w:rsidP="00CC540B">
            <w:pPr>
              <w:spacing w:after="0" w:line="240" w:lineRule="auto"/>
              <w:jc w:val="both"/>
              <w:rPr>
                <w:rFonts w:ascii="Times New Roman" w:hAnsi="Times New Roman" w:cs="Times New Roman"/>
                <w:highlight w:val="yellow"/>
                <w:lang w:val="lt-LT"/>
              </w:rPr>
            </w:pPr>
          </w:p>
        </w:tc>
        <w:tc>
          <w:tcPr>
            <w:tcW w:w="1516" w:type="pct"/>
            <w:tcBorders>
              <w:top w:val="single" w:sz="4" w:space="0" w:color="auto"/>
              <w:left w:val="single" w:sz="4" w:space="0" w:color="auto"/>
              <w:bottom w:val="single" w:sz="4" w:space="0" w:color="auto"/>
              <w:right w:val="single" w:sz="4" w:space="0" w:color="auto"/>
            </w:tcBorders>
          </w:tcPr>
          <w:p w14:paraId="1BA37849" w14:textId="77777777" w:rsidR="00797C7E" w:rsidRPr="00950F51" w:rsidRDefault="00797C7E" w:rsidP="00CC540B">
            <w:pPr>
              <w:jc w:val="both"/>
              <w:rPr>
                <w:rFonts w:ascii="Times New Roman" w:hAnsi="Times New Roman"/>
                <w:iCs/>
                <w:lang w:val="lt-LT"/>
              </w:rPr>
            </w:pPr>
            <w:r w:rsidRPr="00950F51">
              <w:rPr>
                <w:rFonts w:ascii="Times New Roman" w:hAnsi="Times New Roman"/>
                <w:iCs/>
                <w:lang w:val="lt-LT"/>
              </w:rPr>
              <w:t xml:space="preserve">Siūlomi rodikliai: </w:t>
            </w:r>
          </w:p>
          <w:p w14:paraId="694A57CB" w14:textId="77777777" w:rsidR="00797C7E" w:rsidRPr="00950F51" w:rsidRDefault="00797C7E" w:rsidP="00CC540B">
            <w:pPr>
              <w:jc w:val="both"/>
              <w:rPr>
                <w:rFonts w:ascii="Times New Roman" w:hAnsi="Times New Roman"/>
                <w:iCs/>
                <w:lang w:val="lt-LT"/>
              </w:rPr>
            </w:pPr>
            <w:r w:rsidRPr="00950F51">
              <w:rPr>
                <w:rFonts w:ascii="Times New Roman" w:hAnsi="Times New Roman"/>
                <w:iCs/>
                <w:lang w:val="lt-LT"/>
              </w:rPr>
              <w:t>- garantijos trukmė (mėn.): 24;</w:t>
            </w:r>
          </w:p>
          <w:p w14:paraId="6416E754" w14:textId="77777777" w:rsidR="00797C7E" w:rsidRPr="00950F51" w:rsidRDefault="00797C7E" w:rsidP="00CC540B">
            <w:pPr>
              <w:jc w:val="both"/>
              <w:rPr>
                <w:rFonts w:ascii="Times New Roman" w:hAnsi="Times New Roman"/>
                <w:iCs/>
                <w:lang w:val="lt-LT"/>
              </w:rPr>
            </w:pPr>
            <w:r w:rsidRPr="00950F51">
              <w:rPr>
                <w:rFonts w:ascii="Times New Roman" w:hAnsi="Times New Roman"/>
                <w:iCs/>
                <w:lang w:val="lt-LT"/>
              </w:rPr>
              <w:t>- garantinio remonto trukmė (kalendorinėmis dienomis): 20.</w:t>
            </w:r>
          </w:p>
          <w:p w14:paraId="5DB56086" w14:textId="77777777" w:rsidR="00797C7E" w:rsidRPr="008E008D" w:rsidRDefault="00797C7E" w:rsidP="00CC540B">
            <w:pPr>
              <w:jc w:val="both"/>
              <w:rPr>
                <w:rFonts w:ascii="Times New Roman" w:eastAsia="Times New Roman" w:hAnsi="Times New Roman" w:cs="Times New Roman"/>
                <w:i/>
                <w:lang w:val="lt-LT"/>
              </w:rPr>
            </w:pPr>
          </w:p>
        </w:tc>
      </w:tr>
      <w:tr w:rsidR="00797C7E" w:rsidRPr="008E008D" w14:paraId="4DA9BA5E" w14:textId="77777777" w:rsidTr="00CC540B">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B4C6E7" w:themeFill="accent5" w:themeFillTint="66"/>
            <w:noWrap/>
          </w:tcPr>
          <w:p w14:paraId="768B00C7" w14:textId="77777777" w:rsidR="00797C7E" w:rsidRPr="008E008D" w:rsidRDefault="00797C7E" w:rsidP="00CC540B">
            <w:pPr>
              <w:jc w:val="center"/>
              <w:rPr>
                <w:rFonts w:ascii="Times New Roman" w:hAnsi="Times New Roman" w:cs="Times New Roman"/>
                <w:i/>
                <w:sz w:val="24"/>
                <w:szCs w:val="24"/>
                <w:highlight w:val="yellow"/>
              </w:rPr>
            </w:pPr>
            <w:r w:rsidRPr="008E008D">
              <w:rPr>
                <w:rFonts w:ascii="Times New Roman" w:hAnsi="Times New Roman" w:cs="Times New Roman"/>
                <w:b/>
                <w:sz w:val="24"/>
                <w:szCs w:val="24"/>
                <w:lang w:val="lt-LT"/>
              </w:rPr>
              <w:t>Kiti reikalavimai:</w:t>
            </w:r>
          </w:p>
        </w:tc>
      </w:tr>
      <w:tr w:rsidR="00797C7E" w:rsidRPr="008E008D" w14:paraId="48B0EF60"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035F8D88" w14:textId="77777777" w:rsidR="00797C7E" w:rsidRPr="00DB45ED" w:rsidRDefault="00797C7E" w:rsidP="00CC540B">
            <w:pPr>
              <w:rPr>
                <w:rFonts w:ascii="Times New Roman" w:hAnsi="Times New Roman" w:cs="Times New Roman"/>
                <w:highlight w:val="yellow"/>
              </w:rPr>
            </w:pPr>
            <w:r w:rsidRPr="00DB45ED">
              <w:rPr>
                <w:rFonts w:ascii="Times New Roman" w:hAnsi="Times New Roman" w:cs="Times New Roman"/>
              </w:rPr>
              <w:lastRenderedPageBreak/>
              <w:t>12.</w:t>
            </w:r>
          </w:p>
        </w:tc>
        <w:tc>
          <w:tcPr>
            <w:tcW w:w="980" w:type="pct"/>
            <w:tcBorders>
              <w:top w:val="single" w:sz="4" w:space="0" w:color="auto"/>
              <w:bottom w:val="single" w:sz="4" w:space="0" w:color="auto"/>
              <w:right w:val="single" w:sz="4" w:space="0" w:color="auto"/>
            </w:tcBorders>
          </w:tcPr>
          <w:p w14:paraId="03C544AB" w14:textId="77777777" w:rsidR="00797C7E" w:rsidRPr="00DB45ED" w:rsidRDefault="00797C7E" w:rsidP="00CC540B">
            <w:pPr>
              <w:spacing w:after="0" w:line="240" w:lineRule="auto"/>
              <w:rPr>
                <w:rFonts w:ascii="Times New Roman" w:hAnsi="Times New Roman" w:cs="Times New Roman"/>
                <w:highlight w:val="yellow"/>
                <w:lang w:val="lt-LT"/>
              </w:rPr>
            </w:pPr>
            <w:r w:rsidRPr="00DB45ED">
              <w:rPr>
                <w:rFonts w:ascii="Times New Roman" w:hAnsi="Times New Roman" w:cs="Times New Roman"/>
                <w:color w:val="000000"/>
                <w:lang w:val="lt-LT"/>
              </w:rPr>
              <w:t>Tipas</w:t>
            </w:r>
          </w:p>
        </w:tc>
        <w:tc>
          <w:tcPr>
            <w:tcW w:w="2205" w:type="pct"/>
            <w:tcBorders>
              <w:top w:val="single" w:sz="4" w:space="0" w:color="auto"/>
              <w:left w:val="single" w:sz="4" w:space="0" w:color="auto"/>
              <w:bottom w:val="single" w:sz="4" w:space="0" w:color="auto"/>
            </w:tcBorders>
            <w:noWrap/>
          </w:tcPr>
          <w:p w14:paraId="41E818AE" w14:textId="77777777" w:rsidR="00797C7E" w:rsidRDefault="00797C7E" w:rsidP="00CC540B">
            <w:pPr>
              <w:spacing w:after="0" w:line="240" w:lineRule="auto"/>
              <w:jc w:val="both"/>
              <w:rPr>
                <w:rFonts w:ascii="Times New Roman" w:hAnsi="Times New Roman" w:cs="Times New Roman"/>
                <w:color w:val="000000"/>
                <w:lang w:val="lt-LT"/>
              </w:rPr>
            </w:pPr>
            <w:r w:rsidRPr="0012708E">
              <w:rPr>
                <w:rFonts w:ascii="Times New Roman" w:hAnsi="Times New Roman" w:cs="Times New Roman"/>
                <w:color w:val="000000"/>
                <w:lang w:val="lt-LT"/>
              </w:rPr>
              <w:t xml:space="preserve">Specializuotas vieno gamintojo įrenginys skirtas išplėsti perkančiosios organizacijos turimų ugniasienių </w:t>
            </w:r>
            <w:proofErr w:type="spellStart"/>
            <w:r w:rsidRPr="0012708E">
              <w:rPr>
                <w:rFonts w:ascii="Times New Roman" w:hAnsi="Times New Roman" w:cs="Times New Roman"/>
                <w:color w:val="000000"/>
                <w:lang w:val="lt-LT"/>
              </w:rPr>
              <w:t>Fortigate</w:t>
            </w:r>
            <w:proofErr w:type="spellEnd"/>
            <w:r w:rsidRPr="0012708E">
              <w:rPr>
                <w:rFonts w:ascii="Times New Roman" w:hAnsi="Times New Roman" w:cs="Times New Roman"/>
                <w:color w:val="000000"/>
                <w:lang w:val="lt-LT"/>
              </w:rPr>
              <w:t xml:space="preserve"> 60E, 60F, 100E galimybes, užtikrinant 3G/4G ryšį.</w:t>
            </w:r>
          </w:p>
          <w:p w14:paraId="0007ACC6" w14:textId="77777777" w:rsidR="00797C7E" w:rsidRPr="0012708E" w:rsidRDefault="00797C7E" w:rsidP="00CC540B">
            <w:pPr>
              <w:spacing w:after="0" w:line="240" w:lineRule="auto"/>
              <w:jc w:val="both"/>
              <w:rPr>
                <w:rFonts w:ascii="Times New Roman" w:hAnsi="Times New Roman" w:cs="Times New Roman"/>
                <w:lang w:val="lt-LT"/>
              </w:rPr>
            </w:pPr>
          </w:p>
        </w:tc>
        <w:tc>
          <w:tcPr>
            <w:tcW w:w="1516" w:type="pct"/>
            <w:tcBorders>
              <w:top w:val="single" w:sz="4" w:space="0" w:color="auto"/>
              <w:left w:val="single" w:sz="4" w:space="0" w:color="auto"/>
              <w:bottom w:val="single" w:sz="4" w:space="0" w:color="auto"/>
              <w:right w:val="single" w:sz="4" w:space="0" w:color="auto"/>
            </w:tcBorders>
          </w:tcPr>
          <w:p w14:paraId="417BC813" w14:textId="77777777" w:rsidR="00797C7E" w:rsidRPr="008E008D" w:rsidRDefault="00797C7E" w:rsidP="00CC540B">
            <w:pPr>
              <w:spacing w:after="0" w:line="240" w:lineRule="auto"/>
              <w:jc w:val="center"/>
              <w:rPr>
                <w:rFonts w:ascii="Times New Roman" w:eastAsia="Times New Roman" w:hAnsi="Times New Roman" w:cs="Times New Roman"/>
                <w:lang w:val="lt-LT" w:eastAsia="lt-LT"/>
              </w:rPr>
            </w:pPr>
            <w:r w:rsidRPr="008E008D">
              <w:rPr>
                <w:rFonts w:ascii="Times New Roman" w:eastAsia="Times New Roman" w:hAnsi="Times New Roman" w:cs="Times New Roman"/>
                <w:lang w:val="lt-LT" w:eastAsia="lt-LT"/>
              </w:rPr>
              <w:t xml:space="preserve">Siūloma įranga </w:t>
            </w:r>
            <w:r w:rsidRPr="008E008D">
              <w:rPr>
                <w:rFonts w:ascii="Times New Roman" w:eastAsia="Times New Roman" w:hAnsi="Times New Roman" w:cs="Times New Roman"/>
                <w:b/>
                <w:lang w:val="lt-LT" w:eastAsia="lt-LT"/>
              </w:rPr>
              <w:t xml:space="preserve">Atitinka </w:t>
            </w:r>
            <w:r w:rsidRPr="008E008D">
              <w:rPr>
                <w:rFonts w:ascii="Times New Roman" w:eastAsia="Times New Roman" w:hAnsi="Times New Roman" w:cs="Times New Roman"/>
                <w:lang w:val="lt-LT" w:eastAsia="lt-LT"/>
              </w:rPr>
              <w:t>šio punkto reikalavimus</w:t>
            </w:r>
          </w:p>
          <w:p w14:paraId="44B757D2" w14:textId="77777777" w:rsidR="00797C7E" w:rsidRPr="008E008D" w:rsidRDefault="00797C7E" w:rsidP="00CC540B">
            <w:pPr>
              <w:spacing w:after="0" w:line="240" w:lineRule="auto"/>
              <w:jc w:val="center"/>
              <w:rPr>
                <w:rFonts w:ascii="Times New Roman" w:hAnsi="Times New Roman" w:cs="Times New Roman"/>
                <w:sz w:val="24"/>
                <w:szCs w:val="24"/>
                <w:lang w:val="lt-LT"/>
              </w:rPr>
            </w:pPr>
          </w:p>
        </w:tc>
      </w:tr>
      <w:tr w:rsidR="00797C7E" w:rsidRPr="008E008D" w14:paraId="4F406BCB"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46DC18C8" w14:textId="77777777" w:rsidR="00797C7E" w:rsidRPr="0012708E" w:rsidRDefault="00797C7E" w:rsidP="00CC540B">
            <w:pPr>
              <w:rPr>
                <w:rFonts w:ascii="Times New Roman" w:hAnsi="Times New Roman" w:cs="Times New Roman"/>
                <w:highlight w:val="yellow"/>
              </w:rPr>
            </w:pPr>
            <w:r w:rsidRPr="0012708E">
              <w:rPr>
                <w:rFonts w:ascii="Times New Roman" w:hAnsi="Times New Roman" w:cs="Times New Roman"/>
              </w:rPr>
              <w:t>13.</w:t>
            </w:r>
          </w:p>
        </w:tc>
        <w:tc>
          <w:tcPr>
            <w:tcW w:w="980" w:type="pct"/>
            <w:tcBorders>
              <w:top w:val="single" w:sz="4" w:space="0" w:color="auto"/>
              <w:bottom w:val="single" w:sz="4" w:space="0" w:color="auto"/>
              <w:right w:val="single" w:sz="4" w:space="0" w:color="auto"/>
            </w:tcBorders>
          </w:tcPr>
          <w:p w14:paraId="04AF8182" w14:textId="77777777" w:rsidR="00797C7E" w:rsidRPr="0012708E" w:rsidRDefault="00797C7E" w:rsidP="00CC540B">
            <w:pPr>
              <w:spacing w:after="0" w:line="240" w:lineRule="auto"/>
              <w:rPr>
                <w:rFonts w:ascii="Times New Roman" w:hAnsi="Times New Roman" w:cs="Times New Roman"/>
                <w:highlight w:val="yellow"/>
                <w:lang w:val="lt-LT"/>
              </w:rPr>
            </w:pPr>
            <w:r w:rsidRPr="0012708E">
              <w:rPr>
                <w:rFonts w:ascii="Times New Roman" w:hAnsi="Times New Roman" w:cs="Times New Roman"/>
                <w:color w:val="000000"/>
                <w:lang w:val="lt-LT"/>
              </w:rPr>
              <w:t>El. maitinimas</w:t>
            </w:r>
          </w:p>
        </w:tc>
        <w:tc>
          <w:tcPr>
            <w:tcW w:w="2205" w:type="pct"/>
            <w:tcBorders>
              <w:top w:val="single" w:sz="4" w:space="0" w:color="auto"/>
              <w:left w:val="single" w:sz="4" w:space="0" w:color="auto"/>
              <w:bottom w:val="single" w:sz="4" w:space="0" w:color="auto"/>
            </w:tcBorders>
            <w:noWrap/>
          </w:tcPr>
          <w:p w14:paraId="5C080B54" w14:textId="77777777" w:rsidR="00797C7E" w:rsidRDefault="00797C7E" w:rsidP="00CC540B">
            <w:pPr>
              <w:pStyle w:val="ListParagraph"/>
              <w:autoSpaceDE w:val="0"/>
              <w:autoSpaceDN w:val="0"/>
              <w:adjustRightInd w:val="0"/>
              <w:ind w:left="0"/>
              <w:jc w:val="both"/>
              <w:rPr>
                <w:rFonts w:ascii="Times New Roman" w:hAnsi="Times New Roman"/>
                <w:color w:val="000000"/>
                <w:sz w:val="22"/>
                <w:szCs w:val="22"/>
                <w:lang w:val="lt-LT"/>
              </w:rPr>
            </w:pPr>
            <w:r w:rsidRPr="0012708E">
              <w:rPr>
                <w:rFonts w:ascii="Times New Roman" w:hAnsi="Times New Roman"/>
                <w:color w:val="000000"/>
                <w:sz w:val="22"/>
                <w:szCs w:val="22"/>
                <w:lang w:val="lt-LT"/>
              </w:rPr>
              <w:t>Turi būti galimybė įrenginį maitinti per RJ45 tinklo kabelį (</w:t>
            </w:r>
            <w:proofErr w:type="spellStart"/>
            <w:r w:rsidRPr="0012708E">
              <w:rPr>
                <w:rFonts w:ascii="Times New Roman" w:hAnsi="Times New Roman"/>
                <w:color w:val="000000"/>
                <w:sz w:val="22"/>
                <w:szCs w:val="22"/>
                <w:lang w:val="lt-LT"/>
              </w:rPr>
              <w:t>PoE</w:t>
            </w:r>
            <w:proofErr w:type="spellEnd"/>
            <w:r w:rsidRPr="0012708E">
              <w:rPr>
                <w:rFonts w:ascii="Times New Roman" w:hAnsi="Times New Roman"/>
                <w:color w:val="000000"/>
                <w:sz w:val="22"/>
                <w:szCs w:val="22"/>
                <w:lang w:val="lt-LT"/>
              </w:rPr>
              <w:t>). Įrenginys turi būti suderinamas su IEEE 802.3af standartu arba analogišku.</w:t>
            </w:r>
          </w:p>
          <w:p w14:paraId="3BA76AB6" w14:textId="77777777" w:rsidR="00797C7E" w:rsidRPr="0012708E" w:rsidRDefault="00797C7E" w:rsidP="00CC540B">
            <w:pPr>
              <w:pStyle w:val="ListParagraph"/>
              <w:autoSpaceDE w:val="0"/>
              <w:autoSpaceDN w:val="0"/>
              <w:adjustRightInd w:val="0"/>
              <w:ind w:left="0"/>
              <w:jc w:val="both"/>
              <w:rPr>
                <w:rFonts w:ascii="Times New Roman" w:hAnsi="Times New Roman"/>
                <w:sz w:val="22"/>
                <w:szCs w:val="22"/>
                <w:highlight w:val="yellow"/>
                <w:lang w:val="lt-LT"/>
              </w:rPr>
            </w:pPr>
          </w:p>
        </w:tc>
        <w:tc>
          <w:tcPr>
            <w:tcW w:w="1516" w:type="pct"/>
            <w:tcBorders>
              <w:top w:val="single" w:sz="4" w:space="0" w:color="auto"/>
              <w:left w:val="single" w:sz="4" w:space="0" w:color="auto"/>
              <w:bottom w:val="single" w:sz="4" w:space="0" w:color="auto"/>
              <w:right w:val="single" w:sz="4" w:space="0" w:color="auto"/>
            </w:tcBorders>
          </w:tcPr>
          <w:p w14:paraId="20B58FC0" w14:textId="77777777" w:rsidR="00797C7E" w:rsidRPr="008E008D" w:rsidRDefault="00797C7E" w:rsidP="00CC540B">
            <w:pPr>
              <w:adjustRightInd w:val="0"/>
              <w:spacing w:after="0" w:line="240" w:lineRule="auto"/>
              <w:jc w:val="center"/>
              <w:rPr>
                <w:rFonts w:ascii="Times New Roman" w:eastAsia="Times New Roman" w:hAnsi="Times New Roman" w:cs="Times New Roman"/>
                <w:i/>
                <w:sz w:val="24"/>
                <w:szCs w:val="24"/>
                <w:highlight w:val="yellow"/>
                <w:lang w:val="lt-LT"/>
              </w:rPr>
            </w:pPr>
          </w:p>
          <w:p w14:paraId="70588519" w14:textId="77777777" w:rsidR="00797C7E" w:rsidRPr="008E008D" w:rsidRDefault="00797C7E" w:rsidP="00CC540B">
            <w:pPr>
              <w:adjustRightInd w:val="0"/>
              <w:spacing w:after="0" w:line="240" w:lineRule="auto"/>
              <w:jc w:val="center"/>
              <w:rPr>
                <w:rFonts w:ascii="Times New Roman" w:eastAsia="Times New Roman" w:hAnsi="Times New Roman" w:cs="Times New Roman"/>
                <w:lang w:val="lt-LT" w:eastAsia="lt-LT"/>
              </w:rPr>
            </w:pPr>
            <w:r w:rsidRPr="008E008D">
              <w:rPr>
                <w:rFonts w:ascii="Times New Roman" w:eastAsia="Times New Roman" w:hAnsi="Times New Roman" w:cs="Times New Roman"/>
                <w:lang w:val="lt-LT" w:eastAsia="lt-LT"/>
              </w:rPr>
              <w:t xml:space="preserve">Siūloma įranga </w:t>
            </w:r>
            <w:r w:rsidRPr="008E008D">
              <w:rPr>
                <w:rFonts w:ascii="Times New Roman" w:eastAsia="Times New Roman" w:hAnsi="Times New Roman" w:cs="Times New Roman"/>
                <w:b/>
                <w:lang w:val="lt-LT" w:eastAsia="lt-LT"/>
              </w:rPr>
              <w:t>Atitinka</w:t>
            </w:r>
            <w:r w:rsidRPr="008E008D">
              <w:rPr>
                <w:rFonts w:ascii="Times New Roman" w:eastAsia="Times New Roman" w:hAnsi="Times New Roman" w:cs="Times New Roman"/>
                <w:lang w:val="lt-LT" w:eastAsia="lt-LT"/>
              </w:rPr>
              <w:t xml:space="preserve"> šio punkto reikalavimus</w:t>
            </w:r>
          </w:p>
          <w:p w14:paraId="12C18535" w14:textId="77777777" w:rsidR="0025201C" w:rsidRDefault="0025201C" w:rsidP="00CC540B">
            <w:pPr>
              <w:adjustRightInd w:val="0"/>
              <w:spacing w:after="0" w:line="240" w:lineRule="auto"/>
              <w:jc w:val="center"/>
              <w:rPr>
                <w:rFonts w:ascii="Times New Roman" w:eastAsia="Times New Roman" w:hAnsi="Times New Roman" w:cs="Times New Roman"/>
                <w:b/>
                <w:lang w:val="lt-LT" w:eastAsia="lt-LT"/>
              </w:rPr>
            </w:pPr>
          </w:p>
          <w:p w14:paraId="37BFAC44" w14:textId="36AFD66B" w:rsidR="00797C7E" w:rsidRPr="008E008D" w:rsidRDefault="00634502" w:rsidP="00CC540B">
            <w:pPr>
              <w:adjustRightInd w:val="0"/>
              <w:spacing w:after="0" w:line="240" w:lineRule="auto"/>
              <w:jc w:val="center"/>
              <w:rPr>
                <w:rFonts w:ascii="Times New Roman" w:hAnsi="Times New Roman" w:cs="Times New Roman"/>
                <w:sz w:val="24"/>
                <w:szCs w:val="24"/>
                <w:highlight w:val="yellow"/>
                <w:lang w:val="lt-LT"/>
              </w:rPr>
            </w:pPr>
            <w:hyperlink r:id="rId7" w:history="1">
              <w:r w:rsidR="00797C7E" w:rsidRPr="008E008D">
                <w:rPr>
                  <w:rStyle w:val="Hyperlink"/>
                  <w:rFonts w:ascii="Times New Roman" w:hAnsi="Times New Roman" w:cs="Times New Roman"/>
                  <w:sz w:val="24"/>
                  <w:szCs w:val="24"/>
                  <w:lang w:val="lt-LT"/>
                </w:rPr>
                <w:t>https://www.fortinet.com/content/dam/fortinet/assets/data-sheets/FortiExtender.pdf</w:t>
              </w:r>
            </w:hyperlink>
            <w:r w:rsidR="00797C7E" w:rsidRPr="008E008D">
              <w:rPr>
                <w:rFonts w:ascii="Times New Roman" w:hAnsi="Times New Roman" w:cs="Times New Roman"/>
                <w:sz w:val="24"/>
                <w:szCs w:val="24"/>
                <w:lang w:val="lt-LT"/>
              </w:rPr>
              <w:t xml:space="preserve"> 4 psl.</w:t>
            </w:r>
          </w:p>
        </w:tc>
      </w:tr>
      <w:tr w:rsidR="00797C7E" w:rsidRPr="008E008D" w14:paraId="5CB824AD"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75742256" w14:textId="77777777" w:rsidR="00797C7E" w:rsidRPr="0012708E" w:rsidRDefault="00797C7E" w:rsidP="00CC540B">
            <w:pPr>
              <w:rPr>
                <w:rFonts w:ascii="Times New Roman" w:hAnsi="Times New Roman" w:cs="Times New Roman"/>
                <w:highlight w:val="yellow"/>
              </w:rPr>
            </w:pPr>
            <w:r w:rsidRPr="0012708E">
              <w:rPr>
                <w:rFonts w:ascii="Times New Roman" w:hAnsi="Times New Roman" w:cs="Times New Roman"/>
              </w:rPr>
              <w:t>14.</w:t>
            </w:r>
          </w:p>
        </w:tc>
        <w:tc>
          <w:tcPr>
            <w:tcW w:w="980" w:type="pct"/>
            <w:tcBorders>
              <w:top w:val="single" w:sz="4" w:space="0" w:color="auto"/>
              <w:bottom w:val="single" w:sz="4" w:space="0" w:color="auto"/>
              <w:right w:val="single" w:sz="4" w:space="0" w:color="auto"/>
            </w:tcBorders>
          </w:tcPr>
          <w:p w14:paraId="0356240C" w14:textId="77777777" w:rsidR="00797C7E" w:rsidRPr="0012708E" w:rsidRDefault="00797C7E" w:rsidP="00CC540B">
            <w:pPr>
              <w:spacing w:after="0" w:line="240" w:lineRule="auto"/>
              <w:jc w:val="both"/>
              <w:rPr>
                <w:rFonts w:ascii="Times New Roman" w:hAnsi="Times New Roman" w:cs="Times New Roman"/>
                <w:highlight w:val="yellow"/>
                <w:lang w:val="lt-LT"/>
              </w:rPr>
            </w:pPr>
            <w:r w:rsidRPr="0012708E">
              <w:rPr>
                <w:rFonts w:ascii="Times New Roman" w:hAnsi="Times New Roman" w:cs="Times New Roman"/>
                <w:color w:val="000000"/>
                <w:lang w:val="lt-LT"/>
              </w:rPr>
              <w:t>Korpusas</w:t>
            </w:r>
          </w:p>
        </w:tc>
        <w:tc>
          <w:tcPr>
            <w:tcW w:w="2205" w:type="pct"/>
            <w:tcBorders>
              <w:top w:val="single" w:sz="4" w:space="0" w:color="auto"/>
              <w:left w:val="single" w:sz="4" w:space="0" w:color="auto"/>
              <w:bottom w:val="single" w:sz="4" w:space="0" w:color="auto"/>
            </w:tcBorders>
            <w:noWrap/>
          </w:tcPr>
          <w:p w14:paraId="1AB19BEE" w14:textId="77777777" w:rsidR="00797C7E" w:rsidRPr="0012708E" w:rsidRDefault="00797C7E" w:rsidP="00CC540B">
            <w:pPr>
              <w:pStyle w:val="ListParagraph"/>
              <w:autoSpaceDE w:val="0"/>
              <w:autoSpaceDN w:val="0"/>
              <w:adjustRightInd w:val="0"/>
              <w:ind w:left="0"/>
              <w:jc w:val="both"/>
              <w:rPr>
                <w:rFonts w:ascii="Times New Roman" w:hAnsi="Times New Roman"/>
                <w:sz w:val="22"/>
                <w:szCs w:val="22"/>
                <w:highlight w:val="yellow"/>
                <w:lang w:val="lt-LT"/>
              </w:rPr>
            </w:pPr>
            <w:r w:rsidRPr="0012708E">
              <w:rPr>
                <w:rFonts w:ascii="Times New Roman" w:hAnsi="Times New Roman"/>
                <w:color w:val="000000"/>
                <w:sz w:val="22"/>
                <w:szCs w:val="22"/>
                <w:lang w:val="lt-LT"/>
              </w:rPr>
              <w:t>Turi būti galimybė įrenginį statyti ant stalo ir montuoti ant sienos. Su įrenginiu turi būti pateiktos visos reikalingos tvirtinimo detalės.</w:t>
            </w:r>
          </w:p>
        </w:tc>
        <w:tc>
          <w:tcPr>
            <w:tcW w:w="1516" w:type="pct"/>
            <w:tcBorders>
              <w:top w:val="single" w:sz="4" w:space="0" w:color="auto"/>
              <w:left w:val="single" w:sz="4" w:space="0" w:color="auto"/>
              <w:bottom w:val="single" w:sz="4" w:space="0" w:color="auto"/>
              <w:right w:val="single" w:sz="4" w:space="0" w:color="auto"/>
            </w:tcBorders>
          </w:tcPr>
          <w:p w14:paraId="2AB7BC73" w14:textId="77777777" w:rsidR="00797C7E" w:rsidRPr="008E008D" w:rsidRDefault="00797C7E" w:rsidP="00CC540B">
            <w:pPr>
              <w:adjustRightInd w:val="0"/>
              <w:spacing w:after="0" w:line="240" w:lineRule="auto"/>
              <w:jc w:val="center"/>
              <w:rPr>
                <w:rFonts w:ascii="Times New Roman" w:eastAsia="Times New Roman" w:hAnsi="Times New Roman" w:cs="Times New Roman"/>
                <w:lang w:val="lt-LT" w:eastAsia="lt-LT"/>
              </w:rPr>
            </w:pPr>
            <w:r w:rsidRPr="008E008D">
              <w:rPr>
                <w:rFonts w:ascii="Times New Roman" w:eastAsia="Times New Roman" w:hAnsi="Times New Roman" w:cs="Times New Roman"/>
                <w:lang w:val="lt-LT" w:eastAsia="lt-LT"/>
              </w:rPr>
              <w:t xml:space="preserve">Siūloma įranga </w:t>
            </w:r>
            <w:r w:rsidRPr="008E008D">
              <w:rPr>
                <w:rFonts w:ascii="Times New Roman" w:eastAsia="Times New Roman" w:hAnsi="Times New Roman" w:cs="Times New Roman"/>
                <w:b/>
                <w:lang w:val="lt-LT" w:eastAsia="lt-LT"/>
              </w:rPr>
              <w:t>Atitinka</w:t>
            </w:r>
            <w:r w:rsidRPr="008E008D">
              <w:rPr>
                <w:rFonts w:ascii="Times New Roman" w:eastAsia="Times New Roman" w:hAnsi="Times New Roman" w:cs="Times New Roman"/>
                <w:lang w:val="lt-LT" w:eastAsia="lt-LT"/>
              </w:rPr>
              <w:t xml:space="preserve"> šio punkto reikalavimus</w:t>
            </w:r>
          </w:p>
          <w:p w14:paraId="65C54A16" w14:textId="77777777" w:rsidR="00797C7E" w:rsidRPr="008E008D" w:rsidRDefault="00634502" w:rsidP="00CC540B">
            <w:pPr>
              <w:adjustRightInd w:val="0"/>
              <w:spacing w:after="0" w:line="240" w:lineRule="auto"/>
              <w:jc w:val="center"/>
              <w:rPr>
                <w:rFonts w:ascii="Times New Roman" w:hAnsi="Times New Roman" w:cs="Times New Roman"/>
                <w:sz w:val="24"/>
                <w:szCs w:val="24"/>
                <w:highlight w:val="yellow"/>
                <w:lang w:val="lt-LT"/>
              </w:rPr>
            </w:pPr>
            <w:hyperlink r:id="rId8" w:history="1">
              <w:r w:rsidR="00797C7E" w:rsidRPr="008E008D">
                <w:rPr>
                  <w:rStyle w:val="Hyperlink"/>
                  <w:rFonts w:ascii="Times New Roman" w:hAnsi="Times New Roman" w:cs="Times New Roman"/>
                  <w:sz w:val="24"/>
                  <w:szCs w:val="24"/>
                  <w:lang w:val="lt-LT"/>
                </w:rPr>
                <w:t>https://www.fortinet.com/content/dam/fortinet/assets/data-sheets/FortiExtender.pdf</w:t>
              </w:r>
            </w:hyperlink>
            <w:r w:rsidR="00797C7E" w:rsidRPr="008E008D">
              <w:rPr>
                <w:rFonts w:ascii="Times New Roman" w:hAnsi="Times New Roman" w:cs="Times New Roman"/>
                <w:sz w:val="24"/>
                <w:szCs w:val="24"/>
                <w:lang w:val="lt-LT"/>
              </w:rPr>
              <w:t xml:space="preserve"> 4 psl.</w:t>
            </w:r>
          </w:p>
        </w:tc>
      </w:tr>
      <w:tr w:rsidR="00797C7E" w:rsidRPr="008E008D" w14:paraId="2806D784"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1F63F643" w14:textId="77777777" w:rsidR="00797C7E" w:rsidRPr="0012708E" w:rsidRDefault="00797C7E" w:rsidP="00CC540B">
            <w:pPr>
              <w:rPr>
                <w:rFonts w:ascii="Times New Roman" w:hAnsi="Times New Roman" w:cs="Times New Roman"/>
                <w:highlight w:val="yellow"/>
              </w:rPr>
            </w:pPr>
            <w:r w:rsidRPr="0012708E">
              <w:rPr>
                <w:rFonts w:ascii="Times New Roman" w:hAnsi="Times New Roman" w:cs="Times New Roman"/>
              </w:rPr>
              <w:t>15.</w:t>
            </w:r>
          </w:p>
        </w:tc>
        <w:tc>
          <w:tcPr>
            <w:tcW w:w="980" w:type="pct"/>
            <w:tcBorders>
              <w:top w:val="single" w:sz="4" w:space="0" w:color="auto"/>
              <w:bottom w:val="single" w:sz="4" w:space="0" w:color="auto"/>
              <w:right w:val="single" w:sz="4" w:space="0" w:color="auto"/>
            </w:tcBorders>
          </w:tcPr>
          <w:p w14:paraId="58EB3404" w14:textId="77777777" w:rsidR="00797C7E" w:rsidRPr="0012708E" w:rsidRDefault="00797C7E" w:rsidP="00CC540B">
            <w:pPr>
              <w:spacing w:after="0" w:line="240" w:lineRule="auto"/>
              <w:jc w:val="both"/>
              <w:rPr>
                <w:rFonts w:ascii="Times New Roman" w:hAnsi="Times New Roman" w:cs="Times New Roman"/>
                <w:highlight w:val="yellow"/>
                <w:lang w:val="lt-LT"/>
              </w:rPr>
            </w:pPr>
            <w:r w:rsidRPr="0012708E">
              <w:rPr>
                <w:rFonts w:ascii="Times New Roman" w:hAnsi="Times New Roman" w:cs="Times New Roman"/>
                <w:color w:val="000000"/>
                <w:lang w:val="lt-LT"/>
              </w:rPr>
              <w:t>Prievadai</w:t>
            </w:r>
          </w:p>
        </w:tc>
        <w:tc>
          <w:tcPr>
            <w:tcW w:w="2205" w:type="pct"/>
            <w:tcBorders>
              <w:top w:val="single" w:sz="4" w:space="0" w:color="auto"/>
              <w:left w:val="single" w:sz="4" w:space="0" w:color="auto"/>
              <w:bottom w:val="single" w:sz="4" w:space="0" w:color="auto"/>
            </w:tcBorders>
            <w:noWrap/>
          </w:tcPr>
          <w:p w14:paraId="523768D3" w14:textId="77777777" w:rsidR="00797C7E" w:rsidRPr="0012708E" w:rsidRDefault="00797C7E" w:rsidP="00CC540B">
            <w:pPr>
              <w:pStyle w:val="ListParagraph"/>
              <w:ind w:left="0"/>
              <w:jc w:val="both"/>
              <w:rPr>
                <w:rFonts w:ascii="Times New Roman" w:hAnsi="Times New Roman"/>
                <w:color w:val="000000"/>
                <w:sz w:val="22"/>
                <w:szCs w:val="22"/>
                <w:highlight w:val="yellow"/>
                <w:lang w:val="lt-LT"/>
              </w:rPr>
            </w:pPr>
            <w:r w:rsidRPr="0012708E">
              <w:rPr>
                <w:rFonts w:ascii="Times New Roman" w:hAnsi="Times New Roman"/>
                <w:color w:val="000000"/>
                <w:sz w:val="22"/>
                <w:szCs w:val="22"/>
                <w:lang w:val="lt-LT"/>
              </w:rPr>
              <w:t>Ne mažiau 3 vnt. GE RJ45 prievadų.</w:t>
            </w:r>
          </w:p>
        </w:tc>
        <w:tc>
          <w:tcPr>
            <w:tcW w:w="1516" w:type="pct"/>
            <w:tcBorders>
              <w:top w:val="single" w:sz="4" w:space="0" w:color="auto"/>
              <w:left w:val="single" w:sz="4" w:space="0" w:color="auto"/>
              <w:bottom w:val="single" w:sz="4" w:space="0" w:color="auto"/>
              <w:right w:val="single" w:sz="4" w:space="0" w:color="auto"/>
            </w:tcBorders>
          </w:tcPr>
          <w:p w14:paraId="32BD4BA8" w14:textId="77777777" w:rsidR="00797C7E" w:rsidRPr="008E008D" w:rsidRDefault="00797C7E" w:rsidP="00CC540B">
            <w:pPr>
              <w:adjustRightInd w:val="0"/>
              <w:spacing w:after="0" w:line="240" w:lineRule="auto"/>
              <w:jc w:val="center"/>
              <w:rPr>
                <w:rFonts w:ascii="Times New Roman" w:eastAsia="Times New Roman" w:hAnsi="Times New Roman" w:cs="Times New Roman"/>
                <w:i/>
                <w:sz w:val="24"/>
                <w:szCs w:val="24"/>
                <w:lang w:val="lt-LT"/>
              </w:rPr>
            </w:pPr>
            <w:r w:rsidRPr="008E008D">
              <w:rPr>
                <w:rFonts w:ascii="Times New Roman" w:eastAsia="Times New Roman" w:hAnsi="Times New Roman" w:cs="Times New Roman"/>
                <w:i/>
                <w:sz w:val="24"/>
                <w:szCs w:val="24"/>
                <w:lang w:val="lt-LT"/>
              </w:rPr>
              <w:t xml:space="preserve">5 GE RJ45 </w:t>
            </w:r>
            <w:proofErr w:type="spellStart"/>
            <w:r w:rsidRPr="008E008D">
              <w:rPr>
                <w:rFonts w:ascii="Times New Roman" w:eastAsia="Times New Roman" w:hAnsi="Times New Roman" w:cs="Times New Roman"/>
                <w:i/>
                <w:sz w:val="24"/>
                <w:szCs w:val="24"/>
                <w:lang w:val="lt-LT"/>
              </w:rPr>
              <w:t>Ports</w:t>
            </w:r>
            <w:proofErr w:type="spellEnd"/>
            <w:r w:rsidRPr="008E008D">
              <w:rPr>
                <w:rFonts w:ascii="Times New Roman" w:eastAsia="Times New Roman" w:hAnsi="Times New Roman" w:cs="Times New Roman"/>
                <w:i/>
                <w:sz w:val="24"/>
                <w:szCs w:val="24"/>
                <w:lang w:val="lt-LT"/>
              </w:rPr>
              <w:t xml:space="preserve"> (WAN + LAN)</w:t>
            </w:r>
          </w:p>
          <w:p w14:paraId="230C402E" w14:textId="77777777" w:rsidR="00797C7E" w:rsidRPr="008E008D" w:rsidRDefault="00634502" w:rsidP="00CC540B">
            <w:pPr>
              <w:adjustRightInd w:val="0"/>
              <w:spacing w:after="0" w:line="240" w:lineRule="auto"/>
              <w:jc w:val="center"/>
              <w:rPr>
                <w:rFonts w:ascii="Times New Roman" w:hAnsi="Times New Roman" w:cs="Times New Roman"/>
                <w:sz w:val="24"/>
                <w:szCs w:val="24"/>
                <w:highlight w:val="yellow"/>
                <w:lang w:val="lt-LT"/>
              </w:rPr>
            </w:pPr>
            <w:hyperlink r:id="rId9" w:history="1">
              <w:r w:rsidR="00797C7E" w:rsidRPr="008E008D">
                <w:rPr>
                  <w:rStyle w:val="Hyperlink"/>
                  <w:rFonts w:ascii="Times New Roman" w:hAnsi="Times New Roman" w:cs="Times New Roman"/>
                  <w:sz w:val="24"/>
                  <w:szCs w:val="24"/>
                  <w:lang w:val="lt-LT"/>
                </w:rPr>
                <w:t>https://www.fortinet.com/content/dam/fortinet/assets/data-sheets/FortiExtender.pdf</w:t>
              </w:r>
            </w:hyperlink>
            <w:r w:rsidR="00797C7E" w:rsidRPr="008E008D">
              <w:rPr>
                <w:rFonts w:ascii="Times New Roman" w:hAnsi="Times New Roman" w:cs="Times New Roman"/>
                <w:sz w:val="24"/>
                <w:szCs w:val="24"/>
                <w:lang w:val="lt-LT"/>
              </w:rPr>
              <w:t xml:space="preserve"> 4 psl.</w:t>
            </w:r>
          </w:p>
        </w:tc>
      </w:tr>
      <w:tr w:rsidR="00797C7E" w:rsidRPr="008E008D" w14:paraId="63AC84E7"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29869C46" w14:textId="77777777" w:rsidR="00797C7E" w:rsidRPr="00A05C22" w:rsidRDefault="00797C7E" w:rsidP="00CC540B">
            <w:pPr>
              <w:rPr>
                <w:rFonts w:ascii="Times New Roman" w:hAnsi="Times New Roman" w:cs="Times New Roman"/>
              </w:rPr>
            </w:pPr>
            <w:r w:rsidRPr="00A05C22">
              <w:rPr>
                <w:rFonts w:ascii="Times New Roman" w:hAnsi="Times New Roman" w:cs="Times New Roman"/>
              </w:rPr>
              <w:t>16.</w:t>
            </w:r>
          </w:p>
        </w:tc>
        <w:tc>
          <w:tcPr>
            <w:tcW w:w="980" w:type="pct"/>
            <w:tcBorders>
              <w:top w:val="single" w:sz="4" w:space="0" w:color="auto"/>
              <w:bottom w:val="single" w:sz="4" w:space="0" w:color="auto"/>
              <w:right w:val="single" w:sz="4" w:space="0" w:color="auto"/>
            </w:tcBorders>
          </w:tcPr>
          <w:p w14:paraId="2C26018C" w14:textId="77777777" w:rsidR="00797C7E" w:rsidRPr="007718C9" w:rsidRDefault="00797C7E" w:rsidP="00CC540B">
            <w:pPr>
              <w:spacing w:after="0" w:line="240" w:lineRule="auto"/>
              <w:rPr>
                <w:rFonts w:ascii="Times New Roman" w:hAnsi="Times New Roman" w:cs="Times New Roman"/>
                <w:lang w:val="lt-LT"/>
              </w:rPr>
            </w:pPr>
            <w:r w:rsidRPr="007718C9">
              <w:rPr>
                <w:rFonts w:ascii="Times New Roman" w:hAnsi="Times New Roman" w:cs="Times New Roman"/>
                <w:color w:val="000000"/>
                <w:lang w:val="lt-LT"/>
              </w:rPr>
              <w:t>Integruoti moduliai</w:t>
            </w:r>
          </w:p>
        </w:tc>
        <w:tc>
          <w:tcPr>
            <w:tcW w:w="2205" w:type="pct"/>
            <w:tcBorders>
              <w:top w:val="single" w:sz="4" w:space="0" w:color="auto"/>
              <w:left w:val="single" w:sz="4" w:space="0" w:color="auto"/>
              <w:bottom w:val="single" w:sz="4" w:space="0" w:color="auto"/>
            </w:tcBorders>
            <w:noWrap/>
          </w:tcPr>
          <w:p w14:paraId="491622B6" w14:textId="77777777" w:rsidR="00797C7E" w:rsidRPr="007718C9" w:rsidRDefault="00797C7E" w:rsidP="00CC540B">
            <w:pPr>
              <w:spacing w:after="28" w:line="249" w:lineRule="auto"/>
              <w:jc w:val="both"/>
              <w:rPr>
                <w:rFonts w:ascii="Times New Roman" w:hAnsi="Times New Roman" w:cs="Times New Roman"/>
                <w:color w:val="000000"/>
                <w:lang w:val="lt-LT"/>
              </w:rPr>
            </w:pPr>
            <w:r w:rsidRPr="007718C9">
              <w:rPr>
                <w:rFonts w:ascii="Times New Roman" w:hAnsi="Times New Roman" w:cs="Times New Roman"/>
                <w:color w:val="000000"/>
                <w:lang w:val="lt-LT"/>
              </w:rPr>
              <w:t xml:space="preserve">Įrenginys savyje turi turėti integruota 4G modemą. Integruotas modemas turi būti suderinamas su Europoje naudojamais mobiliųjų tinklų dažniais. Modemas turi gebėti dirbti su ne prastesniais nei LTE, UMTS/HSPA+ tinklais. Turi būti galimybė įdėti ne mažiau kaip 2 </w:t>
            </w:r>
            <w:proofErr w:type="spellStart"/>
            <w:r w:rsidRPr="007718C9">
              <w:rPr>
                <w:rFonts w:ascii="Times New Roman" w:hAnsi="Times New Roman" w:cs="Times New Roman"/>
                <w:color w:val="000000"/>
                <w:lang w:val="lt-LT"/>
              </w:rPr>
              <w:t>sim</w:t>
            </w:r>
            <w:proofErr w:type="spellEnd"/>
            <w:r w:rsidRPr="007718C9">
              <w:rPr>
                <w:rFonts w:ascii="Times New Roman" w:hAnsi="Times New Roman" w:cs="Times New Roman"/>
                <w:color w:val="000000"/>
                <w:lang w:val="lt-LT"/>
              </w:rPr>
              <w:t xml:space="preserve"> korteles.</w:t>
            </w:r>
          </w:p>
          <w:p w14:paraId="713E8B90" w14:textId="77777777" w:rsidR="00797C7E" w:rsidRPr="007718C9" w:rsidRDefault="00797C7E" w:rsidP="00CC540B">
            <w:pPr>
              <w:tabs>
                <w:tab w:val="left" w:pos="390"/>
                <w:tab w:val="left" w:pos="1035"/>
                <w:tab w:val="left" w:pos="1500"/>
              </w:tabs>
              <w:suppressAutoHyphens/>
              <w:jc w:val="both"/>
              <w:rPr>
                <w:rFonts w:ascii="Times New Roman" w:hAnsi="Times New Roman" w:cs="Times New Roman"/>
                <w:lang w:val="lt-LT" w:eastAsia="ar-SA"/>
              </w:rPr>
            </w:pPr>
            <w:r w:rsidRPr="007718C9">
              <w:rPr>
                <w:rFonts w:ascii="Times New Roman" w:hAnsi="Times New Roman" w:cs="Times New Roman"/>
                <w:color w:val="000000"/>
                <w:lang w:val="lt-LT"/>
              </w:rPr>
              <w:t>Integruotas modemas turi palaikyti ne prastesnį nei 6 kategorijos LTE ryšį.</w:t>
            </w:r>
          </w:p>
        </w:tc>
        <w:tc>
          <w:tcPr>
            <w:tcW w:w="1516" w:type="pct"/>
            <w:tcBorders>
              <w:top w:val="single" w:sz="4" w:space="0" w:color="auto"/>
              <w:left w:val="single" w:sz="4" w:space="0" w:color="auto"/>
              <w:bottom w:val="single" w:sz="4" w:space="0" w:color="auto"/>
              <w:right w:val="single" w:sz="4" w:space="0" w:color="auto"/>
            </w:tcBorders>
          </w:tcPr>
          <w:p w14:paraId="077CFF4A" w14:textId="77777777" w:rsidR="00797C7E" w:rsidRPr="008E008D" w:rsidRDefault="00797C7E" w:rsidP="00CC540B">
            <w:pPr>
              <w:spacing w:after="28" w:line="249" w:lineRule="auto"/>
              <w:jc w:val="both"/>
              <w:rPr>
                <w:rFonts w:ascii="Times New Roman" w:hAnsi="Times New Roman" w:cs="Times New Roman"/>
                <w:lang w:val="lt-LT"/>
              </w:rPr>
            </w:pPr>
            <w:r w:rsidRPr="008E008D">
              <w:rPr>
                <w:rFonts w:ascii="Times New Roman" w:hAnsi="Times New Roman" w:cs="Times New Roman"/>
                <w:lang w:val="lt-LT"/>
              </w:rPr>
              <w:t xml:space="preserve">Įrenginys savyje turi integruotą 4G modemą. Integruotas modemas suderinamas su Europoje naudojamais mobiliųjų tinklų dažniais. Modemas geba dirbti su LTE, UMTS/HSPA+ tinklais. Yra galimybė įdėti ne mažiau kaip 2 </w:t>
            </w:r>
            <w:proofErr w:type="spellStart"/>
            <w:r w:rsidRPr="008E008D">
              <w:rPr>
                <w:rFonts w:ascii="Times New Roman" w:hAnsi="Times New Roman" w:cs="Times New Roman"/>
                <w:lang w:val="lt-LT"/>
              </w:rPr>
              <w:t>sim</w:t>
            </w:r>
            <w:proofErr w:type="spellEnd"/>
            <w:r w:rsidRPr="008E008D">
              <w:rPr>
                <w:rFonts w:ascii="Times New Roman" w:hAnsi="Times New Roman" w:cs="Times New Roman"/>
                <w:lang w:val="lt-LT"/>
              </w:rPr>
              <w:t xml:space="preserve"> korteles. Integruotas modemas palaiko 6 kategorijos LTE ryšį.</w:t>
            </w:r>
          </w:p>
          <w:p w14:paraId="615A639E" w14:textId="77777777" w:rsidR="00797C7E" w:rsidRPr="008E008D" w:rsidRDefault="00634502" w:rsidP="00CC540B">
            <w:pPr>
              <w:spacing w:after="28" w:line="249" w:lineRule="auto"/>
              <w:jc w:val="both"/>
              <w:rPr>
                <w:rFonts w:ascii="Times New Roman" w:hAnsi="Times New Roman" w:cs="Times New Roman"/>
                <w:sz w:val="24"/>
                <w:szCs w:val="24"/>
                <w:highlight w:val="yellow"/>
                <w:lang w:val="lt-LT"/>
              </w:rPr>
            </w:pPr>
            <w:hyperlink r:id="rId10" w:history="1">
              <w:r w:rsidR="00797C7E" w:rsidRPr="008E008D">
                <w:rPr>
                  <w:rStyle w:val="Hyperlink"/>
                  <w:rFonts w:ascii="Times New Roman" w:hAnsi="Times New Roman" w:cs="Times New Roman"/>
                  <w:sz w:val="24"/>
                  <w:szCs w:val="24"/>
                  <w:lang w:val="lt-LT"/>
                </w:rPr>
                <w:t>https://www.fortinet.com/content/dam/fortinet/assets/data-sheets/FortiExtender.pdf</w:t>
              </w:r>
            </w:hyperlink>
            <w:r w:rsidR="00797C7E" w:rsidRPr="008E008D">
              <w:rPr>
                <w:rFonts w:ascii="Times New Roman" w:hAnsi="Times New Roman" w:cs="Times New Roman"/>
                <w:sz w:val="24"/>
                <w:szCs w:val="24"/>
                <w:lang w:val="lt-LT"/>
              </w:rPr>
              <w:t xml:space="preserve"> 4-6 psl.</w:t>
            </w:r>
          </w:p>
        </w:tc>
      </w:tr>
      <w:tr w:rsidR="00797C7E" w:rsidRPr="008E008D" w14:paraId="10BD5A5C"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6C739052" w14:textId="77777777" w:rsidR="00797C7E" w:rsidRPr="00A05C22" w:rsidRDefault="00797C7E" w:rsidP="00CC540B">
            <w:pPr>
              <w:rPr>
                <w:rFonts w:ascii="Times New Roman" w:hAnsi="Times New Roman" w:cs="Times New Roman"/>
              </w:rPr>
            </w:pPr>
            <w:r w:rsidRPr="00A05C22">
              <w:rPr>
                <w:rFonts w:ascii="Times New Roman" w:hAnsi="Times New Roman" w:cs="Times New Roman"/>
              </w:rPr>
              <w:t>17.</w:t>
            </w:r>
          </w:p>
        </w:tc>
        <w:tc>
          <w:tcPr>
            <w:tcW w:w="980" w:type="pct"/>
            <w:tcBorders>
              <w:top w:val="single" w:sz="4" w:space="0" w:color="auto"/>
              <w:bottom w:val="single" w:sz="4" w:space="0" w:color="auto"/>
              <w:right w:val="single" w:sz="4" w:space="0" w:color="auto"/>
            </w:tcBorders>
          </w:tcPr>
          <w:p w14:paraId="2874840A" w14:textId="77777777" w:rsidR="00797C7E" w:rsidRPr="00A05C22" w:rsidRDefault="00797C7E" w:rsidP="00CC540B">
            <w:pPr>
              <w:spacing w:after="0" w:line="240" w:lineRule="auto"/>
              <w:rPr>
                <w:rFonts w:ascii="Times New Roman" w:hAnsi="Times New Roman" w:cs="Times New Roman"/>
                <w:lang w:val="lt-LT"/>
              </w:rPr>
            </w:pPr>
            <w:r w:rsidRPr="00A05C22">
              <w:rPr>
                <w:rFonts w:ascii="Times New Roman" w:hAnsi="Times New Roman" w:cs="Times New Roman"/>
                <w:color w:val="000000"/>
                <w:lang w:val="lt-LT"/>
              </w:rPr>
              <w:t>Įrenginio antenos ir radijo parametrai</w:t>
            </w:r>
          </w:p>
        </w:tc>
        <w:tc>
          <w:tcPr>
            <w:tcW w:w="2205" w:type="pct"/>
            <w:tcBorders>
              <w:top w:val="single" w:sz="4" w:space="0" w:color="auto"/>
              <w:left w:val="single" w:sz="4" w:space="0" w:color="auto"/>
              <w:bottom w:val="single" w:sz="4" w:space="0" w:color="auto"/>
              <w:right w:val="single" w:sz="4" w:space="0" w:color="auto"/>
            </w:tcBorders>
            <w:noWrap/>
          </w:tcPr>
          <w:p w14:paraId="18FA3CFE" w14:textId="77777777" w:rsidR="00797C7E" w:rsidRPr="00A05C22" w:rsidRDefault="00797C7E" w:rsidP="00CC540B">
            <w:pPr>
              <w:tabs>
                <w:tab w:val="left" w:pos="390"/>
                <w:tab w:val="left" w:pos="1035"/>
                <w:tab w:val="left" w:pos="1500"/>
              </w:tabs>
              <w:suppressAutoHyphens/>
              <w:jc w:val="both"/>
              <w:rPr>
                <w:rFonts w:ascii="Times New Roman" w:hAnsi="Times New Roman" w:cs="Times New Roman"/>
                <w:highlight w:val="yellow"/>
                <w:lang w:val="lt-LT" w:eastAsia="ar-SA"/>
              </w:rPr>
            </w:pPr>
            <w:r w:rsidRPr="00A05C22">
              <w:rPr>
                <w:rFonts w:ascii="Times New Roman" w:hAnsi="Times New Roman" w:cs="Times New Roman"/>
                <w:color w:val="000000"/>
                <w:lang w:val="lt-LT"/>
              </w:rPr>
              <w:t>Įrenginys turi turėti ne mažiau kaip 2 vnt. ant korpuso iš išorės tvirtinamas antenas. Turi palaikyti 2 x 2 MIMO.</w:t>
            </w:r>
          </w:p>
        </w:tc>
        <w:tc>
          <w:tcPr>
            <w:tcW w:w="1516" w:type="pct"/>
            <w:tcBorders>
              <w:top w:val="single" w:sz="4" w:space="0" w:color="auto"/>
              <w:left w:val="single" w:sz="4" w:space="0" w:color="auto"/>
              <w:bottom w:val="single" w:sz="4" w:space="0" w:color="auto"/>
              <w:right w:val="single" w:sz="4" w:space="0" w:color="auto"/>
            </w:tcBorders>
          </w:tcPr>
          <w:p w14:paraId="53028914" w14:textId="77777777" w:rsidR="00797C7E" w:rsidRPr="00950F51" w:rsidRDefault="00797C7E" w:rsidP="00CC540B">
            <w:pPr>
              <w:adjustRightInd w:val="0"/>
              <w:spacing w:after="0" w:line="240" w:lineRule="auto"/>
              <w:jc w:val="center"/>
              <w:rPr>
                <w:rFonts w:ascii="Times New Roman" w:eastAsia="Times New Roman" w:hAnsi="Times New Roman" w:cs="Times New Roman"/>
                <w:iCs/>
                <w:lang w:val="lt-LT"/>
              </w:rPr>
            </w:pPr>
            <w:r w:rsidRPr="00950F51">
              <w:rPr>
                <w:rFonts w:ascii="Times New Roman" w:eastAsia="Times New Roman" w:hAnsi="Times New Roman" w:cs="Times New Roman"/>
                <w:iCs/>
                <w:lang w:val="lt-LT"/>
              </w:rPr>
              <w:t>Įrenginys turi 3 vnt. ant korpuso iš išorės tvirtinamas antenas. Palaiko 2 x 2 MIMO.</w:t>
            </w:r>
          </w:p>
          <w:p w14:paraId="2351B5EF" w14:textId="77777777" w:rsidR="00797C7E" w:rsidRPr="008E008D" w:rsidRDefault="00634502" w:rsidP="00CC540B">
            <w:pPr>
              <w:adjustRightInd w:val="0"/>
              <w:spacing w:after="0" w:line="240" w:lineRule="auto"/>
              <w:jc w:val="center"/>
              <w:rPr>
                <w:rFonts w:ascii="Times New Roman" w:hAnsi="Times New Roman" w:cs="Times New Roman"/>
                <w:highlight w:val="yellow"/>
                <w:lang w:val="lt-LT"/>
              </w:rPr>
            </w:pPr>
            <w:hyperlink r:id="rId11" w:history="1">
              <w:r w:rsidR="00797C7E" w:rsidRPr="008E008D">
                <w:rPr>
                  <w:rStyle w:val="Hyperlink"/>
                  <w:rFonts w:ascii="Times New Roman" w:hAnsi="Times New Roman" w:cs="Times New Roman"/>
                  <w:sz w:val="24"/>
                  <w:szCs w:val="24"/>
                  <w:lang w:val="lt-LT"/>
                </w:rPr>
                <w:t>https://www.fortinet.com/content/dam/fortinet/asset</w:t>
              </w:r>
              <w:r w:rsidR="00797C7E" w:rsidRPr="008E008D">
                <w:rPr>
                  <w:rStyle w:val="Hyperlink"/>
                  <w:rFonts w:ascii="Times New Roman" w:hAnsi="Times New Roman" w:cs="Times New Roman"/>
                  <w:sz w:val="24"/>
                  <w:szCs w:val="24"/>
                  <w:lang w:val="lt-LT"/>
                </w:rPr>
                <w:lastRenderedPageBreak/>
                <w:t>s/data-sheets/FortiExtender.pdf 4</w:t>
              </w:r>
            </w:hyperlink>
            <w:r w:rsidR="00797C7E" w:rsidRPr="008E008D">
              <w:rPr>
                <w:rFonts w:ascii="Times New Roman" w:hAnsi="Times New Roman" w:cs="Times New Roman"/>
                <w:sz w:val="24"/>
                <w:szCs w:val="24"/>
                <w:lang w:val="lt-LT"/>
              </w:rPr>
              <w:t>, 8 psl.</w:t>
            </w:r>
          </w:p>
        </w:tc>
      </w:tr>
      <w:tr w:rsidR="00797C7E" w:rsidRPr="008E008D" w14:paraId="04DABF65"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4B40284E" w14:textId="77777777" w:rsidR="00797C7E" w:rsidRPr="00A05C22" w:rsidRDefault="00797C7E" w:rsidP="00CC540B">
            <w:pPr>
              <w:rPr>
                <w:rFonts w:ascii="Times New Roman" w:hAnsi="Times New Roman" w:cs="Times New Roman"/>
                <w:highlight w:val="yellow"/>
              </w:rPr>
            </w:pPr>
            <w:r w:rsidRPr="00A05C22">
              <w:rPr>
                <w:rFonts w:ascii="Times New Roman" w:hAnsi="Times New Roman" w:cs="Times New Roman"/>
              </w:rPr>
              <w:lastRenderedPageBreak/>
              <w:t>18.</w:t>
            </w:r>
          </w:p>
        </w:tc>
        <w:tc>
          <w:tcPr>
            <w:tcW w:w="980" w:type="pct"/>
            <w:tcBorders>
              <w:top w:val="single" w:sz="4" w:space="0" w:color="auto"/>
              <w:bottom w:val="single" w:sz="4" w:space="0" w:color="auto"/>
              <w:right w:val="single" w:sz="4" w:space="0" w:color="auto"/>
            </w:tcBorders>
          </w:tcPr>
          <w:p w14:paraId="77570A9B" w14:textId="77777777" w:rsidR="00797C7E" w:rsidRPr="00A05C22" w:rsidRDefault="00797C7E" w:rsidP="00CC540B">
            <w:pPr>
              <w:spacing w:after="0" w:line="240" w:lineRule="auto"/>
              <w:rPr>
                <w:rFonts w:ascii="Times New Roman" w:hAnsi="Times New Roman" w:cs="Times New Roman"/>
                <w:highlight w:val="yellow"/>
                <w:lang w:val="lt-LT"/>
              </w:rPr>
            </w:pPr>
            <w:r w:rsidRPr="00A05C22">
              <w:rPr>
                <w:rFonts w:ascii="Times New Roman" w:hAnsi="Times New Roman" w:cs="Times New Roman"/>
                <w:color w:val="000000"/>
                <w:lang w:val="lt-LT"/>
              </w:rPr>
              <w:t>Suderinamumas</w:t>
            </w:r>
          </w:p>
        </w:tc>
        <w:tc>
          <w:tcPr>
            <w:tcW w:w="2205" w:type="pct"/>
            <w:tcBorders>
              <w:top w:val="single" w:sz="4" w:space="0" w:color="auto"/>
              <w:left w:val="single" w:sz="4" w:space="0" w:color="auto"/>
              <w:bottom w:val="single" w:sz="4" w:space="0" w:color="auto"/>
            </w:tcBorders>
            <w:noWrap/>
          </w:tcPr>
          <w:p w14:paraId="613EC714" w14:textId="77777777" w:rsidR="00797C7E" w:rsidRDefault="00797C7E" w:rsidP="00CC540B">
            <w:pPr>
              <w:pStyle w:val="ListParagraph"/>
              <w:suppressAutoHyphens/>
              <w:ind w:left="0"/>
              <w:jc w:val="both"/>
              <w:rPr>
                <w:rFonts w:ascii="Times New Roman" w:hAnsi="Times New Roman"/>
                <w:color w:val="000000"/>
                <w:sz w:val="22"/>
                <w:szCs w:val="22"/>
                <w:lang w:val="lt-LT"/>
              </w:rPr>
            </w:pPr>
            <w:r w:rsidRPr="00A05C22">
              <w:rPr>
                <w:rFonts w:ascii="Times New Roman" w:hAnsi="Times New Roman"/>
                <w:color w:val="000000"/>
                <w:sz w:val="22"/>
                <w:szCs w:val="22"/>
                <w:lang w:val="lt-LT"/>
              </w:rPr>
              <w:t xml:space="preserve">Įrenginys turi būti pilnai suderinamas su perkančiosios organizacijos turimomis ugniasienėmis </w:t>
            </w:r>
            <w:proofErr w:type="spellStart"/>
            <w:r w:rsidRPr="00A05C22">
              <w:rPr>
                <w:rFonts w:ascii="Times New Roman" w:hAnsi="Times New Roman"/>
                <w:color w:val="000000"/>
                <w:sz w:val="22"/>
                <w:szCs w:val="22"/>
                <w:lang w:val="lt-LT"/>
              </w:rPr>
              <w:t>Fortigate</w:t>
            </w:r>
            <w:proofErr w:type="spellEnd"/>
            <w:r w:rsidRPr="00A05C22">
              <w:rPr>
                <w:rFonts w:ascii="Times New Roman" w:hAnsi="Times New Roman"/>
                <w:color w:val="000000"/>
                <w:sz w:val="22"/>
                <w:szCs w:val="22"/>
                <w:lang w:val="lt-LT"/>
              </w:rPr>
              <w:t xml:space="preserve"> 60E, 60F, 100E  ir gebėti dirbti kaip išorinis jų modulis.</w:t>
            </w:r>
          </w:p>
          <w:p w14:paraId="40684453" w14:textId="77777777" w:rsidR="00797C7E" w:rsidRPr="00A05C22" w:rsidRDefault="00797C7E" w:rsidP="00CC540B">
            <w:pPr>
              <w:pStyle w:val="ListParagraph"/>
              <w:suppressAutoHyphens/>
              <w:ind w:left="0"/>
              <w:jc w:val="both"/>
              <w:rPr>
                <w:rFonts w:ascii="Times New Roman" w:hAnsi="Times New Roman"/>
                <w:sz w:val="22"/>
                <w:szCs w:val="22"/>
                <w:highlight w:val="yellow"/>
                <w:lang w:val="lt-LT" w:eastAsia="ar-SA"/>
              </w:rPr>
            </w:pPr>
          </w:p>
        </w:tc>
        <w:tc>
          <w:tcPr>
            <w:tcW w:w="1516" w:type="pct"/>
            <w:tcBorders>
              <w:top w:val="single" w:sz="4" w:space="0" w:color="auto"/>
              <w:left w:val="single" w:sz="4" w:space="0" w:color="auto"/>
              <w:bottom w:val="single" w:sz="4" w:space="0" w:color="auto"/>
              <w:right w:val="single" w:sz="4" w:space="0" w:color="auto"/>
            </w:tcBorders>
          </w:tcPr>
          <w:p w14:paraId="7B11F9DE" w14:textId="77777777" w:rsidR="00797C7E" w:rsidRPr="008E008D" w:rsidRDefault="00797C7E" w:rsidP="00CC540B">
            <w:pPr>
              <w:adjustRightInd w:val="0"/>
              <w:spacing w:after="0" w:line="240" w:lineRule="auto"/>
              <w:jc w:val="center"/>
              <w:rPr>
                <w:rFonts w:ascii="Times New Roman" w:eastAsia="Times New Roman" w:hAnsi="Times New Roman" w:cs="Times New Roman"/>
                <w:i/>
                <w:sz w:val="24"/>
                <w:szCs w:val="24"/>
                <w:lang w:val="lt-LT"/>
              </w:rPr>
            </w:pPr>
            <w:r w:rsidRPr="008E008D">
              <w:rPr>
                <w:rFonts w:ascii="Times New Roman" w:eastAsia="Times New Roman" w:hAnsi="Times New Roman" w:cs="Times New Roman"/>
                <w:lang w:val="lt-LT" w:eastAsia="lt-LT"/>
              </w:rPr>
              <w:t xml:space="preserve">Siūloma įranga </w:t>
            </w:r>
            <w:r w:rsidRPr="008E008D">
              <w:rPr>
                <w:rFonts w:ascii="Times New Roman" w:eastAsia="Times New Roman" w:hAnsi="Times New Roman" w:cs="Times New Roman"/>
                <w:b/>
                <w:lang w:val="lt-LT" w:eastAsia="lt-LT"/>
              </w:rPr>
              <w:t>Atitinka</w:t>
            </w:r>
            <w:r w:rsidRPr="008E008D">
              <w:rPr>
                <w:rFonts w:ascii="Times New Roman" w:eastAsia="Times New Roman" w:hAnsi="Times New Roman" w:cs="Times New Roman"/>
                <w:lang w:val="lt-LT" w:eastAsia="lt-LT"/>
              </w:rPr>
              <w:t xml:space="preserve"> punkto reikalavimus</w:t>
            </w:r>
          </w:p>
          <w:p w14:paraId="7BABB20E" w14:textId="77777777" w:rsidR="00797C7E" w:rsidRPr="008E008D" w:rsidRDefault="00797C7E" w:rsidP="00CC540B">
            <w:pPr>
              <w:adjustRightInd w:val="0"/>
              <w:spacing w:after="0" w:line="240" w:lineRule="auto"/>
              <w:jc w:val="center"/>
              <w:rPr>
                <w:rFonts w:ascii="Times New Roman" w:hAnsi="Times New Roman" w:cs="Times New Roman"/>
                <w:sz w:val="24"/>
                <w:szCs w:val="24"/>
                <w:highlight w:val="yellow"/>
                <w:lang w:val="lt-LT"/>
              </w:rPr>
            </w:pPr>
          </w:p>
        </w:tc>
      </w:tr>
      <w:tr w:rsidR="00797C7E" w:rsidRPr="008E008D" w14:paraId="43510566"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56ED465A" w14:textId="77777777" w:rsidR="00797C7E" w:rsidRPr="00A05C22" w:rsidRDefault="00797C7E" w:rsidP="00CC540B">
            <w:pPr>
              <w:rPr>
                <w:rFonts w:ascii="Times New Roman" w:hAnsi="Times New Roman" w:cs="Times New Roman"/>
              </w:rPr>
            </w:pPr>
            <w:r w:rsidRPr="00A05C22">
              <w:rPr>
                <w:rFonts w:ascii="Times New Roman" w:hAnsi="Times New Roman" w:cs="Times New Roman"/>
              </w:rPr>
              <w:t>19.</w:t>
            </w:r>
          </w:p>
        </w:tc>
        <w:tc>
          <w:tcPr>
            <w:tcW w:w="980" w:type="pct"/>
            <w:tcBorders>
              <w:top w:val="single" w:sz="4" w:space="0" w:color="auto"/>
              <w:bottom w:val="single" w:sz="4" w:space="0" w:color="auto"/>
              <w:right w:val="single" w:sz="4" w:space="0" w:color="auto"/>
            </w:tcBorders>
          </w:tcPr>
          <w:p w14:paraId="67B0E188" w14:textId="77777777" w:rsidR="00797C7E" w:rsidRPr="00A05C22" w:rsidRDefault="00797C7E" w:rsidP="00CC540B">
            <w:pPr>
              <w:spacing w:after="0" w:line="240" w:lineRule="auto"/>
              <w:rPr>
                <w:rFonts w:ascii="Times New Roman" w:hAnsi="Times New Roman" w:cs="Times New Roman"/>
                <w:lang w:val="lt-LT"/>
              </w:rPr>
            </w:pPr>
            <w:r w:rsidRPr="00A05C22">
              <w:rPr>
                <w:rFonts w:ascii="Times New Roman" w:hAnsi="Times New Roman" w:cs="Times New Roman"/>
                <w:color w:val="000000"/>
                <w:lang w:val="lt-LT"/>
              </w:rPr>
              <w:t>Komplektavimas</w:t>
            </w:r>
          </w:p>
        </w:tc>
        <w:tc>
          <w:tcPr>
            <w:tcW w:w="2205" w:type="pct"/>
            <w:tcBorders>
              <w:top w:val="single" w:sz="4" w:space="0" w:color="auto"/>
              <w:left w:val="single" w:sz="4" w:space="0" w:color="auto"/>
              <w:bottom w:val="single" w:sz="4" w:space="0" w:color="auto"/>
            </w:tcBorders>
            <w:noWrap/>
          </w:tcPr>
          <w:p w14:paraId="07C8FB65" w14:textId="77777777" w:rsidR="00797C7E" w:rsidRDefault="00797C7E" w:rsidP="00CC540B">
            <w:pPr>
              <w:pStyle w:val="ListParagraph"/>
              <w:spacing w:line="249" w:lineRule="auto"/>
              <w:ind w:left="0"/>
              <w:jc w:val="both"/>
              <w:rPr>
                <w:rFonts w:ascii="Times New Roman" w:hAnsi="Times New Roman"/>
                <w:color w:val="000000" w:themeColor="text1"/>
                <w:sz w:val="22"/>
                <w:szCs w:val="22"/>
                <w:lang w:val="lt-LT"/>
              </w:rPr>
            </w:pPr>
            <w:r w:rsidRPr="00A05C22">
              <w:rPr>
                <w:rFonts w:ascii="Times New Roman" w:hAnsi="Times New Roman"/>
                <w:color w:val="000000" w:themeColor="text1"/>
                <w:sz w:val="22"/>
                <w:szCs w:val="22"/>
                <w:lang w:val="lt-LT"/>
              </w:rPr>
              <w:t xml:space="preserve">Įrenginys turi būti komplektuojamas su </w:t>
            </w:r>
            <w:proofErr w:type="spellStart"/>
            <w:r w:rsidRPr="00A05C22">
              <w:rPr>
                <w:rFonts w:ascii="Times New Roman" w:hAnsi="Times New Roman"/>
                <w:color w:val="000000" w:themeColor="text1"/>
                <w:sz w:val="22"/>
                <w:szCs w:val="22"/>
                <w:lang w:val="lt-LT"/>
              </w:rPr>
              <w:t>PoE</w:t>
            </w:r>
            <w:proofErr w:type="spellEnd"/>
            <w:r w:rsidRPr="00A05C22">
              <w:rPr>
                <w:rFonts w:ascii="Times New Roman" w:hAnsi="Times New Roman"/>
                <w:color w:val="000000" w:themeColor="text1"/>
                <w:sz w:val="22"/>
                <w:szCs w:val="22"/>
                <w:lang w:val="lt-LT"/>
              </w:rPr>
              <w:t xml:space="preserve"> maitinimo šaltiniu suderinamu su standartu IEEE 802.3af arba komplektuojamas su maitinimo šaltiniu skirtu perkamam įrenginiui pagal užsakovo pageidavimą. </w:t>
            </w:r>
          </w:p>
          <w:p w14:paraId="44611520" w14:textId="77777777" w:rsidR="00797C7E" w:rsidRPr="00A05C22" w:rsidRDefault="00797C7E" w:rsidP="00CC540B">
            <w:pPr>
              <w:pStyle w:val="ListParagraph"/>
              <w:spacing w:line="249" w:lineRule="auto"/>
              <w:ind w:left="0"/>
              <w:jc w:val="both"/>
              <w:rPr>
                <w:rFonts w:ascii="Times New Roman" w:hAnsi="Times New Roman"/>
                <w:color w:val="000000"/>
                <w:sz w:val="22"/>
                <w:szCs w:val="22"/>
                <w:highlight w:val="yellow"/>
                <w:lang w:val="lt-LT"/>
              </w:rPr>
            </w:pPr>
          </w:p>
        </w:tc>
        <w:tc>
          <w:tcPr>
            <w:tcW w:w="1516" w:type="pct"/>
            <w:tcBorders>
              <w:top w:val="single" w:sz="4" w:space="0" w:color="auto"/>
              <w:left w:val="single" w:sz="4" w:space="0" w:color="auto"/>
              <w:bottom w:val="single" w:sz="4" w:space="0" w:color="auto"/>
              <w:right w:val="single" w:sz="4" w:space="0" w:color="auto"/>
            </w:tcBorders>
          </w:tcPr>
          <w:p w14:paraId="5B7458BF" w14:textId="77777777" w:rsidR="00797C7E" w:rsidRDefault="00797C7E" w:rsidP="00CC540B">
            <w:pPr>
              <w:adjustRightInd w:val="0"/>
              <w:spacing w:after="0" w:line="240" w:lineRule="auto"/>
              <w:jc w:val="center"/>
              <w:rPr>
                <w:rFonts w:ascii="Times New Roman" w:eastAsia="Times New Roman" w:hAnsi="Times New Roman" w:cs="Times New Roman"/>
                <w:lang w:val="lt-LT" w:eastAsia="lt-LT"/>
              </w:rPr>
            </w:pPr>
            <w:r w:rsidRPr="00950F51">
              <w:rPr>
                <w:rFonts w:ascii="Times New Roman" w:eastAsia="Times New Roman" w:hAnsi="Times New Roman" w:cs="Times New Roman"/>
                <w:lang w:val="lt-LT" w:eastAsia="lt-LT"/>
              </w:rPr>
              <w:t xml:space="preserve">Siūloma įranga </w:t>
            </w:r>
            <w:r w:rsidRPr="00950F51">
              <w:rPr>
                <w:rFonts w:ascii="Times New Roman" w:eastAsia="Times New Roman" w:hAnsi="Times New Roman" w:cs="Times New Roman"/>
                <w:b/>
                <w:lang w:val="lt-LT" w:eastAsia="lt-LT"/>
              </w:rPr>
              <w:t>Atitinka</w:t>
            </w:r>
            <w:r w:rsidRPr="00950F51">
              <w:rPr>
                <w:rFonts w:ascii="Times New Roman" w:eastAsia="Times New Roman" w:hAnsi="Times New Roman" w:cs="Times New Roman"/>
                <w:lang w:val="lt-LT" w:eastAsia="lt-LT"/>
              </w:rPr>
              <w:t xml:space="preserve"> šio punkto reikalavimus</w:t>
            </w:r>
            <w:r>
              <w:rPr>
                <w:rFonts w:ascii="Times New Roman" w:eastAsia="Times New Roman" w:hAnsi="Times New Roman" w:cs="Times New Roman"/>
                <w:lang w:val="lt-LT" w:eastAsia="lt-LT"/>
              </w:rPr>
              <w:t>.</w:t>
            </w:r>
          </w:p>
          <w:p w14:paraId="197D7559" w14:textId="77777777" w:rsidR="00797C7E" w:rsidRPr="008E008D" w:rsidRDefault="00797C7E" w:rsidP="00CC540B">
            <w:pPr>
              <w:adjustRightInd w:val="0"/>
              <w:spacing w:after="0" w:line="240" w:lineRule="auto"/>
              <w:jc w:val="center"/>
              <w:rPr>
                <w:rFonts w:ascii="Times New Roman" w:eastAsia="Times New Roman" w:hAnsi="Times New Roman" w:cs="Times New Roman"/>
                <w:i/>
                <w:sz w:val="24"/>
                <w:szCs w:val="24"/>
                <w:lang w:val="lt-LT"/>
              </w:rPr>
            </w:pPr>
            <w:r>
              <w:rPr>
                <w:rFonts w:ascii="Times New Roman" w:hAnsi="Times New Roman"/>
                <w:color w:val="000000" w:themeColor="text1"/>
                <w:lang w:val="lt-LT"/>
              </w:rPr>
              <w:t>K</w:t>
            </w:r>
            <w:r w:rsidRPr="00A05C22">
              <w:rPr>
                <w:rFonts w:ascii="Times New Roman" w:hAnsi="Times New Roman"/>
                <w:color w:val="000000" w:themeColor="text1"/>
                <w:lang w:val="lt-LT"/>
              </w:rPr>
              <w:t>omplektuojamas su maitinimo šaltiniu skirtu perkamam įrenginiui pagal užsakovo pageidavimą.</w:t>
            </w:r>
          </w:p>
          <w:p w14:paraId="7D0BA8A0" w14:textId="77777777" w:rsidR="00797C7E" w:rsidRPr="008E008D" w:rsidRDefault="00797C7E" w:rsidP="00CC540B">
            <w:pPr>
              <w:adjustRightInd w:val="0"/>
              <w:spacing w:after="0" w:line="240" w:lineRule="auto"/>
              <w:jc w:val="center"/>
              <w:rPr>
                <w:rFonts w:ascii="Times New Roman" w:eastAsia="Times New Roman" w:hAnsi="Times New Roman" w:cs="Times New Roman"/>
                <w:i/>
                <w:sz w:val="24"/>
                <w:szCs w:val="24"/>
                <w:highlight w:val="yellow"/>
                <w:lang w:val="lt-LT"/>
              </w:rPr>
            </w:pPr>
          </w:p>
        </w:tc>
      </w:tr>
      <w:tr w:rsidR="00797C7E" w:rsidRPr="008E008D" w14:paraId="2E8983F0"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1648FCE3" w14:textId="77777777" w:rsidR="00797C7E" w:rsidRPr="00547BCC" w:rsidRDefault="00797C7E" w:rsidP="00CC540B">
            <w:pPr>
              <w:rPr>
                <w:rFonts w:ascii="Times New Roman" w:hAnsi="Times New Roman" w:cs="Times New Roman"/>
                <w:sz w:val="24"/>
                <w:szCs w:val="24"/>
                <w:highlight w:val="yellow"/>
              </w:rPr>
            </w:pPr>
            <w:r w:rsidRPr="00A05C22">
              <w:rPr>
                <w:rFonts w:ascii="Times New Roman" w:hAnsi="Times New Roman" w:cs="Times New Roman"/>
                <w:szCs w:val="24"/>
              </w:rPr>
              <w:t>20.</w:t>
            </w:r>
          </w:p>
        </w:tc>
        <w:tc>
          <w:tcPr>
            <w:tcW w:w="980" w:type="pct"/>
            <w:tcBorders>
              <w:top w:val="single" w:sz="4" w:space="0" w:color="auto"/>
              <w:bottom w:val="single" w:sz="4" w:space="0" w:color="auto"/>
              <w:right w:val="single" w:sz="4" w:space="0" w:color="auto"/>
            </w:tcBorders>
          </w:tcPr>
          <w:p w14:paraId="091A5A59" w14:textId="77777777" w:rsidR="00797C7E" w:rsidRPr="00A05C22" w:rsidRDefault="00797C7E" w:rsidP="00CC540B">
            <w:pPr>
              <w:spacing w:after="0" w:line="240" w:lineRule="auto"/>
              <w:jc w:val="both"/>
              <w:rPr>
                <w:rFonts w:ascii="Times New Roman" w:hAnsi="Times New Roman" w:cs="Times New Roman"/>
                <w:highlight w:val="yellow"/>
                <w:lang w:val="lt-LT"/>
              </w:rPr>
            </w:pPr>
            <w:r w:rsidRPr="00A05C22">
              <w:rPr>
                <w:rFonts w:ascii="Times New Roman" w:hAnsi="Times New Roman" w:cs="Times New Roman"/>
                <w:color w:val="000000"/>
                <w:lang w:val="lt-LT"/>
              </w:rPr>
              <w:t>Garantiniai įsipareigojimai</w:t>
            </w:r>
          </w:p>
        </w:tc>
        <w:tc>
          <w:tcPr>
            <w:tcW w:w="2205" w:type="pct"/>
            <w:tcBorders>
              <w:top w:val="single" w:sz="4" w:space="0" w:color="auto"/>
              <w:left w:val="single" w:sz="4" w:space="0" w:color="auto"/>
              <w:bottom w:val="single" w:sz="4" w:space="0" w:color="auto"/>
            </w:tcBorders>
            <w:noWrap/>
          </w:tcPr>
          <w:p w14:paraId="5308BF8E" w14:textId="77777777" w:rsidR="00797C7E" w:rsidRPr="00A05C22" w:rsidRDefault="00797C7E" w:rsidP="00CC540B">
            <w:pPr>
              <w:spacing w:after="28" w:line="252" w:lineRule="auto"/>
              <w:contextualSpacing/>
              <w:jc w:val="both"/>
              <w:rPr>
                <w:rFonts w:ascii="Times New Roman" w:hAnsi="Times New Roman" w:cs="Times New Roman"/>
                <w:highlight w:val="yellow"/>
                <w:lang w:val="lt-LT"/>
              </w:rPr>
            </w:pPr>
            <w:r w:rsidRPr="00A05C22">
              <w:rPr>
                <w:rFonts w:ascii="Times New Roman" w:hAnsi="Times New Roman" w:cs="Times New Roman"/>
                <w:color w:val="000000" w:themeColor="text1"/>
                <w:lang w:val="lt-LT"/>
              </w:rPr>
              <w:t xml:space="preserve">Įrenginys turi būti pateikiamas su ne mažesne nei 24 mėn. programinės įrangos atnaujinimų ir techninės įrangos priežiūros paslauga. </w:t>
            </w:r>
          </w:p>
        </w:tc>
        <w:tc>
          <w:tcPr>
            <w:tcW w:w="1516" w:type="pct"/>
            <w:tcBorders>
              <w:top w:val="single" w:sz="4" w:space="0" w:color="auto"/>
              <w:left w:val="single" w:sz="4" w:space="0" w:color="auto"/>
              <w:bottom w:val="single" w:sz="4" w:space="0" w:color="auto"/>
              <w:right w:val="single" w:sz="4" w:space="0" w:color="auto"/>
            </w:tcBorders>
          </w:tcPr>
          <w:p w14:paraId="11A97F68" w14:textId="77777777" w:rsidR="00797C7E" w:rsidRPr="008E008D" w:rsidRDefault="00797C7E" w:rsidP="00CC540B">
            <w:pPr>
              <w:spacing w:after="0" w:line="240" w:lineRule="auto"/>
              <w:jc w:val="center"/>
              <w:rPr>
                <w:rFonts w:ascii="Times New Roman" w:hAnsi="Times New Roman" w:cs="Times New Roman"/>
                <w:sz w:val="24"/>
                <w:szCs w:val="24"/>
                <w:highlight w:val="yellow"/>
                <w:lang w:val="lt-LT"/>
              </w:rPr>
            </w:pPr>
            <w:r w:rsidRPr="008E008D">
              <w:rPr>
                <w:rFonts w:ascii="Times New Roman" w:eastAsia="Times New Roman" w:hAnsi="Times New Roman" w:cs="Times New Roman"/>
                <w:lang w:val="lt-LT" w:eastAsia="lt-LT"/>
              </w:rPr>
              <w:t xml:space="preserve">Siūloma įranga </w:t>
            </w:r>
            <w:r w:rsidRPr="008E008D">
              <w:rPr>
                <w:rFonts w:ascii="Times New Roman" w:eastAsia="Times New Roman" w:hAnsi="Times New Roman" w:cs="Times New Roman"/>
                <w:b/>
                <w:lang w:val="lt-LT" w:eastAsia="lt-LT"/>
              </w:rPr>
              <w:t>Atitinka</w:t>
            </w:r>
            <w:r w:rsidRPr="008E008D">
              <w:rPr>
                <w:rFonts w:ascii="Times New Roman" w:eastAsia="Times New Roman" w:hAnsi="Times New Roman" w:cs="Times New Roman"/>
                <w:lang w:val="lt-LT" w:eastAsia="lt-LT"/>
              </w:rPr>
              <w:t xml:space="preserve"> šio punkto reikalavimus.</w:t>
            </w:r>
            <w:r w:rsidRPr="008E008D" w:rsidDel="005D1CE6">
              <w:rPr>
                <w:rFonts w:ascii="Times New Roman" w:eastAsia="Times New Roman" w:hAnsi="Times New Roman" w:cs="Times New Roman"/>
                <w:i/>
                <w:sz w:val="24"/>
                <w:szCs w:val="24"/>
                <w:lang w:val="lt-LT"/>
              </w:rPr>
              <w:t xml:space="preserve"> </w:t>
            </w:r>
          </w:p>
        </w:tc>
      </w:tr>
      <w:tr w:rsidR="00797C7E" w:rsidRPr="008E008D" w14:paraId="0172BD6F"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6C9748C7" w14:textId="77777777" w:rsidR="00797C7E" w:rsidRPr="00A05C22" w:rsidRDefault="00797C7E" w:rsidP="00CC540B">
            <w:pPr>
              <w:rPr>
                <w:rFonts w:ascii="Times New Roman" w:hAnsi="Times New Roman" w:cs="Times New Roman"/>
              </w:rPr>
            </w:pPr>
            <w:r w:rsidRPr="00A05C22">
              <w:rPr>
                <w:rFonts w:ascii="Times New Roman" w:hAnsi="Times New Roman" w:cs="Times New Roman"/>
              </w:rPr>
              <w:t>21.</w:t>
            </w:r>
          </w:p>
        </w:tc>
        <w:tc>
          <w:tcPr>
            <w:tcW w:w="980" w:type="pct"/>
            <w:tcBorders>
              <w:top w:val="single" w:sz="4" w:space="0" w:color="auto"/>
              <w:left w:val="single" w:sz="4" w:space="0" w:color="auto"/>
              <w:bottom w:val="single" w:sz="4" w:space="0" w:color="auto"/>
              <w:right w:val="single" w:sz="4" w:space="0" w:color="auto"/>
            </w:tcBorders>
          </w:tcPr>
          <w:p w14:paraId="02CFFC26" w14:textId="77777777" w:rsidR="00797C7E" w:rsidRPr="00A05C22" w:rsidRDefault="00797C7E" w:rsidP="00CC540B">
            <w:pPr>
              <w:spacing w:after="0" w:line="240" w:lineRule="auto"/>
              <w:jc w:val="both"/>
              <w:rPr>
                <w:rFonts w:ascii="Times New Roman" w:hAnsi="Times New Roman" w:cs="Times New Roman"/>
                <w:lang w:val="lt-LT"/>
              </w:rPr>
            </w:pPr>
            <w:r w:rsidRPr="00A05C22">
              <w:rPr>
                <w:rFonts w:ascii="Times New Roman" w:hAnsi="Times New Roman" w:cs="Times New Roman"/>
                <w:color w:val="000000"/>
                <w:lang w:val="lt-LT"/>
              </w:rPr>
              <w:t>Pristatymas</w:t>
            </w:r>
          </w:p>
        </w:tc>
        <w:tc>
          <w:tcPr>
            <w:tcW w:w="2205" w:type="pct"/>
            <w:tcBorders>
              <w:top w:val="single" w:sz="4" w:space="0" w:color="auto"/>
              <w:left w:val="single" w:sz="4" w:space="0" w:color="auto"/>
              <w:bottom w:val="single" w:sz="4" w:space="0" w:color="auto"/>
              <w:right w:val="single" w:sz="4" w:space="0" w:color="auto"/>
            </w:tcBorders>
            <w:noWrap/>
          </w:tcPr>
          <w:p w14:paraId="0008E90B" w14:textId="77777777" w:rsidR="00797C7E" w:rsidRPr="00A05C22" w:rsidRDefault="00797C7E" w:rsidP="00CC540B">
            <w:pPr>
              <w:pStyle w:val="ListParagraph"/>
              <w:spacing w:line="249" w:lineRule="auto"/>
              <w:ind w:left="0"/>
              <w:jc w:val="both"/>
              <w:rPr>
                <w:rFonts w:ascii="Times New Roman" w:hAnsi="Times New Roman"/>
                <w:color w:val="000000"/>
                <w:sz w:val="22"/>
                <w:szCs w:val="22"/>
                <w:lang w:val="lt-LT"/>
              </w:rPr>
            </w:pPr>
            <w:r w:rsidRPr="00A05C22">
              <w:rPr>
                <w:rFonts w:ascii="Times New Roman" w:hAnsi="Times New Roman"/>
                <w:color w:val="000000"/>
                <w:sz w:val="22"/>
                <w:szCs w:val="22"/>
                <w:lang w:val="lt-LT"/>
              </w:rPr>
              <w:t>Įrenginys privalo būti pristatytas ne vėliau kaip per 60 dienų nuo sutarties įsigaliojimo dienos.</w:t>
            </w:r>
          </w:p>
        </w:tc>
        <w:tc>
          <w:tcPr>
            <w:tcW w:w="1516" w:type="pct"/>
            <w:tcBorders>
              <w:top w:val="single" w:sz="4" w:space="0" w:color="auto"/>
              <w:left w:val="single" w:sz="4" w:space="0" w:color="auto"/>
              <w:bottom w:val="single" w:sz="4" w:space="0" w:color="auto"/>
              <w:right w:val="single" w:sz="4" w:space="0" w:color="auto"/>
            </w:tcBorders>
          </w:tcPr>
          <w:p w14:paraId="70E0F70E" w14:textId="77777777" w:rsidR="00797C7E" w:rsidRPr="008E008D" w:rsidRDefault="00797C7E" w:rsidP="00CC540B">
            <w:pPr>
              <w:spacing w:after="0" w:line="240" w:lineRule="auto"/>
              <w:jc w:val="center"/>
              <w:rPr>
                <w:rFonts w:ascii="Times New Roman" w:hAnsi="Times New Roman" w:cs="Times New Roman"/>
                <w:lang w:val="lt-LT"/>
              </w:rPr>
            </w:pPr>
            <w:r w:rsidRPr="008E008D">
              <w:rPr>
                <w:rFonts w:ascii="Times New Roman" w:eastAsia="Times New Roman" w:hAnsi="Times New Roman" w:cs="Times New Roman"/>
                <w:lang w:val="lt-LT" w:eastAsia="lt-LT"/>
              </w:rPr>
              <w:t xml:space="preserve">Siūloma įranga </w:t>
            </w:r>
            <w:r w:rsidRPr="008E008D">
              <w:rPr>
                <w:rFonts w:ascii="Times New Roman" w:eastAsia="Times New Roman" w:hAnsi="Times New Roman" w:cs="Times New Roman"/>
                <w:b/>
                <w:lang w:val="lt-LT" w:eastAsia="lt-LT"/>
              </w:rPr>
              <w:t>Atitinka</w:t>
            </w:r>
            <w:r w:rsidRPr="008E008D">
              <w:rPr>
                <w:rFonts w:ascii="Times New Roman" w:eastAsia="Times New Roman" w:hAnsi="Times New Roman" w:cs="Times New Roman"/>
                <w:lang w:val="lt-LT" w:eastAsia="lt-LT"/>
              </w:rPr>
              <w:t xml:space="preserve"> šio punkto reikalavimus</w:t>
            </w:r>
          </w:p>
        </w:tc>
      </w:tr>
    </w:tbl>
    <w:p w14:paraId="5BE2B989" w14:textId="23F4AC0A" w:rsidR="00797C7E" w:rsidRDefault="00797C7E" w:rsidP="00797C7E">
      <w:pPr>
        <w:tabs>
          <w:tab w:val="left" w:pos="720"/>
        </w:tabs>
        <w:spacing w:after="0" w:line="240" w:lineRule="auto"/>
        <w:contextualSpacing/>
        <w:jc w:val="both"/>
        <w:rPr>
          <w:rFonts w:ascii="Times New Roman" w:hAnsi="Times New Roman" w:cs="Times New Roman"/>
          <w:b/>
          <w:lang w:val="lt-LT" w:eastAsia="lt-LT"/>
        </w:rPr>
      </w:pPr>
    </w:p>
    <w:p w14:paraId="7C78CB5A" w14:textId="411E4617" w:rsidR="00797C7E" w:rsidRDefault="00797C7E" w:rsidP="00797C7E">
      <w:pPr>
        <w:tabs>
          <w:tab w:val="left" w:pos="720"/>
        </w:tabs>
        <w:spacing w:after="0" w:line="240" w:lineRule="auto"/>
        <w:contextualSpacing/>
        <w:jc w:val="both"/>
        <w:rPr>
          <w:rFonts w:ascii="Times New Roman" w:hAnsi="Times New Roman" w:cs="Times New Roman"/>
          <w:b/>
          <w:lang w:val="lt-LT" w:eastAsia="lt-LT"/>
        </w:rPr>
      </w:pPr>
    </w:p>
    <w:p w14:paraId="4173A6B7" w14:textId="77777777" w:rsidR="00797C7E" w:rsidRPr="006B5213" w:rsidRDefault="00797C7E" w:rsidP="00797C7E">
      <w:pPr>
        <w:tabs>
          <w:tab w:val="left" w:pos="720"/>
        </w:tabs>
        <w:spacing w:after="0" w:line="240" w:lineRule="auto"/>
        <w:contextualSpacing/>
        <w:jc w:val="both"/>
        <w:rPr>
          <w:rFonts w:ascii="Times New Roman" w:hAnsi="Times New Roman" w:cs="Times New Roman"/>
          <w:b/>
          <w:lang w:val="lt-LT" w:eastAsia="lt-LT"/>
        </w:rPr>
      </w:pPr>
    </w:p>
    <w:tbl>
      <w:tblPr>
        <w:tblW w:w="4902" w:type="pct"/>
        <w:tblInd w:w="16" w:type="dxa"/>
        <w:tblLayout w:type="fixed"/>
        <w:tblLook w:val="01E0" w:firstRow="1" w:lastRow="1" w:firstColumn="1" w:lastColumn="1" w:noHBand="0" w:noVBand="0"/>
      </w:tblPr>
      <w:tblGrid>
        <w:gridCol w:w="9449"/>
      </w:tblGrid>
      <w:tr w:rsidR="00113522" w:rsidRPr="00B9271C" w14:paraId="1DAA907F" w14:textId="77777777" w:rsidTr="00EC522D">
        <w:trPr>
          <w:trHeight w:val="324"/>
        </w:trPr>
        <w:tc>
          <w:tcPr>
            <w:tcW w:w="5000" w:type="pct"/>
            <w:shd w:val="clear" w:color="auto" w:fill="auto"/>
            <w:hideMark/>
          </w:tcPr>
          <w:p w14:paraId="203465BE" w14:textId="77777777" w:rsidR="001F038F" w:rsidRPr="00797C7E" w:rsidRDefault="001F038F" w:rsidP="00797C7E">
            <w:pPr>
              <w:jc w:val="both"/>
              <w:rPr>
                <w:rFonts w:ascii="Times New Roman" w:hAnsi="Times New Roman"/>
                <w:b/>
                <w:color w:val="000000" w:themeColor="text1"/>
                <w:szCs w:val="24"/>
                <w:lang w:val="lt-LT"/>
              </w:rPr>
            </w:pPr>
          </w:p>
          <w:p w14:paraId="0AF5D706" w14:textId="749F828C" w:rsidR="00B03639" w:rsidRDefault="00113522" w:rsidP="00EC522D">
            <w:pPr>
              <w:pStyle w:val="ListParagraph"/>
              <w:numPr>
                <w:ilvl w:val="0"/>
                <w:numId w:val="4"/>
              </w:numPr>
              <w:jc w:val="both"/>
              <w:rPr>
                <w:rFonts w:ascii="Times New Roman" w:hAnsi="Times New Roman"/>
                <w:b/>
                <w:color w:val="000000" w:themeColor="text1"/>
                <w:szCs w:val="24"/>
                <w:lang w:val="lt-LT"/>
              </w:rPr>
            </w:pPr>
            <w:r w:rsidRPr="00113522">
              <w:rPr>
                <w:rFonts w:ascii="Times New Roman" w:hAnsi="Times New Roman"/>
                <w:b/>
                <w:color w:val="000000" w:themeColor="text1"/>
                <w:szCs w:val="24"/>
                <w:lang w:val="lt-LT"/>
              </w:rPr>
              <w:t>Pasiūlymas galioja iki termino, nustatyto pirkimo dokumentuose (90 dienų nuo pasiūlymų pateikimo termino dienos).</w:t>
            </w:r>
          </w:p>
          <w:p w14:paraId="2660342A" w14:textId="77777777" w:rsidR="00447744" w:rsidRPr="00447744" w:rsidRDefault="00447744" w:rsidP="00447744">
            <w:pPr>
              <w:pStyle w:val="ListParagraph"/>
              <w:jc w:val="both"/>
              <w:rPr>
                <w:rFonts w:ascii="Times New Roman" w:hAnsi="Times New Roman"/>
                <w:b/>
                <w:color w:val="000000" w:themeColor="text1"/>
                <w:szCs w:val="24"/>
                <w:lang w:val="lt-LT"/>
              </w:rPr>
            </w:pPr>
          </w:p>
          <w:p w14:paraId="1E143392" w14:textId="77777777" w:rsidR="00113522" w:rsidRDefault="00113522" w:rsidP="00113522">
            <w:pPr>
              <w:pStyle w:val="ListParagraph"/>
              <w:numPr>
                <w:ilvl w:val="0"/>
                <w:numId w:val="4"/>
              </w:numPr>
              <w:ind w:right="-178"/>
              <w:rPr>
                <w:rFonts w:ascii="Times New Roman" w:eastAsia="Calibri" w:hAnsi="Times New Roman"/>
                <w:b/>
                <w:szCs w:val="24"/>
                <w:lang w:val="lt-LT"/>
              </w:rPr>
            </w:pPr>
            <w:r w:rsidRPr="00113522">
              <w:rPr>
                <w:rFonts w:ascii="Times New Roman" w:eastAsia="Calibri" w:hAnsi="Times New Roman"/>
                <w:b/>
                <w:szCs w:val="24"/>
                <w:lang w:val="lt-LT"/>
              </w:rPr>
              <w:t>Kartu su pasiūlymu pateikiami šie dokumentai:</w:t>
            </w:r>
          </w:p>
          <w:p w14:paraId="080B1FB7" w14:textId="77777777" w:rsidR="00113522" w:rsidRPr="00113522" w:rsidRDefault="00113522" w:rsidP="00447744">
            <w:pPr>
              <w:spacing w:after="0"/>
              <w:ind w:right="-176"/>
              <w:rPr>
                <w:rFonts w:ascii="Times New Roman" w:eastAsia="Calibri" w:hAnsi="Times New Roman"/>
                <w:b/>
                <w:szCs w:val="24"/>
                <w:lang w:val="lt-LT"/>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10"/>
              <w:gridCol w:w="4788"/>
              <w:gridCol w:w="3844"/>
            </w:tblGrid>
            <w:tr w:rsidR="00113522" w:rsidRPr="00B9271C" w14:paraId="41C4FEEE" w14:textId="77777777" w:rsidTr="00EC522D">
              <w:trPr>
                <w:trHeight w:val="1515"/>
              </w:trPr>
              <w:tc>
                <w:tcPr>
                  <w:tcW w:w="610" w:type="dxa"/>
                  <w:shd w:val="clear" w:color="auto" w:fill="FFFFFF"/>
                  <w:vAlign w:val="center"/>
                </w:tcPr>
                <w:p w14:paraId="2DCC6162" w14:textId="77777777" w:rsidR="00113522" w:rsidRPr="00B9271C" w:rsidRDefault="00113522" w:rsidP="00EC522D">
                  <w:pPr>
                    <w:ind w:right="-178"/>
                    <w:jc w:val="center"/>
                    <w:rPr>
                      <w:rFonts w:ascii="Times New Roman" w:eastAsia="Calibri" w:hAnsi="Times New Roman" w:cs="Times New Roman"/>
                      <w:b/>
                      <w:sz w:val="24"/>
                      <w:szCs w:val="24"/>
                      <w:lang w:val="lt-LT"/>
                    </w:rPr>
                  </w:pPr>
                  <w:r w:rsidRPr="00B9271C">
                    <w:rPr>
                      <w:rFonts w:ascii="Times New Roman" w:eastAsia="Calibri" w:hAnsi="Times New Roman" w:cs="Times New Roman"/>
                      <w:b/>
                      <w:sz w:val="24"/>
                      <w:szCs w:val="24"/>
                      <w:lang w:val="lt-LT"/>
                    </w:rPr>
                    <w:t>Eil.</w:t>
                  </w:r>
                </w:p>
                <w:p w14:paraId="14C0C565" w14:textId="77777777" w:rsidR="00113522" w:rsidRPr="00B9271C" w:rsidRDefault="00113522" w:rsidP="00EC522D">
                  <w:pPr>
                    <w:ind w:right="-178"/>
                    <w:jc w:val="center"/>
                    <w:rPr>
                      <w:rFonts w:ascii="Times New Roman" w:eastAsia="Calibri" w:hAnsi="Times New Roman" w:cs="Times New Roman"/>
                      <w:b/>
                      <w:sz w:val="24"/>
                      <w:szCs w:val="24"/>
                      <w:lang w:val="lt-LT"/>
                    </w:rPr>
                  </w:pPr>
                  <w:r w:rsidRPr="00B9271C">
                    <w:rPr>
                      <w:rFonts w:ascii="Times New Roman" w:eastAsia="Calibri" w:hAnsi="Times New Roman" w:cs="Times New Roman"/>
                      <w:b/>
                      <w:sz w:val="24"/>
                      <w:szCs w:val="24"/>
                      <w:lang w:val="lt-LT"/>
                    </w:rPr>
                    <w:t>Nr.</w:t>
                  </w:r>
                </w:p>
              </w:tc>
              <w:tc>
                <w:tcPr>
                  <w:tcW w:w="4788" w:type="dxa"/>
                  <w:shd w:val="clear" w:color="auto" w:fill="FFFFFF"/>
                  <w:vAlign w:val="center"/>
                </w:tcPr>
                <w:p w14:paraId="42617089" w14:textId="77777777" w:rsidR="00113522" w:rsidRPr="00B9271C" w:rsidRDefault="00113522" w:rsidP="00EC522D">
                  <w:pPr>
                    <w:ind w:right="-178"/>
                    <w:jc w:val="center"/>
                    <w:rPr>
                      <w:rFonts w:ascii="Times New Roman" w:eastAsia="Calibri" w:hAnsi="Times New Roman" w:cs="Times New Roman"/>
                      <w:b/>
                      <w:sz w:val="24"/>
                      <w:szCs w:val="24"/>
                      <w:lang w:val="lt-LT"/>
                    </w:rPr>
                  </w:pPr>
                </w:p>
                <w:p w14:paraId="2F26FE21" w14:textId="77777777" w:rsidR="00113522" w:rsidRPr="00B9271C" w:rsidRDefault="00113522" w:rsidP="00EC522D">
                  <w:pPr>
                    <w:ind w:right="-178"/>
                    <w:jc w:val="center"/>
                    <w:rPr>
                      <w:rFonts w:ascii="Times New Roman" w:eastAsia="Calibri" w:hAnsi="Times New Roman" w:cs="Times New Roman"/>
                      <w:b/>
                      <w:sz w:val="24"/>
                      <w:szCs w:val="24"/>
                      <w:lang w:val="lt-LT"/>
                    </w:rPr>
                  </w:pPr>
                  <w:r w:rsidRPr="00B9271C">
                    <w:rPr>
                      <w:rFonts w:ascii="Times New Roman" w:eastAsia="Calibri" w:hAnsi="Times New Roman" w:cs="Times New Roman"/>
                      <w:b/>
                      <w:sz w:val="24"/>
                      <w:szCs w:val="24"/>
                      <w:lang w:val="lt-LT"/>
                    </w:rPr>
                    <w:t>Pateikto dokumento pavadinimas</w:t>
                  </w:r>
                </w:p>
                <w:p w14:paraId="05F000F9" w14:textId="77777777" w:rsidR="00113522" w:rsidRPr="00B9271C" w:rsidRDefault="00113522" w:rsidP="00EC522D">
                  <w:pPr>
                    <w:ind w:right="-2521"/>
                    <w:jc w:val="center"/>
                    <w:rPr>
                      <w:rFonts w:ascii="Times New Roman" w:eastAsia="Calibri" w:hAnsi="Times New Roman" w:cs="Times New Roman"/>
                      <w:b/>
                      <w:sz w:val="24"/>
                      <w:szCs w:val="24"/>
                      <w:lang w:val="lt-LT"/>
                    </w:rPr>
                  </w:pPr>
                </w:p>
              </w:tc>
              <w:tc>
                <w:tcPr>
                  <w:tcW w:w="3844" w:type="dxa"/>
                  <w:shd w:val="clear" w:color="auto" w:fill="FFFFFF"/>
                  <w:vAlign w:val="center"/>
                </w:tcPr>
                <w:p w14:paraId="636200C9" w14:textId="77777777" w:rsidR="00113522" w:rsidRPr="00B9271C" w:rsidRDefault="00113522" w:rsidP="00EC522D">
                  <w:pPr>
                    <w:ind w:left="-246"/>
                    <w:jc w:val="center"/>
                    <w:rPr>
                      <w:rFonts w:ascii="Times New Roman" w:eastAsia="Calibri" w:hAnsi="Times New Roman" w:cs="Times New Roman"/>
                      <w:b/>
                      <w:sz w:val="24"/>
                      <w:szCs w:val="24"/>
                      <w:lang w:val="lt-LT"/>
                    </w:rPr>
                  </w:pPr>
                  <w:r w:rsidRPr="00B9271C">
                    <w:rPr>
                      <w:rFonts w:ascii="Times New Roman" w:eastAsia="Calibri" w:hAnsi="Times New Roman" w:cs="Times New Roman"/>
                      <w:b/>
                      <w:sz w:val="24"/>
                      <w:szCs w:val="24"/>
                      <w:lang w:val="lt-LT"/>
                    </w:rPr>
                    <w:t>Dokumento puslapių skaičius</w:t>
                  </w:r>
                </w:p>
              </w:tc>
            </w:tr>
            <w:tr w:rsidR="00E65663" w:rsidRPr="00B9271C" w14:paraId="54A82332" w14:textId="77777777" w:rsidTr="00EC522D">
              <w:trPr>
                <w:trHeight w:val="509"/>
              </w:trPr>
              <w:tc>
                <w:tcPr>
                  <w:tcW w:w="610" w:type="dxa"/>
                </w:tcPr>
                <w:p w14:paraId="3D74B71E" w14:textId="0DDAA0AB" w:rsidR="00E65663" w:rsidRPr="00E65663" w:rsidRDefault="00E65663" w:rsidP="00E65663">
                  <w:pPr>
                    <w:ind w:right="-178"/>
                    <w:jc w:val="center"/>
                    <w:rPr>
                      <w:rFonts w:ascii="Times New Roman" w:eastAsia="Calibri" w:hAnsi="Times New Roman" w:cs="Times New Roman"/>
                      <w:sz w:val="24"/>
                      <w:szCs w:val="24"/>
                      <w:lang w:val="lt-LT"/>
                    </w:rPr>
                  </w:pPr>
                  <w:r w:rsidRPr="00E65663">
                    <w:rPr>
                      <w:rFonts w:ascii="Times New Roman" w:hAnsi="Times New Roman" w:cs="Times New Roman"/>
                    </w:rPr>
                    <w:t>1.</w:t>
                  </w:r>
                </w:p>
              </w:tc>
              <w:tc>
                <w:tcPr>
                  <w:tcW w:w="4788" w:type="dxa"/>
                </w:tcPr>
                <w:p w14:paraId="41A1DEC1" w14:textId="1752704E" w:rsidR="00E65663" w:rsidRPr="00E65663" w:rsidRDefault="00E65663" w:rsidP="00E65663">
                  <w:pPr>
                    <w:ind w:right="-178"/>
                    <w:rPr>
                      <w:rFonts w:ascii="Times New Roman" w:eastAsia="Calibri" w:hAnsi="Times New Roman" w:cs="Times New Roman"/>
                      <w:sz w:val="24"/>
                      <w:szCs w:val="24"/>
                      <w:lang w:val="lt-LT"/>
                    </w:rPr>
                  </w:pPr>
                  <w:r w:rsidRPr="00E65663">
                    <w:rPr>
                      <w:rFonts w:ascii="Times New Roman" w:hAnsi="Times New Roman" w:cs="Times New Roman"/>
                    </w:rPr>
                    <w:t xml:space="preserve">VĮ </w:t>
                  </w:r>
                  <w:proofErr w:type="spellStart"/>
                  <w:r w:rsidRPr="00E65663">
                    <w:rPr>
                      <w:rFonts w:ascii="Times New Roman" w:hAnsi="Times New Roman" w:cs="Times New Roman"/>
                    </w:rPr>
                    <w:t>Registrų</w:t>
                  </w:r>
                  <w:proofErr w:type="spellEnd"/>
                  <w:r w:rsidRPr="00E65663">
                    <w:rPr>
                      <w:rFonts w:ascii="Times New Roman" w:hAnsi="Times New Roman" w:cs="Times New Roman"/>
                    </w:rPr>
                    <w:t xml:space="preserve"> </w:t>
                  </w:r>
                  <w:proofErr w:type="spellStart"/>
                  <w:r w:rsidRPr="00E65663">
                    <w:rPr>
                      <w:rFonts w:ascii="Times New Roman" w:hAnsi="Times New Roman" w:cs="Times New Roman"/>
                    </w:rPr>
                    <w:t>centras</w:t>
                  </w:r>
                  <w:proofErr w:type="spellEnd"/>
                  <w:r w:rsidRPr="00E65663">
                    <w:rPr>
                      <w:rFonts w:ascii="Times New Roman" w:hAnsi="Times New Roman" w:cs="Times New Roman"/>
                    </w:rPr>
                    <w:t xml:space="preserve"> </w:t>
                  </w:r>
                  <w:proofErr w:type="spellStart"/>
                  <w:r w:rsidRPr="00E65663">
                    <w:rPr>
                      <w:rFonts w:ascii="Times New Roman" w:hAnsi="Times New Roman" w:cs="Times New Roman"/>
                    </w:rPr>
                    <w:t>jungtinė</w:t>
                  </w:r>
                  <w:proofErr w:type="spellEnd"/>
                  <w:r w:rsidRPr="00E65663">
                    <w:rPr>
                      <w:rFonts w:ascii="Times New Roman" w:hAnsi="Times New Roman" w:cs="Times New Roman"/>
                    </w:rPr>
                    <w:t xml:space="preserve"> </w:t>
                  </w:r>
                  <w:proofErr w:type="spellStart"/>
                  <w:r w:rsidRPr="00E65663">
                    <w:rPr>
                      <w:rFonts w:ascii="Times New Roman" w:hAnsi="Times New Roman" w:cs="Times New Roman"/>
                    </w:rPr>
                    <w:t>pažyma</w:t>
                  </w:r>
                  <w:proofErr w:type="spellEnd"/>
                </w:p>
              </w:tc>
              <w:tc>
                <w:tcPr>
                  <w:tcW w:w="3844" w:type="dxa"/>
                </w:tcPr>
                <w:p w14:paraId="79EB5851" w14:textId="50AB0BF2" w:rsidR="00E65663" w:rsidRPr="00E65663" w:rsidRDefault="00E65663" w:rsidP="00E65663">
                  <w:pPr>
                    <w:ind w:right="-178"/>
                    <w:jc w:val="center"/>
                    <w:rPr>
                      <w:rFonts w:ascii="Times New Roman" w:eastAsia="Calibri" w:hAnsi="Times New Roman" w:cs="Times New Roman"/>
                      <w:sz w:val="24"/>
                      <w:szCs w:val="24"/>
                      <w:lang w:val="lt-LT"/>
                    </w:rPr>
                  </w:pPr>
                  <w:r w:rsidRPr="00E65663">
                    <w:rPr>
                      <w:rFonts w:ascii="Times New Roman" w:hAnsi="Times New Roman" w:cs="Times New Roman"/>
                    </w:rPr>
                    <w:t>2 (du)</w:t>
                  </w:r>
                </w:p>
              </w:tc>
            </w:tr>
            <w:tr w:rsidR="00E65663" w:rsidRPr="00B9271C" w14:paraId="5AC59C68" w14:textId="77777777" w:rsidTr="00EC522D">
              <w:trPr>
                <w:trHeight w:val="509"/>
              </w:trPr>
              <w:tc>
                <w:tcPr>
                  <w:tcW w:w="610" w:type="dxa"/>
                </w:tcPr>
                <w:p w14:paraId="515B1419" w14:textId="17163CAB" w:rsidR="00E65663" w:rsidRPr="00E65663" w:rsidRDefault="00E65663" w:rsidP="00E65663">
                  <w:pPr>
                    <w:ind w:right="-178"/>
                    <w:jc w:val="center"/>
                    <w:rPr>
                      <w:rFonts w:ascii="Times New Roman" w:eastAsia="Calibri" w:hAnsi="Times New Roman" w:cs="Times New Roman"/>
                      <w:sz w:val="24"/>
                      <w:szCs w:val="24"/>
                      <w:lang w:val="lt-LT"/>
                    </w:rPr>
                  </w:pPr>
                  <w:r w:rsidRPr="00E65663">
                    <w:rPr>
                      <w:rFonts w:ascii="Times New Roman" w:hAnsi="Times New Roman" w:cs="Times New Roman"/>
                    </w:rPr>
                    <w:t>2.</w:t>
                  </w:r>
                </w:p>
              </w:tc>
              <w:tc>
                <w:tcPr>
                  <w:tcW w:w="4788" w:type="dxa"/>
                </w:tcPr>
                <w:p w14:paraId="2E1EE23E" w14:textId="4B22395F" w:rsidR="00E65663" w:rsidRPr="00E65663" w:rsidRDefault="00E65663" w:rsidP="00E65663">
                  <w:pPr>
                    <w:ind w:right="-178"/>
                    <w:rPr>
                      <w:rFonts w:ascii="Times New Roman" w:eastAsia="Calibri" w:hAnsi="Times New Roman" w:cs="Times New Roman"/>
                      <w:sz w:val="24"/>
                      <w:szCs w:val="24"/>
                      <w:lang w:val="lt-LT"/>
                    </w:rPr>
                  </w:pPr>
                  <w:r w:rsidRPr="00E65663">
                    <w:rPr>
                      <w:rFonts w:ascii="Times New Roman" w:hAnsi="Times New Roman" w:cs="Times New Roman"/>
                      <w:lang w:val="lt-LT"/>
                    </w:rPr>
                    <w:t>Įrangos gamintojo pažyma (su vertimu į lietuvių kalbą)</w:t>
                  </w:r>
                </w:p>
              </w:tc>
              <w:tc>
                <w:tcPr>
                  <w:tcW w:w="3844" w:type="dxa"/>
                </w:tcPr>
                <w:p w14:paraId="71DA3239" w14:textId="7AFFD5C3" w:rsidR="00E65663" w:rsidRPr="00E65663" w:rsidRDefault="00E65663" w:rsidP="00E65663">
                  <w:pPr>
                    <w:ind w:right="-178"/>
                    <w:jc w:val="center"/>
                    <w:rPr>
                      <w:rFonts w:ascii="Times New Roman" w:eastAsia="Calibri" w:hAnsi="Times New Roman" w:cs="Times New Roman"/>
                      <w:sz w:val="24"/>
                      <w:szCs w:val="24"/>
                      <w:lang w:val="lt-LT"/>
                    </w:rPr>
                  </w:pPr>
                  <w:r w:rsidRPr="00E65663">
                    <w:rPr>
                      <w:rFonts w:ascii="Times New Roman" w:hAnsi="Times New Roman" w:cs="Times New Roman"/>
                    </w:rPr>
                    <w:t>2 (du)</w:t>
                  </w:r>
                </w:p>
              </w:tc>
            </w:tr>
          </w:tbl>
          <w:p w14:paraId="3BFE164E" w14:textId="77777777" w:rsidR="00113522" w:rsidRPr="00B9271C" w:rsidRDefault="00113522" w:rsidP="00EC522D">
            <w:pPr>
              <w:ind w:right="-108"/>
              <w:jc w:val="both"/>
              <w:rPr>
                <w:rFonts w:ascii="Times New Roman" w:eastAsia="Calibri" w:hAnsi="Times New Roman" w:cs="Times New Roman"/>
                <w:sz w:val="24"/>
                <w:szCs w:val="24"/>
                <w:lang w:val="lt-LT"/>
              </w:rPr>
            </w:pPr>
          </w:p>
        </w:tc>
      </w:tr>
    </w:tbl>
    <w:p w14:paraId="337609AA" w14:textId="77777777" w:rsidR="00A14D2C" w:rsidRPr="00B9271C" w:rsidRDefault="00A14D2C">
      <w:pPr>
        <w:rPr>
          <w:lang w:val="lt-LT"/>
        </w:rPr>
      </w:pPr>
    </w:p>
    <w:sectPr w:rsidR="00A14D2C" w:rsidRPr="00B9271C" w:rsidSect="00BC4153">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LT">
    <w:altName w:val="Times New Roman"/>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0BC9"/>
    <w:multiLevelType w:val="multilevel"/>
    <w:tmpl w:val="A50094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0.%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CDF0791"/>
    <w:multiLevelType w:val="hybridMultilevel"/>
    <w:tmpl w:val="014C3ABA"/>
    <w:lvl w:ilvl="0" w:tplc="9522AE86">
      <w:start w:val="9"/>
      <w:numFmt w:val="bullet"/>
      <w:lvlText w:val="-"/>
      <w:lvlJc w:val="left"/>
      <w:pPr>
        <w:ind w:left="720" w:hanging="360"/>
      </w:pPr>
      <w:rPr>
        <w:rFonts w:ascii="Times New Roman" w:eastAsiaTheme="minorHAnsi" w:hAnsi="Times New Roman" w:cs="Times New Roman" w:hint="default"/>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5A9255A"/>
    <w:multiLevelType w:val="hybridMultilevel"/>
    <w:tmpl w:val="AC0E372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A56AB1"/>
    <w:multiLevelType w:val="hybridMultilevel"/>
    <w:tmpl w:val="240AE358"/>
    <w:lvl w:ilvl="0" w:tplc="0809000F">
      <w:start w:val="3"/>
      <w:numFmt w:val="decimal"/>
      <w:lvlText w:val="%1."/>
      <w:lvlJc w:val="left"/>
      <w:pPr>
        <w:ind w:left="643" w:hanging="360"/>
      </w:pPr>
      <w:rPr>
        <w:rFonts w:hint="default"/>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4" w15:restartNumberingAfterBreak="0">
    <w:nsid w:val="2CAF7C6F"/>
    <w:multiLevelType w:val="hybridMultilevel"/>
    <w:tmpl w:val="10304A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882B3A"/>
    <w:multiLevelType w:val="hybridMultilevel"/>
    <w:tmpl w:val="240AE358"/>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2780722"/>
    <w:multiLevelType w:val="hybridMultilevel"/>
    <w:tmpl w:val="240AE358"/>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0765163"/>
    <w:multiLevelType w:val="hybridMultilevel"/>
    <w:tmpl w:val="FCDE929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6"/>
  </w:num>
  <w:num w:numId="5">
    <w:abstractNumId w:val="0"/>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FDB"/>
    <w:rsid w:val="00006C50"/>
    <w:rsid w:val="00041984"/>
    <w:rsid w:val="000C69D9"/>
    <w:rsid w:val="000E5E07"/>
    <w:rsid w:val="000F2A16"/>
    <w:rsid w:val="00113522"/>
    <w:rsid w:val="00124FDB"/>
    <w:rsid w:val="00165A89"/>
    <w:rsid w:val="00167FD9"/>
    <w:rsid w:val="001E1CD3"/>
    <w:rsid w:val="001E29AF"/>
    <w:rsid w:val="001F038F"/>
    <w:rsid w:val="00227F48"/>
    <w:rsid w:val="0025201C"/>
    <w:rsid w:val="002D6E5D"/>
    <w:rsid w:val="00321D25"/>
    <w:rsid w:val="0032517D"/>
    <w:rsid w:val="003D20D0"/>
    <w:rsid w:val="003E4FFA"/>
    <w:rsid w:val="00447744"/>
    <w:rsid w:val="004A1601"/>
    <w:rsid w:val="00512CE7"/>
    <w:rsid w:val="005459D2"/>
    <w:rsid w:val="00553617"/>
    <w:rsid w:val="005A537D"/>
    <w:rsid w:val="005D4390"/>
    <w:rsid w:val="005F0524"/>
    <w:rsid w:val="00634502"/>
    <w:rsid w:val="00665303"/>
    <w:rsid w:val="00681D17"/>
    <w:rsid w:val="006A0CA2"/>
    <w:rsid w:val="006F6ED7"/>
    <w:rsid w:val="00736F7C"/>
    <w:rsid w:val="00747C50"/>
    <w:rsid w:val="00763357"/>
    <w:rsid w:val="00797C7E"/>
    <w:rsid w:val="007A59D9"/>
    <w:rsid w:val="007B1134"/>
    <w:rsid w:val="008000E0"/>
    <w:rsid w:val="008C25B4"/>
    <w:rsid w:val="009A7C61"/>
    <w:rsid w:val="009B1B9A"/>
    <w:rsid w:val="009B525D"/>
    <w:rsid w:val="009C2104"/>
    <w:rsid w:val="009D4B31"/>
    <w:rsid w:val="00A10851"/>
    <w:rsid w:val="00A14D2C"/>
    <w:rsid w:val="00A40CCA"/>
    <w:rsid w:val="00A95D7B"/>
    <w:rsid w:val="00B03639"/>
    <w:rsid w:val="00B20700"/>
    <w:rsid w:val="00B33A48"/>
    <w:rsid w:val="00B5170A"/>
    <w:rsid w:val="00B9271C"/>
    <w:rsid w:val="00BC4153"/>
    <w:rsid w:val="00C2509C"/>
    <w:rsid w:val="00C56153"/>
    <w:rsid w:val="00D02C8D"/>
    <w:rsid w:val="00D14366"/>
    <w:rsid w:val="00DA03E0"/>
    <w:rsid w:val="00E65663"/>
    <w:rsid w:val="00F26174"/>
    <w:rsid w:val="00F42246"/>
    <w:rsid w:val="00F52E28"/>
    <w:rsid w:val="00F67AC8"/>
    <w:rsid w:val="00F7697F"/>
    <w:rsid w:val="00F9704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4F587"/>
  <w15:chartTrackingRefBased/>
  <w15:docId w15:val="{4F44633D-3505-4783-B605-9EF3E456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4FD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Sąrašo pastraipa.Bullet"/>
    <w:basedOn w:val="Normal"/>
    <w:link w:val="ListParagraphChar"/>
    <w:uiPriority w:val="34"/>
    <w:qFormat/>
    <w:rsid w:val="00124FDB"/>
    <w:pPr>
      <w:spacing w:after="0" w:line="240" w:lineRule="auto"/>
      <w:ind w:left="720"/>
      <w:contextualSpacing/>
    </w:pPr>
    <w:rPr>
      <w:rFonts w:ascii="TimesLT" w:eastAsia="Times New Roman" w:hAnsi="TimesLT" w:cs="Times New Roman"/>
      <w:sz w:val="24"/>
      <w:szCs w:val="20"/>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34"/>
    <w:qFormat/>
    <w:locked/>
    <w:rsid w:val="00124FDB"/>
    <w:rPr>
      <w:rFonts w:ascii="TimesLT" w:eastAsia="Times New Roman" w:hAnsi="TimesLT" w:cs="Times New Roman"/>
      <w:sz w:val="24"/>
      <w:szCs w:val="20"/>
      <w:lang w:val="en-US"/>
    </w:rPr>
  </w:style>
  <w:style w:type="paragraph" w:customStyle="1" w:styleId="BodyText1">
    <w:name w:val="Body Text1"/>
    <w:rsid w:val="00BC4153"/>
    <w:pPr>
      <w:suppressAutoHyphens/>
      <w:snapToGrid w:val="0"/>
      <w:spacing w:after="0" w:line="240" w:lineRule="auto"/>
      <w:ind w:firstLine="312"/>
      <w:jc w:val="both"/>
    </w:pPr>
    <w:rPr>
      <w:rFonts w:ascii="TimesLT" w:eastAsia="Calibri" w:hAnsi="TimesLT" w:cs="TimesLT"/>
      <w:sz w:val="24"/>
      <w:lang w:val="en-US" w:eastAsia="zh-CN"/>
    </w:rPr>
  </w:style>
  <w:style w:type="table" w:styleId="TableGrid">
    <w:name w:val="Table Grid"/>
    <w:basedOn w:val="TableNormal"/>
    <w:uiPriority w:val="99"/>
    <w:rsid w:val="008C25B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763357"/>
    <w:rPr>
      <w:sz w:val="16"/>
      <w:szCs w:val="16"/>
    </w:rPr>
  </w:style>
  <w:style w:type="paragraph" w:styleId="CommentText">
    <w:name w:val="annotation text"/>
    <w:basedOn w:val="Normal"/>
    <w:link w:val="CommentTextChar"/>
    <w:uiPriority w:val="99"/>
    <w:semiHidden/>
    <w:unhideWhenUsed/>
    <w:rsid w:val="00763357"/>
    <w:pPr>
      <w:spacing w:line="240" w:lineRule="auto"/>
    </w:pPr>
    <w:rPr>
      <w:sz w:val="20"/>
      <w:szCs w:val="20"/>
    </w:rPr>
  </w:style>
  <w:style w:type="character" w:customStyle="1" w:styleId="CommentTextChar">
    <w:name w:val="Comment Text Char"/>
    <w:basedOn w:val="DefaultParagraphFont"/>
    <w:link w:val="CommentText"/>
    <w:uiPriority w:val="99"/>
    <w:semiHidden/>
    <w:rsid w:val="00763357"/>
    <w:rPr>
      <w:sz w:val="20"/>
      <w:szCs w:val="20"/>
      <w:lang w:val="en-US"/>
    </w:rPr>
  </w:style>
  <w:style w:type="paragraph" w:styleId="CommentSubject">
    <w:name w:val="annotation subject"/>
    <w:basedOn w:val="CommentText"/>
    <w:next w:val="CommentText"/>
    <w:link w:val="CommentSubjectChar"/>
    <w:uiPriority w:val="99"/>
    <w:semiHidden/>
    <w:unhideWhenUsed/>
    <w:rsid w:val="00763357"/>
    <w:rPr>
      <w:b/>
      <w:bCs/>
    </w:rPr>
  </w:style>
  <w:style w:type="character" w:customStyle="1" w:styleId="CommentSubjectChar">
    <w:name w:val="Comment Subject Char"/>
    <w:basedOn w:val="CommentTextChar"/>
    <w:link w:val="CommentSubject"/>
    <w:uiPriority w:val="99"/>
    <w:semiHidden/>
    <w:rsid w:val="00763357"/>
    <w:rPr>
      <w:b/>
      <w:bCs/>
      <w:sz w:val="20"/>
      <w:szCs w:val="20"/>
      <w:lang w:val="en-US"/>
    </w:rPr>
  </w:style>
  <w:style w:type="paragraph" w:styleId="BalloonText">
    <w:name w:val="Balloon Text"/>
    <w:basedOn w:val="Normal"/>
    <w:link w:val="BalloonTextChar"/>
    <w:uiPriority w:val="99"/>
    <w:semiHidden/>
    <w:unhideWhenUsed/>
    <w:rsid w:val="007633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3357"/>
    <w:rPr>
      <w:rFonts w:ascii="Segoe UI" w:hAnsi="Segoe UI" w:cs="Segoe UI"/>
      <w:sz w:val="18"/>
      <w:szCs w:val="18"/>
      <w:lang w:val="en-US"/>
    </w:rPr>
  </w:style>
  <w:style w:type="character" w:styleId="Hyperlink">
    <w:name w:val="Hyperlink"/>
    <w:basedOn w:val="DefaultParagraphFont"/>
    <w:uiPriority w:val="99"/>
    <w:unhideWhenUsed/>
    <w:rsid w:val="00681D17"/>
    <w:rPr>
      <w:color w:val="0563C1" w:themeColor="hyperlink"/>
      <w:u w:val="single"/>
    </w:rPr>
  </w:style>
  <w:style w:type="character" w:customStyle="1" w:styleId="UnresolvedMention">
    <w:name w:val="Unresolved Mention"/>
    <w:basedOn w:val="DefaultParagraphFont"/>
    <w:uiPriority w:val="99"/>
    <w:semiHidden/>
    <w:unhideWhenUsed/>
    <w:rsid w:val="00681D17"/>
    <w:rPr>
      <w:color w:val="605E5C"/>
      <w:shd w:val="clear" w:color="auto" w:fill="E1DFDD"/>
    </w:rPr>
  </w:style>
  <w:style w:type="character" w:styleId="FollowedHyperlink">
    <w:name w:val="FollowedHyperlink"/>
    <w:basedOn w:val="DefaultParagraphFont"/>
    <w:uiPriority w:val="99"/>
    <w:semiHidden/>
    <w:unhideWhenUsed/>
    <w:rsid w:val="00E6566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tinet.com/content/dam/fortinet/assets/data-sheets/FortiExtender.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ortinet.com/content/dam/fortinet/assets/data-sheets/FortiExtender.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vestor.fortinet.com/static-files/6071988a-accd-495a-b046-9abd4ca57ae7" TargetMode="External"/><Relationship Id="rId11" Type="http://schemas.openxmlformats.org/officeDocument/2006/relationships/hyperlink" Target="https://www.fortinet.com/content/dam/fortinet/assets/data-sheets/FortiExtender.pdf%204" TargetMode="External"/><Relationship Id="rId5" Type="http://schemas.openxmlformats.org/officeDocument/2006/relationships/hyperlink" Target="https://www.fortinet.com/content/dam/fortinet/assets/data-sheets/FortiExtender.pdf" TargetMode="External"/><Relationship Id="rId10" Type="http://schemas.openxmlformats.org/officeDocument/2006/relationships/hyperlink" Target="https://www.fortinet.com/content/dam/fortinet/assets/data-sheets/FortiExtender.pdf" TargetMode="External"/><Relationship Id="rId4" Type="http://schemas.openxmlformats.org/officeDocument/2006/relationships/webSettings" Target="webSettings.xml"/><Relationship Id="rId9" Type="http://schemas.openxmlformats.org/officeDocument/2006/relationships/hyperlink" Target="https://www.fortinet.com/content/dam/fortinet/assets/data-sheets/FortiExtende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1997</Words>
  <Characters>11386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Junokienė</dc:creator>
  <cp:keywords/>
  <dc:description/>
  <cp:lastModifiedBy>Pavel Gurskij</cp:lastModifiedBy>
  <cp:revision>13</cp:revision>
  <dcterms:created xsi:type="dcterms:W3CDTF">2021-12-06T11:48:00Z</dcterms:created>
  <dcterms:modified xsi:type="dcterms:W3CDTF">2021-12-13T08:14:00Z</dcterms:modified>
</cp:coreProperties>
</file>